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71BA" w14:textId="3FB23E93" w:rsidR="007D2782" w:rsidRPr="00926452" w:rsidRDefault="006873AC" w:rsidP="00926452">
      <w:pPr>
        <w:pStyle w:val="Heading1"/>
        <w:ind w:left="0"/>
      </w:pPr>
      <w:r w:rsidRPr="00926452">
        <w:t>XIMENA FRANCO, Ph.D.</w:t>
      </w:r>
    </w:p>
    <w:p w14:paraId="60072E2B" w14:textId="6330AF34" w:rsidR="001663C2" w:rsidRDefault="001663C2">
      <w:pPr>
        <w:pStyle w:val="Heading1"/>
        <w:spacing w:before="79"/>
        <w:ind w:left="3007" w:right="3007"/>
        <w:jc w:val="center"/>
        <w:rPr>
          <w:u w:val="none"/>
        </w:rPr>
      </w:pPr>
    </w:p>
    <w:p w14:paraId="23EBC224" w14:textId="77777777" w:rsidR="007D2782" w:rsidRDefault="007D2782">
      <w:pPr>
        <w:pStyle w:val="BodyText"/>
        <w:spacing w:before="2"/>
        <w:rPr>
          <w:b/>
          <w:sz w:val="16"/>
        </w:rPr>
      </w:pPr>
    </w:p>
    <w:p w14:paraId="2683A331" w14:textId="71F8F5E8" w:rsidR="007D2782" w:rsidRDefault="001663C2" w:rsidP="00926452">
      <w:pPr>
        <w:pStyle w:val="Heading2"/>
      </w:pPr>
      <w:r>
        <w:t xml:space="preserve">OFFICE </w:t>
      </w:r>
      <w:r w:rsidR="006873AC">
        <w:t>ADDRESS</w:t>
      </w:r>
    </w:p>
    <w:p w14:paraId="2318468D" w14:textId="77777777" w:rsidR="007D2782" w:rsidRDefault="007D2782">
      <w:pPr>
        <w:pStyle w:val="BodyText"/>
        <w:spacing w:before="2"/>
        <w:rPr>
          <w:b/>
          <w:sz w:val="16"/>
        </w:rPr>
      </w:pPr>
    </w:p>
    <w:p w14:paraId="75574817" w14:textId="7D9BE2CB" w:rsidR="007D2782" w:rsidRDefault="006873AC" w:rsidP="00874C6D">
      <w:pPr>
        <w:pStyle w:val="BodyText"/>
        <w:tabs>
          <w:tab w:val="left" w:pos="5587"/>
        </w:tabs>
        <w:spacing w:before="90"/>
        <w:ind w:right="1066"/>
      </w:pPr>
      <w:r>
        <w:t>FPG Child Development Institute</w:t>
      </w:r>
      <w:r>
        <w:tab/>
        <w:t>Phone:</w:t>
      </w:r>
      <w:r>
        <w:rPr>
          <w:spacing w:val="-15"/>
        </w:rPr>
        <w:t xml:space="preserve"> </w:t>
      </w:r>
      <w:r>
        <w:t>(919)</w:t>
      </w:r>
      <w:r>
        <w:rPr>
          <w:spacing w:val="-15"/>
        </w:rPr>
        <w:t xml:space="preserve"> </w:t>
      </w:r>
      <w:r w:rsidR="00196A5E">
        <w:rPr>
          <w:spacing w:val="-15"/>
        </w:rPr>
        <w:t>962-7371</w:t>
      </w:r>
      <w:r>
        <w:t xml:space="preserve"> University of North Carolina at Chapel Hill</w:t>
      </w:r>
    </w:p>
    <w:p w14:paraId="30759564" w14:textId="5E1644FE" w:rsidR="007D2782" w:rsidRPr="00146DE0" w:rsidRDefault="00146DE0" w:rsidP="00874C6D">
      <w:pPr>
        <w:pStyle w:val="BodyText"/>
        <w:tabs>
          <w:tab w:val="left" w:pos="5587"/>
        </w:tabs>
        <w:ind w:right="199"/>
      </w:pPr>
      <w:r w:rsidRPr="00146DE0">
        <w:t>910 Raleigh Rd</w:t>
      </w:r>
      <w:r>
        <w:t>;</w:t>
      </w:r>
      <w:r w:rsidRPr="00146DE0">
        <w:t xml:space="preserve"> Suite </w:t>
      </w:r>
      <w:r>
        <w:t>13</w:t>
      </w:r>
      <w:r w:rsidR="00C0599E">
        <w:t>9</w:t>
      </w:r>
      <w:r w:rsidR="006873AC" w:rsidRPr="00146DE0">
        <w:tab/>
        <w:t>e-mail:</w:t>
      </w:r>
      <w:r w:rsidR="006873AC" w:rsidRPr="00146DE0">
        <w:rPr>
          <w:spacing w:val="-15"/>
        </w:rPr>
        <w:t xml:space="preserve"> </w:t>
      </w:r>
      <w:hyperlink r:id="rId8" w:history="1">
        <w:r w:rsidR="001663C2" w:rsidRPr="00FF6C01">
          <w:rPr>
            <w:rStyle w:val="Hyperlink"/>
          </w:rPr>
          <w:t>ximena.franco@unc.edu</w:t>
        </w:r>
      </w:hyperlink>
      <w:r w:rsidR="006873AC" w:rsidRPr="00146DE0">
        <w:t xml:space="preserve"> </w:t>
      </w:r>
      <w:r>
        <w:t>Chapel Hill</w:t>
      </w:r>
      <w:r w:rsidR="006873AC" w:rsidRPr="00146DE0">
        <w:t>, NC 2751</w:t>
      </w:r>
      <w:r>
        <w:t>4</w:t>
      </w:r>
    </w:p>
    <w:p w14:paraId="29F0DAB2" w14:textId="77777777" w:rsidR="007D2782" w:rsidRPr="00146DE0" w:rsidRDefault="007D2782">
      <w:pPr>
        <w:pStyle w:val="BodyText"/>
        <w:rPr>
          <w:sz w:val="26"/>
        </w:rPr>
      </w:pPr>
    </w:p>
    <w:p w14:paraId="1802AF71" w14:textId="77777777" w:rsidR="007D2782" w:rsidRPr="00146DE0" w:rsidRDefault="007D2782">
      <w:pPr>
        <w:pStyle w:val="BodyText"/>
        <w:rPr>
          <w:sz w:val="22"/>
        </w:rPr>
      </w:pPr>
    </w:p>
    <w:p w14:paraId="3A112E2F" w14:textId="77777777" w:rsidR="007D2782" w:rsidRDefault="006873AC" w:rsidP="00926452">
      <w:pPr>
        <w:pStyle w:val="Heading2"/>
      </w:pPr>
      <w:r>
        <w:t>CURRICULUM</w:t>
      </w:r>
      <w:r>
        <w:rPr>
          <w:spacing w:val="-8"/>
        </w:rPr>
        <w:t xml:space="preserve"> </w:t>
      </w:r>
      <w:r>
        <w:rPr>
          <w:spacing w:val="-4"/>
        </w:rPr>
        <w:t>VITAE</w:t>
      </w:r>
    </w:p>
    <w:p w14:paraId="40259A64" w14:textId="77777777" w:rsidR="007D2782" w:rsidRDefault="007D2782">
      <w:pPr>
        <w:pStyle w:val="BodyText"/>
        <w:spacing w:before="2"/>
        <w:rPr>
          <w:b/>
          <w:sz w:val="16"/>
        </w:rPr>
      </w:pPr>
    </w:p>
    <w:p w14:paraId="7DA0B595" w14:textId="77777777" w:rsidR="007D2782" w:rsidRDefault="006873AC" w:rsidP="00926452">
      <w:pPr>
        <w:pStyle w:val="Heading3"/>
      </w:pPr>
      <w:r>
        <w:t>EDUCATION</w:t>
      </w:r>
    </w:p>
    <w:p w14:paraId="07B7E0E8" w14:textId="77777777" w:rsidR="007D2782" w:rsidRPr="00926452" w:rsidRDefault="006873AC" w:rsidP="00926452">
      <w:pPr>
        <w:pStyle w:val="BodyText"/>
        <w:tabs>
          <w:tab w:val="left" w:pos="3381"/>
        </w:tabs>
        <w:ind w:left="720" w:right="1463" w:hanging="720"/>
        <w:rPr>
          <w:spacing w:val="-4"/>
        </w:rPr>
      </w:pPr>
      <w:r>
        <w:rPr>
          <w:spacing w:val="-4"/>
        </w:rPr>
        <w:t>2007</w:t>
      </w:r>
      <w:r w:rsidRPr="00926452">
        <w:rPr>
          <w:spacing w:val="-4"/>
        </w:rPr>
        <w:tab/>
        <w:t xml:space="preserve">Ph. D. in Psychology, </w:t>
      </w:r>
      <w:r>
        <w:rPr>
          <w:spacing w:val="-4"/>
        </w:rPr>
        <w:t>2007</w:t>
      </w:r>
    </w:p>
    <w:p w14:paraId="343BC9E5" w14:textId="77777777" w:rsidR="007D2782" w:rsidRPr="00926452" w:rsidRDefault="006873AC" w:rsidP="00926452">
      <w:pPr>
        <w:pStyle w:val="BodyText"/>
        <w:tabs>
          <w:tab w:val="left" w:pos="3381"/>
        </w:tabs>
        <w:ind w:left="720" w:right="1463" w:hanging="720"/>
        <w:rPr>
          <w:spacing w:val="-4"/>
        </w:rPr>
      </w:pPr>
      <w:r w:rsidRPr="00926452">
        <w:rPr>
          <w:spacing w:val="-4"/>
        </w:rPr>
        <w:t>Florida International University, Florida</w:t>
      </w:r>
    </w:p>
    <w:p w14:paraId="74BD3712" w14:textId="77777777" w:rsidR="007D2782" w:rsidRDefault="007D2782">
      <w:pPr>
        <w:pStyle w:val="BodyText"/>
      </w:pPr>
    </w:p>
    <w:p w14:paraId="19F6A86D" w14:textId="77777777" w:rsidR="007D2782" w:rsidRPr="00926452" w:rsidRDefault="006873AC" w:rsidP="00926452">
      <w:pPr>
        <w:pStyle w:val="BodyText"/>
        <w:tabs>
          <w:tab w:val="left" w:pos="3381"/>
        </w:tabs>
        <w:ind w:left="720" w:right="1463" w:hanging="720"/>
        <w:rPr>
          <w:spacing w:val="-4"/>
        </w:rPr>
      </w:pPr>
      <w:r>
        <w:rPr>
          <w:spacing w:val="-4"/>
        </w:rPr>
        <w:t>2003</w:t>
      </w:r>
      <w:r w:rsidRPr="00926452">
        <w:rPr>
          <w:spacing w:val="-4"/>
        </w:rPr>
        <w:tab/>
        <w:t xml:space="preserve">M.S. in Psychology, </w:t>
      </w:r>
      <w:r>
        <w:rPr>
          <w:spacing w:val="-4"/>
        </w:rPr>
        <w:t>2003</w:t>
      </w:r>
    </w:p>
    <w:p w14:paraId="26A80CE1" w14:textId="77777777" w:rsidR="007D2782" w:rsidRPr="00926452" w:rsidRDefault="006873AC" w:rsidP="00926452">
      <w:pPr>
        <w:pStyle w:val="BodyText"/>
        <w:tabs>
          <w:tab w:val="left" w:pos="3381"/>
        </w:tabs>
        <w:ind w:left="720" w:right="1463" w:hanging="720"/>
        <w:rPr>
          <w:spacing w:val="-4"/>
        </w:rPr>
      </w:pPr>
      <w:r w:rsidRPr="00926452">
        <w:rPr>
          <w:spacing w:val="-4"/>
        </w:rPr>
        <w:t>Florida International University, Florida</w:t>
      </w:r>
    </w:p>
    <w:p w14:paraId="1802DED2" w14:textId="77777777" w:rsidR="007D2782" w:rsidRDefault="007D2782">
      <w:pPr>
        <w:pStyle w:val="BodyText"/>
      </w:pPr>
    </w:p>
    <w:p w14:paraId="412AD1EA" w14:textId="6BC16383" w:rsidR="007D2782" w:rsidRPr="00926452" w:rsidRDefault="006873AC" w:rsidP="00926452">
      <w:pPr>
        <w:pStyle w:val="BodyText"/>
        <w:tabs>
          <w:tab w:val="left" w:pos="3381"/>
        </w:tabs>
        <w:ind w:left="720" w:right="1463" w:hanging="720"/>
        <w:rPr>
          <w:spacing w:val="-4"/>
        </w:rPr>
      </w:pPr>
      <w:r>
        <w:rPr>
          <w:spacing w:val="-4"/>
        </w:rPr>
        <w:t>2000</w:t>
      </w:r>
      <w:r w:rsidR="00926452" w:rsidRPr="00926452">
        <w:rPr>
          <w:spacing w:val="-4"/>
        </w:rPr>
        <w:tab/>
      </w:r>
      <w:r w:rsidRPr="00926452">
        <w:rPr>
          <w:spacing w:val="-4"/>
        </w:rPr>
        <w:t xml:space="preserve">B. A. in Psychology, </w:t>
      </w:r>
      <w:r>
        <w:rPr>
          <w:spacing w:val="-4"/>
        </w:rPr>
        <w:t>2000</w:t>
      </w:r>
    </w:p>
    <w:p w14:paraId="22C3DD9E" w14:textId="77777777" w:rsidR="007D2782" w:rsidRPr="00926452" w:rsidRDefault="006873AC" w:rsidP="00926452">
      <w:pPr>
        <w:pStyle w:val="BodyText"/>
        <w:tabs>
          <w:tab w:val="left" w:pos="3381"/>
        </w:tabs>
        <w:ind w:left="720" w:right="1463" w:hanging="720"/>
        <w:rPr>
          <w:spacing w:val="-4"/>
        </w:rPr>
      </w:pPr>
      <w:r w:rsidRPr="00926452">
        <w:rPr>
          <w:spacing w:val="-4"/>
        </w:rPr>
        <w:t>Florida International University, Florida</w:t>
      </w:r>
    </w:p>
    <w:p w14:paraId="4F19C78C" w14:textId="77777777" w:rsidR="007D2782" w:rsidRDefault="007D2782">
      <w:pPr>
        <w:pStyle w:val="BodyText"/>
      </w:pPr>
    </w:p>
    <w:p w14:paraId="0AFC1F88" w14:textId="77777777" w:rsidR="00926452" w:rsidRDefault="006873AC" w:rsidP="00926452">
      <w:pPr>
        <w:pStyle w:val="BodyText"/>
        <w:tabs>
          <w:tab w:val="left" w:pos="3381"/>
        </w:tabs>
        <w:ind w:left="720" w:right="1463" w:hanging="720"/>
      </w:pPr>
      <w:r>
        <w:rPr>
          <w:spacing w:val="-4"/>
        </w:rPr>
        <w:t>1998</w:t>
      </w:r>
      <w:r w:rsidR="00926452">
        <w:tab/>
      </w:r>
      <w:proofErr w:type="gramStart"/>
      <w:r>
        <w:t>Associate in Arts</w:t>
      </w:r>
      <w:proofErr w:type="gramEnd"/>
      <w:r>
        <w:t xml:space="preserve">, Psychology, 1998 </w:t>
      </w:r>
    </w:p>
    <w:p w14:paraId="2B0914D6" w14:textId="05524980" w:rsidR="007D2782" w:rsidRDefault="00926452" w:rsidP="00926452">
      <w:pPr>
        <w:pStyle w:val="BodyText"/>
        <w:tabs>
          <w:tab w:val="left" w:pos="3381"/>
        </w:tabs>
        <w:ind w:left="720" w:right="1463" w:hanging="720"/>
      </w:pPr>
      <w:r>
        <w:tab/>
      </w:r>
      <w:r w:rsidR="006873AC">
        <w:t>Miami</w:t>
      </w:r>
      <w:r w:rsidR="006873AC">
        <w:rPr>
          <w:spacing w:val="-10"/>
        </w:rPr>
        <w:t xml:space="preserve"> </w:t>
      </w:r>
      <w:r w:rsidR="006873AC">
        <w:t>Dade</w:t>
      </w:r>
      <w:r w:rsidR="006873AC">
        <w:rPr>
          <w:spacing w:val="-10"/>
        </w:rPr>
        <w:t xml:space="preserve"> </w:t>
      </w:r>
      <w:r w:rsidR="006873AC">
        <w:t>Community</w:t>
      </w:r>
      <w:r w:rsidR="006873AC">
        <w:rPr>
          <w:spacing w:val="-10"/>
        </w:rPr>
        <w:t xml:space="preserve"> </w:t>
      </w:r>
      <w:r w:rsidR="006873AC">
        <w:t>College,</w:t>
      </w:r>
      <w:r w:rsidR="006873AC">
        <w:rPr>
          <w:spacing w:val="-10"/>
        </w:rPr>
        <w:t xml:space="preserve"> </w:t>
      </w:r>
      <w:r w:rsidR="006873AC">
        <w:t>Florida</w:t>
      </w:r>
    </w:p>
    <w:p w14:paraId="16711A74" w14:textId="77777777" w:rsidR="007D2782" w:rsidRDefault="007D2782">
      <w:pPr>
        <w:pStyle w:val="BodyText"/>
        <w:rPr>
          <w:sz w:val="26"/>
        </w:rPr>
      </w:pPr>
    </w:p>
    <w:p w14:paraId="0C109D46" w14:textId="77777777" w:rsidR="007D2782" w:rsidRDefault="007D2782">
      <w:pPr>
        <w:pStyle w:val="BodyText"/>
        <w:rPr>
          <w:sz w:val="22"/>
        </w:rPr>
      </w:pPr>
    </w:p>
    <w:p w14:paraId="746E44B1" w14:textId="77777777" w:rsidR="007D2782" w:rsidRDefault="006873AC" w:rsidP="00926452">
      <w:pPr>
        <w:pStyle w:val="Heading3"/>
      </w:pPr>
      <w:r>
        <w:t>OTHER</w:t>
      </w:r>
      <w:r>
        <w:rPr>
          <w:spacing w:val="-3"/>
        </w:rPr>
        <w:t xml:space="preserve"> </w:t>
      </w:r>
      <w:r>
        <w:t>EDUCATION/SEMINARS/WORKSHOPS</w:t>
      </w:r>
    </w:p>
    <w:p w14:paraId="454E3855" w14:textId="77777777" w:rsidR="007D2782" w:rsidRDefault="007D2782">
      <w:pPr>
        <w:pStyle w:val="BodyText"/>
        <w:spacing w:before="2"/>
        <w:rPr>
          <w:b/>
          <w:sz w:val="16"/>
        </w:rPr>
      </w:pPr>
    </w:p>
    <w:p w14:paraId="64D3DC6F" w14:textId="5BC994F7" w:rsidR="007D2782" w:rsidRDefault="006873AC" w:rsidP="000F21A2">
      <w:pPr>
        <w:pStyle w:val="BodyText"/>
        <w:tabs>
          <w:tab w:val="left" w:pos="3451"/>
        </w:tabs>
        <w:spacing w:before="90"/>
      </w:pPr>
      <w:r>
        <w:t>February</w:t>
      </w:r>
      <w:r>
        <w:rPr>
          <w:spacing w:val="-4"/>
        </w:rPr>
        <w:t xml:space="preserve"> 202</w:t>
      </w:r>
      <w:r w:rsidR="003F3E40">
        <w:rPr>
          <w:spacing w:val="-4"/>
        </w:rPr>
        <w:t>6</w:t>
      </w:r>
      <w:r>
        <w:tab/>
        <w:t>CLASS</w:t>
      </w:r>
      <w:r>
        <w:rPr>
          <w:spacing w:val="-5"/>
        </w:rPr>
        <w:t xml:space="preserve"> </w:t>
      </w:r>
      <w:r>
        <w:t>Pre-K</w:t>
      </w:r>
      <w:r>
        <w:rPr>
          <w:spacing w:val="-3"/>
        </w:rPr>
        <w:t xml:space="preserve"> </w:t>
      </w:r>
      <w:r>
        <w:t>TTT</w:t>
      </w:r>
    </w:p>
    <w:p w14:paraId="2EBC7A13" w14:textId="77777777" w:rsidR="007D2782" w:rsidRDefault="007D2782" w:rsidP="000F21A2">
      <w:pPr>
        <w:pStyle w:val="BodyText"/>
      </w:pPr>
    </w:p>
    <w:p w14:paraId="62D5F0AA" w14:textId="77777777" w:rsidR="000F21A2" w:rsidRDefault="006873AC" w:rsidP="000F21A2">
      <w:pPr>
        <w:pStyle w:val="BodyText"/>
        <w:tabs>
          <w:tab w:val="left" w:pos="3451"/>
        </w:tabs>
        <w:spacing w:before="1"/>
        <w:ind w:right="326"/>
      </w:pPr>
      <w:r>
        <w:t>June 2019</w:t>
      </w:r>
      <w:r>
        <w:tab/>
        <w:t>Introduction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Network</w:t>
      </w:r>
      <w:r>
        <w:rPr>
          <w:spacing w:val="-6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R</w:t>
      </w:r>
      <w:r>
        <w:rPr>
          <w:spacing w:val="-6"/>
        </w:rPr>
        <w:t xml:space="preserve"> </w:t>
      </w:r>
      <w:r>
        <w:t>and</w:t>
      </w:r>
    </w:p>
    <w:p w14:paraId="0FA3E606" w14:textId="39F84508" w:rsidR="007D2782" w:rsidRDefault="000F21A2" w:rsidP="000F21A2">
      <w:pPr>
        <w:pStyle w:val="BodyText"/>
        <w:tabs>
          <w:tab w:val="left" w:pos="3451"/>
        </w:tabs>
        <w:spacing w:before="1"/>
        <w:ind w:right="326"/>
      </w:pPr>
      <w:r>
        <w:t xml:space="preserve">                              </w:t>
      </w:r>
      <w:r w:rsidR="006873AC">
        <w:t xml:space="preserve"> </w:t>
      </w:r>
      <w:r>
        <w:t xml:space="preserve">                          </w:t>
      </w:r>
      <w:r w:rsidR="006873AC">
        <w:t>RStudio by Stats Camp</w:t>
      </w:r>
    </w:p>
    <w:p w14:paraId="1DBC33B9" w14:textId="77777777" w:rsidR="007D2782" w:rsidRDefault="007D2782">
      <w:pPr>
        <w:pStyle w:val="BodyText"/>
        <w:spacing w:before="11"/>
        <w:rPr>
          <w:sz w:val="23"/>
        </w:rPr>
      </w:pPr>
    </w:p>
    <w:p w14:paraId="5818F4E1" w14:textId="77777777" w:rsidR="007D2782" w:rsidRDefault="006873AC" w:rsidP="00926452">
      <w:pPr>
        <w:pStyle w:val="Heading3"/>
      </w:pPr>
      <w:r>
        <w:t>PROFESSIONAL</w:t>
      </w:r>
      <w:r>
        <w:rPr>
          <w:spacing w:val="-6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FPG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rPr>
          <w:spacing w:val="-2"/>
        </w:rPr>
        <w:t>INSTITUTE</w:t>
      </w:r>
    </w:p>
    <w:p w14:paraId="5077502D" w14:textId="77777777" w:rsidR="007D2782" w:rsidRDefault="007D2782">
      <w:pPr>
        <w:pStyle w:val="BodyText"/>
        <w:spacing w:before="2"/>
        <w:rPr>
          <w:b/>
          <w:sz w:val="16"/>
        </w:rPr>
      </w:pPr>
    </w:p>
    <w:p w14:paraId="4C9AD4B3" w14:textId="4C938BF1" w:rsidR="000F21A2" w:rsidRDefault="000F21A2" w:rsidP="0055029A">
      <w:pPr>
        <w:pStyle w:val="BodyText"/>
        <w:tabs>
          <w:tab w:val="left" w:pos="3434"/>
        </w:tabs>
      </w:pPr>
      <w:r>
        <w:t>2024 – Present</w:t>
      </w:r>
      <w:r>
        <w:tab/>
        <w:t>Co-Director</w:t>
      </w:r>
    </w:p>
    <w:p w14:paraId="04489D85" w14:textId="486C451B" w:rsidR="000F21A2" w:rsidRDefault="000F21A2" w:rsidP="0055029A">
      <w:pPr>
        <w:pStyle w:val="BodyText"/>
        <w:tabs>
          <w:tab w:val="left" w:pos="3434"/>
        </w:tabs>
        <w:rPr>
          <w:spacing w:val="-2"/>
        </w:rPr>
      </w:pPr>
      <w:r>
        <w:tab/>
        <w:t>National</w:t>
      </w:r>
      <w:r>
        <w:rPr>
          <w:spacing w:val="-3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Research</w:t>
      </w:r>
      <w:r>
        <w:rPr>
          <w:spacing w:val="-2"/>
        </w:rPr>
        <w:t xml:space="preserve"> Network</w:t>
      </w:r>
    </w:p>
    <w:p w14:paraId="373A66FF" w14:textId="77777777" w:rsidR="000F21A2" w:rsidRDefault="000F21A2" w:rsidP="0055029A">
      <w:pPr>
        <w:pStyle w:val="BodyText"/>
        <w:tabs>
          <w:tab w:val="left" w:pos="3434"/>
        </w:tabs>
      </w:pPr>
    </w:p>
    <w:p w14:paraId="66E39C51" w14:textId="047D0E50" w:rsidR="0055029A" w:rsidRDefault="0055029A" w:rsidP="0055029A">
      <w:pPr>
        <w:pStyle w:val="BodyText"/>
        <w:tabs>
          <w:tab w:val="left" w:pos="3434"/>
        </w:tabs>
      </w:pPr>
      <w:r>
        <w:t>2023 – Present</w:t>
      </w:r>
      <w:r>
        <w:tab/>
        <w:t>Senior Research Scientist (Promotion)</w:t>
      </w:r>
    </w:p>
    <w:p w14:paraId="5595BD0A" w14:textId="2B52B921" w:rsidR="0055029A" w:rsidRDefault="0055029A" w:rsidP="0055029A">
      <w:pPr>
        <w:pStyle w:val="BodyText"/>
        <w:tabs>
          <w:tab w:val="left" w:pos="3434"/>
        </w:tabs>
      </w:pPr>
      <w:r>
        <w:tab/>
        <w:t>Frank Porter Graham Child Development Institute</w:t>
      </w:r>
    </w:p>
    <w:p w14:paraId="1F94E28F" w14:textId="77777777" w:rsidR="0055029A" w:rsidRDefault="0055029A" w:rsidP="0055029A">
      <w:pPr>
        <w:pStyle w:val="BodyText"/>
        <w:tabs>
          <w:tab w:val="left" w:pos="3434"/>
        </w:tabs>
      </w:pPr>
    </w:p>
    <w:p w14:paraId="0C4BB288" w14:textId="01C11231" w:rsidR="007D2782" w:rsidRDefault="006873AC" w:rsidP="000310D0">
      <w:pPr>
        <w:pStyle w:val="BodyText"/>
        <w:tabs>
          <w:tab w:val="left" w:pos="3434"/>
        </w:tabs>
        <w:spacing w:before="90"/>
      </w:pPr>
      <w:r>
        <w:t xml:space="preserve">2022 – </w:t>
      </w:r>
      <w:r>
        <w:rPr>
          <w:spacing w:val="-2"/>
        </w:rPr>
        <w:t>Present</w:t>
      </w:r>
      <w:r>
        <w:tab/>
        <w:t>Early</w:t>
      </w:r>
      <w:r>
        <w:rPr>
          <w:spacing w:val="-5"/>
        </w:rPr>
        <w:t xml:space="preserve"> </w:t>
      </w:r>
      <w:r>
        <w:t>Childhood</w:t>
      </w:r>
      <w:r>
        <w:rPr>
          <w:spacing w:val="-2"/>
        </w:rPr>
        <w:t xml:space="preserve"> </w:t>
      </w:r>
      <w:r>
        <w:t>Portfolio</w:t>
      </w:r>
      <w:r>
        <w:rPr>
          <w:spacing w:val="-2"/>
        </w:rPr>
        <w:t xml:space="preserve"> </w:t>
      </w:r>
      <w:r>
        <w:rPr>
          <w:spacing w:val="-4"/>
        </w:rPr>
        <w:t>Lead</w:t>
      </w:r>
    </w:p>
    <w:p w14:paraId="4F0CB943" w14:textId="2D938189" w:rsidR="007D2782" w:rsidRDefault="000310D0" w:rsidP="000310D0">
      <w:pPr>
        <w:pStyle w:val="BodyText"/>
      </w:pPr>
      <w:r>
        <w:t xml:space="preserve">                                                         </w:t>
      </w:r>
      <w:r w:rsidR="006873AC">
        <w:t>National</w:t>
      </w:r>
      <w:r w:rsidR="006873AC">
        <w:rPr>
          <w:spacing w:val="-3"/>
        </w:rPr>
        <w:t xml:space="preserve"> </w:t>
      </w:r>
      <w:r w:rsidR="006873AC">
        <w:t>Implementation</w:t>
      </w:r>
      <w:r w:rsidR="006873AC">
        <w:rPr>
          <w:spacing w:val="-5"/>
        </w:rPr>
        <w:t xml:space="preserve"> </w:t>
      </w:r>
      <w:r w:rsidR="006873AC">
        <w:t>Research</w:t>
      </w:r>
      <w:r w:rsidR="006873AC">
        <w:rPr>
          <w:spacing w:val="-2"/>
        </w:rPr>
        <w:t xml:space="preserve"> Network</w:t>
      </w:r>
    </w:p>
    <w:p w14:paraId="362C1F79" w14:textId="77777777" w:rsidR="007D2782" w:rsidRDefault="007D2782" w:rsidP="000310D0">
      <w:pPr>
        <w:pStyle w:val="BodyText"/>
      </w:pPr>
    </w:p>
    <w:p w14:paraId="56A9FA88" w14:textId="28393181" w:rsidR="007D2782" w:rsidRDefault="006873AC" w:rsidP="000310D0">
      <w:pPr>
        <w:pStyle w:val="BodyText"/>
        <w:tabs>
          <w:tab w:val="left" w:pos="3381"/>
        </w:tabs>
        <w:rPr>
          <w:spacing w:val="-2"/>
        </w:rPr>
      </w:pPr>
      <w:r>
        <w:t xml:space="preserve">2018 </w:t>
      </w:r>
      <w:r w:rsidR="000F21A2">
        <w:t xml:space="preserve">to </w:t>
      </w:r>
      <w:r w:rsidR="0055029A">
        <w:rPr>
          <w:spacing w:val="-1"/>
        </w:rPr>
        <w:t>2023</w:t>
      </w:r>
      <w:r>
        <w:tab/>
        <w:t>Advanced</w:t>
      </w:r>
      <w:r>
        <w:rPr>
          <w:spacing w:val="-4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Scientist</w:t>
      </w:r>
      <w:r>
        <w:rPr>
          <w:spacing w:val="-2"/>
        </w:rPr>
        <w:t xml:space="preserve"> (Promotion)</w:t>
      </w:r>
    </w:p>
    <w:p w14:paraId="639789BC" w14:textId="35FC2A79" w:rsidR="000310D0" w:rsidRDefault="000310D0" w:rsidP="000310D0">
      <w:pPr>
        <w:pStyle w:val="BodyText"/>
        <w:tabs>
          <w:tab w:val="left" w:pos="3381"/>
        </w:tabs>
      </w:pPr>
      <w:r>
        <w:rPr>
          <w:spacing w:val="-2"/>
        </w:rPr>
        <w:t xml:space="preserve">                                                          Frank Porter Graham Child Development Institute</w:t>
      </w:r>
    </w:p>
    <w:p w14:paraId="4E06712A" w14:textId="77777777" w:rsidR="007D2782" w:rsidRDefault="007D2782" w:rsidP="000310D0">
      <w:pPr>
        <w:pStyle w:val="BodyText"/>
        <w:spacing w:before="11"/>
        <w:rPr>
          <w:sz w:val="21"/>
        </w:rPr>
      </w:pPr>
    </w:p>
    <w:p w14:paraId="04159668" w14:textId="66CE90D7" w:rsidR="007D2782" w:rsidRDefault="006873AC" w:rsidP="000310D0">
      <w:pPr>
        <w:pStyle w:val="BodyText"/>
        <w:tabs>
          <w:tab w:val="left" w:pos="3381"/>
        </w:tabs>
      </w:pPr>
      <w:r>
        <w:t xml:space="preserve">2009 to </w:t>
      </w:r>
      <w:r>
        <w:rPr>
          <w:spacing w:val="-4"/>
        </w:rPr>
        <w:t>201</w:t>
      </w:r>
      <w:r w:rsidR="000310D0">
        <w:rPr>
          <w:spacing w:val="-4"/>
        </w:rPr>
        <w:t>8</w:t>
      </w:r>
      <w:r>
        <w:tab/>
        <w:t>Investigator</w:t>
      </w:r>
    </w:p>
    <w:p w14:paraId="7D0453DD" w14:textId="3BEF3DA7" w:rsidR="000310D0" w:rsidRDefault="000310D0" w:rsidP="000310D0">
      <w:pPr>
        <w:pStyle w:val="BodyText"/>
        <w:tabs>
          <w:tab w:val="left" w:pos="3381"/>
        </w:tabs>
        <w:rPr>
          <w:spacing w:val="-2"/>
        </w:rPr>
      </w:pPr>
      <w:r>
        <w:rPr>
          <w:spacing w:val="-2"/>
        </w:rPr>
        <w:t xml:space="preserve">                                                          Frank Porter Graham Child Development Institute</w:t>
      </w:r>
    </w:p>
    <w:p w14:paraId="79CEB869" w14:textId="77777777" w:rsidR="000310D0" w:rsidRDefault="000310D0" w:rsidP="000310D0">
      <w:pPr>
        <w:pStyle w:val="BodyText"/>
        <w:tabs>
          <w:tab w:val="left" w:pos="3381"/>
        </w:tabs>
        <w:rPr>
          <w:spacing w:val="-2"/>
        </w:rPr>
      </w:pPr>
      <w:r>
        <w:rPr>
          <w:spacing w:val="-2"/>
        </w:rPr>
        <w:t xml:space="preserve"> </w:t>
      </w:r>
    </w:p>
    <w:p w14:paraId="3CE75BA1" w14:textId="0A858E0E" w:rsidR="000310D0" w:rsidRDefault="000310D0" w:rsidP="000310D0">
      <w:pPr>
        <w:pStyle w:val="BodyText"/>
        <w:tabs>
          <w:tab w:val="left" w:pos="3381"/>
        </w:tabs>
        <w:rPr>
          <w:spacing w:val="-2"/>
        </w:rPr>
      </w:pPr>
      <w:r>
        <w:rPr>
          <w:spacing w:val="-2"/>
        </w:rPr>
        <w:t>2006 to 2009</w:t>
      </w:r>
      <w:r>
        <w:rPr>
          <w:spacing w:val="-2"/>
        </w:rPr>
        <w:tab/>
        <w:t xml:space="preserve">Analyst </w:t>
      </w:r>
    </w:p>
    <w:p w14:paraId="2A8C0305" w14:textId="1CE3DEAD" w:rsidR="007D2782" w:rsidRDefault="000310D0" w:rsidP="000310D0">
      <w:pPr>
        <w:pStyle w:val="BodyText"/>
        <w:tabs>
          <w:tab w:val="left" w:pos="3381"/>
        </w:tabs>
        <w:rPr>
          <w:spacing w:val="-2"/>
        </w:rPr>
      </w:pPr>
      <w:r>
        <w:rPr>
          <w:spacing w:val="-2"/>
        </w:rPr>
        <w:tab/>
        <w:t>Research Triangle Institute (RTI) International</w:t>
      </w:r>
    </w:p>
    <w:p w14:paraId="638B99D2" w14:textId="77777777" w:rsidR="00820099" w:rsidRDefault="00820099" w:rsidP="000310D0">
      <w:pPr>
        <w:pStyle w:val="BodyText"/>
        <w:tabs>
          <w:tab w:val="left" w:pos="3381"/>
        </w:tabs>
        <w:rPr>
          <w:spacing w:val="-2"/>
        </w:rPr>
      </w:pPr>
    </w:p>
    <w:p w14:paraId="6CE24F2A" w14:textId="3CBFD857" w:rsidR="000310D0" w:rsidRDefault="000310D0" w:rsidP="000310D0">
      <w:pPr>
        <w:pStyle w:val="BodyText"/>
        <w:tabs>
          <w:tab w:val="left" w:pos="3381"/>
        </w:tabs>
        <w:rPr>
          <w:spacing w:val="-2"/>
        </w:rPr>
      </w:pPr>
      <w:r>
        <w:rPr>
          <w:spacing w:val="-2"/>
        </w:rPr>
        <w:t>2003</w:t>
      </w:r>
      <w:r w:rsidR="000F21A2">
        <w:rPr>
          <w:spacing w:val="-2"/>
        </w:rPr>
        <w:t xml:space="preserve"> to </w:t>
      </w:r>
      <w:r>
        <w:rPr>
          <w:spacing w:val="-2"/>
        </w:rPr>
        <w:t>2007</w:t>
      </w:r>
      <w:r>
        <w:rPr>
          <w:spacing w:val="-2"/>
        </w:rPr>
        <w:tab/>
        <w:t>Graduate Research Assistant</w:t>
      </w:r>
    </w:p>
    <w:p w14:paraId="227A8AD7" w14:textId="01A31621" w:rsidR="000310D0" w:rsidRDefault="000310D0" w:rsidP="000310D0">
      <w:pPr>
        <w:pStyle w:val="BodyText"/>
        <w:tabs>
          <w:tab w:val="left" w:pos="3381"/>
        </w:tabs>
        <w:rPr>
          <w:spacing w:val="-2"/>
        </w:rPr>
      </w:pPr>
      <w:r>
        <w:rPr>
          <w:spacing w:val="-2"/>
        </w:rPr>
        <w:tab/>
        <w:t>Child Anxiety and Phobia Program</w:t>
      </w:r>
    </w:p>
    <w:p w14:paraId="6894A662" w14:textId="735C6406" w:rsidR="000310D0" w:rsidRDefault="000310D0" w:rsidP="000310D0">
      <w:pPr>
        <w:pStyle w:val="BodyText"/>
        <w:tabs>
          <w:tab w:val="left" w:pos="3381"/>
        </w:tabs>
        <w:rPr>
          <w:spacing w:val="-2"/>
        </w:rPr>
      </w:pPr>
      <w:r>
        <w:rPr>
          <w:spacing w:val="-2"/>
        </w:rPr>
        <w:tab/>
        <w:t>Florida International University</w:t>
      </w:r>
    </w:p>
    <w:p w14:paraId="256D17C8" w14:textId="77777777" w:rsidR="000310D0" w:rsidRDefault="000310D0" w:rsidP="000310D0">
      <w:pPr>
        <w:pStyle w:val="BodyText"/>
        <w:tabs>
          <w:tab w:val="left" w:pos="3381"/>
        </w:tabs>
        <w:rPr>
          <w:b/>
          <w:bCs/>
          <w:spacing w:val="-2"/>
          <w:u w:val="single"/>
        </w:rPr>
      </w:pPr>
    </w:p>
    <w:p w14:paraId="77312BDB" w14:textId="5424DE32" w:rsidR="007D2782" w:rsidRPr="000310D0" w:rsidRDefault="006873AC" w:rsidP="00926452">
      <w:pPr>
        <w:pStyle w:val="Heading2"/>
      </w:pPr>
      <w:r w:rsidRPr="000310D0">
        <w:t>PUBLICATIONS</w:t>
      </w:r>
    </w:p>
    <w:p w14:paraId="346C6260" w14:textId="77777777" w:rsidR="007D2782" w:rsidRDefault="007D2782">
      <w:pPr>
        <w:pStyle w:val="BodyText"/>
        <w:spacing w:before="2"/>
        <w:rPr>
          <w:b/>
          <w:sz w:val="16"/>
        </w:rPr>
      </w:pPr>
    </w:p>
    <w:p w14:paraId="0A6D01B3" w14:textId="77777777" w:rsidR="00A742F1" w:rsidRDefault="006873AC" w:rsidP="00926452">
      <w:pPr>
        <w:pStyle w:val="Heading3"/>
      </w:pPr>
      <w:r>
        <w:t>Publications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Peer-Reviewed</w:t>
      </w:r>
      <w:r>
        <w:rPr>
          <w:spacing w:val="-3"/>
        </w:rPr>
        <w:t xml:space="preserve"> </w:t>
      </w:r>
      <w:r>
        <w:rPr>
          <w:spacing w:val="-2"/>
        </w:rPr>
        <w:t>Journals</w:t>
      </w:r>
      <w:bookmarkStart w:id="0" w:name="_Hlk132312893"/>
    </w:p>
    <w:p w14:paraId="3C9355FA" w14:textId="77777777" w:rsidR="00A742F1" w:rsidRDefault="00A742F1" w:rsidP="00A742F1">
      <w:pPr>
        <w:spacing w:before="90"/>
        <w:rPr>
          <w:i/>
          <w:sz w:val="24"/>
        </w:rPr>
      </w:pPr>
    </w:p>
    <w:p w14:paraId="1D7C0BBA" w14:textId="2F951A6E" w:rsidR="00256C46" w:rsidRPr="00A11C4F" w:rsidRDefault="00256C46" w:rsidP="00256C46">
      <w:pPr>
        <w:pStyle w:val="BodyText"/>
        <w:ind w:left="720" w:hanging="720"/>
      </w:pPr>
      <w:bookmarkStart w:id="1" w:name="_Hlk191008595"/>
      <w:r>
        <w:t xml:space="preserve">Dunn, C. M., </w:t>
      </w:r>
      <w:r w:rsidRPr="00CF21AB">
        <w:rPr>
          <w:b/>
          <w:bCs/>
        </w:rPr>
        <w:t>Franco-Jenkins, X</w:t>
      </w:r>
      <w:r w:rsidRPr="00CF21AB">
        <w:t>., Odom, S. L.</w:t>
      </w:r>
      <w:r>
        <w:t xml:space="preserve">, </w:t>
      </w:r>
      <w:r w:rsidRPr="00CF21AB">
        <w:t xml:space="preserve">Reszka, S., Sam, A. M., </w:t>
      </w:r>
      <w:r>
        <w:t xml:space="preserve">White, M., </w:t>
      </w:r>
      <w:r w:rsidRPr="00CF21AB">
        <w:t>Leggett, T</w:t>
      </w:r>
      <w:r>
        <w:t>.</w:t>
      </w:r>
      <w:r w:rsidRPr="00CF21AB">
        <w:t xml:space="preserve">, Tomaszewski, B., </w:t>
      </w:r>
      <w:r>
        <w:t xml:space="preserve">&amp; </w:t>
      </w:r>
      <w:r w:rsidRPr="00CF21AB">
        <w:t>Waters, V. (</w:t>
      </w:r>
      <w:r>
        <w:t>under review</w:t>
      </w:r>
      <w:r w:rsidRPr="00CF21AB">
        <w:t xml:space="preserve">). </w:t>
      </w:r>
      <w:r w:rsidRPr="00256C46">
        <w:t xml:space="preserve">Exploring </w:t>
      </w:r>
      <w:r>
        <w:t>r</w:t>
      </w:r>
      <w:r w:rsidRPr="00256C46">
        <w:t xml:space="preserve">acial and </w:t>
      </w:r>
      <w:r>
        <w:t>e</w:t>
      </w:r>
      <w:r w:rsidRPr="00256C46">
        <w:t xml:space="preserve">thnic </w:t>
      </w:r>
      <w:r>
        <w:t>p</w:t>
      </w:r>
      <w:r w:rsidRPr="00256C46">
        <w:t xml:space="preserve">atterns in </w:t>
      </w:r>
      <w:r>
        <w:t>t</w:t>
      </w:r>
      <w:r w:rsidRPr="00256C46">
        <w:t xml:space="preserve">eacher </w:t>
      </w:r>
      <w:r>
        <w:t>r</w:t>
      </w:r>
      <w:r w:rsidRPr="00256C46">
        <w:t xml:space="preserve">atings of </w:t>
      </w:r>
      <w:r>
        <w:t>y</w:t>
      </w:r>
      <w:r w:rsidRPr="00256C46">
        <w:t xml:space="preserve">oung </w:t>
      </w:r>
      <w:r>
        <w:t>c</w:t>
      </w:r>
      <w:r w:rsidRPr="00256C46">
        <w:t xml:space="preserve">hildren's </w:t>
      </w:r>
      <w:r>
        <w:t>p</w:t>
      </w:r>
      <w:r w:rsidRPr="00256C46">
        <w:t xml:space="preserve">eer </w:t>
      </w:r>
      <w:r>
        <w:t>s</w:t>
      </w:r>
      <w:r w:rsidRPr="00256C46">
        <w:t xml:space="preserve">ocial </w:t>
      </w:r>
      <w:r>
        <w:t>c</w:t>
      </w:r>
      <w:r w:rsidRPr="00256C46">
        <w:t>ompetence</w:t>
      </w:r>
      <w:r>
        <w:t xml:space="preserve">. </w:t>
      </w:r>
      <w:r w:rsidRPr="00CF21AB">
        <w:rPr>
          <w:i/>
          <w:iCs/>
        </w:rPr>
        <w:t xml:space="preserve">Manuscript submitted to </w:t>
      </w:r>
      <w:r>
        <w:rPr>
          <w:i/>
          <w:iCs/>
        </w:rPr>
        <w:t>Early Childhood Education Journal.</w:t>
      </w:r>
    </w:p>
    <w:p w14:paraId="3926B860" w14:textId="77777777" w:rsidR="00256C46" w:rsidRDefault="00256C46" w:rsidP="00BF7225">
      <w:pPr>
        <w:pStyle w:val="BodyText"/>
        <w:ind w:left="720" w:hanging="720"/>
      </w:pPr>
    </w:p>
    <w:p w14:paraId="4E3B261F" w14:textId="7F4FF2E8" w:rsidR="00BF7225" w:rsidRPr="00A11C4F" w:rsidRDefault="00BF7225" w:rsidP="00BF7225">
      <w:pPr>
        <w:pStyle w:val="BodyText"/>
        <w:ind w:left="720" w:hanging="720"/>
      </w:pPr>
      <w:r w:rsidRPr="00CF21AB">
        <w:t xml:space="preserve">Reszka, S., </w:t>
      </w:r>
      <w:r w:rsidRPr="00CF21AB">
        <w:rPr>
          <w:b/>
          <w:bCs/>
        </w:rPr>
        <w:t>Franco-Jenkins, X</w:t>
      </w:r>
      <w:r w:rsidRPr="00CF21AB">
        <w:t xml:space="preserve">., </w:t>
      </w:r>
      <w:r>
        <w:t xml:space="preserve">White, M., </w:t>
      </w:r>
      <w:r w:rsidRPr="00CF21AB">
        <w:t>Sam, A. M., Odom, S. L.</w:t>
      </w:r>
      <w:r>
        <w:t xml:space="preserve">, </w:t>
      </w:r>
      <w:r w:rsidRPr="00CF21AB">
        <w:t>Tomaszewski, B., Leggett, T, Dunn, C. M</w:t>
      </w:r>
      <w:r>
        <w:t xml:space="preserve">., &amp; </w:t>
      </w:r>
      <w:r w:rsidRPr="00CF21AB">
        <w:t>Waters, V. (</w:t>
      </w:r>
      <w:r>
        <w:t>under review</w:t>
      </w:r>
      <w:r w:rsidRPr="00CF21AB">
        <w:t xml:space="preserve">). </w:t>
      </w:r>
      <w:r w:rsidRPr="00BF7225">
        <w:t xml:space="preserve">Peer </w:t>
      </w:r>
      <w:r>
        <w:t>s</w:t>
      </w:r>
      <w:r w:rsidRPr="00BF7225">
        <w:t xml:space="preserve">ocial </w:t>
      </w:r>
      <w:r>
        <w:t>c</w:t>
      </w:r>
      <w:r w:rsidRPr="00BF7225">
        <w:t xml:space="preserve">ompetence of </w:t>
      </w:r>
      <w:r>
        <w:t>p</w:t>
      </w:r>
      <w:r w:rsidRPr="00BF7225">
        <w:t xml:space="preserve">reschool-aged </w:t>
      </w:r>
      <w:r>
        <w:t>b</w:t>
      </w:r>
      <w:r w:rsidRPr="00BF7225">
        <w:t xml:space="preserve">oys and </w:t>
      </w:r>
      <w:r>
        <w:t>g</w:t>
      </w:r>
      <w:r w:rsidRPr="00BF7225">
        <w:t>irls</w:t>
      </w:r>
      <w:r w:rsidRPr="00CF21AB">
        <w:t xml:space="preserve">. </w:t>
      </w:r>
      <w:r w:rsidRPr="00CF21AB">
        <w:rPr>
          <w:i/>
          <w:iCs/>
        </w:rPr>
        <w:t xml:space="preserve">Manuscript submitted to </w:t>
      </w:r>
      <w:r>
        <w:rPr>
          <w:i/>
          <w:iCs/>
        </w:rPr>
        <w:t>Early Childhood Research Quarterly.</w:t>
      </w:r>
    </w:p>
    <w:p w14:paraId="371225A6" w14:textId="77777777" w:rsidR="00BF7225" w:rsidRDefault="00BF7225" w:rsidP="00BF7225">
      <w:pPr>
        <w:pStyle w:val="BodyText"/>
        <w:ind w:left="720" w:hanging="720"/>
      </w:pPr>
    </w:p>
    <w:p w14:paraId="59B27A99" w14:textId="77777777" w:rsidR="00BF7225" w:rsidRPr="00CF21AB" w:rsidRDefault="00BF7225" w:rsidP="00BF7225">
      <w:pPr>
        <w:pStyle w:val="BodyText"/>
        <w:ind w:left="810" w:hanging="810"/>
        <w:rPr>
          <w:i/>
          <w:iCs/>
          <w:spacing w:val="-2"/>
        </w:rPr>
      </w:pPr>
      <w:r w:rsidRPr="00CF21AB">
        <w:t xml:space="preserve">Bratsch-Hines, M., Kuhn, L., Witte, A., </w:t>
      </w:r>
      <w:r w:rsidRPr="00CF21AB">
        <w:rPr>
          <w:b/>
          <w:bCs/>
        </w:rPr>
        <w:t>Franco-Jenkins, X</w:t>
      </w:r>
      <w:r w:rsidRPr="00CF21AB">
        <w:t>., Abdul-Masih, M., Ansari, A., Koziol, N., Lin, T., Purtell, K., McCormick, M., &amp; The Early Network Key Investigators. (</w:t>
      </w:r>
      <w:r>
        <w:t>under review</w:t>
      </w:r>
      <w:r w:rsidRPr="00CF21AB">
        <w:t xml:space="preserve">). </w:t>
      </w:r>
      <w:r w:rsidRPr="00CF21AB">
        <w:rPr>
          <w:bCs/>
          <w:lang w:val="en"/>
        </w:rPr>
        <w:t xml:space="preserve">Is a house a home? Associations of elementary school characteristics with prekindergarten student achievement </w:t>
      </w:r>
      <w:r w:rsidRPr="00CF21AB">
        <w:rPr>
          <w:i/>
          <w:iCs/>
        </w:rPr>
        <w:t xml:space="preserve">Manuscript submitted to the Journal of Applied Developmental </w:t>
      </w:r>
      <w:r>
        <w:rPr>
          <w:i/>
          <w:iCs/>
        </w:rPr>
        <w:t>Psychology</w:t>
      </w:r>
      <w:r w:rsidRPr="00CF21AB">
        <w:rPr>
          <w:i/>
          <w:iCs/>
          <w:spacing w:val="-2"/>
        </w:rPr>
        <w:t>.</w:t>
      </w:r>
    </w:p>
    <w:p w14:paraId="0863048E" w14:textId="77777777" w:rsidR="00BF7225" w:rsidRDefault="00BF7225" w:rsidP="00BF7225">
      <w:pPr>
        <w:pStyle w:val="BodyText"/>
        <w:ind w:left="720" w:hanging="720"/>
      </w:pPr>
    </w:p>
    <w:p w14:paraId="05A68FAC" w14:textId="326283B2" w:rsidR="00BF7225" w:rsidRDefault="00BF7225" w:rsidP="00BF7225">
      <w:pPr>
        <w:pStyle w:val="BodyText"/>
        <w:ind w:left="720" w:hanging="720"/>
        <w:rPr>
          <w:i/>
          <w:iCs/>
        </w:rPr>
      </w:pPr>
      <w:r w:rsidRPr="00CF21AB">
        <w:t xml:space="preserve">Sam, A. M., Reszka, S., Dunn, C. M., </w:t>
      </w:r>
      <w:r w:rsidRPr="00CF21AB">
        <w:rPr>
          <w:b/>
          <w:bCs/>
        </w:rPr>
        <w:t>Franco-Jenkins, X</w:t>
      </w:r>
      <w:r w:rsidRPr="00CF21AB">
        <w:t>., Tomaszewski, B., Leggett, T, Waters, V. &amp; Odom, S. L. (</w:t>
      </w:r>
      <w:r>
        <w:t>revise and resubmit</w:t>
      </w:r>
      <w:r w:rsidRPr="00CF21AB">
        <w:t xml:space="preserve">). Initial psychometric analysis of an observational measure to assess preschool children's peer social competence. </w:t>
      </w:r>
      <w:r w:rsidRPr="00CF21AB">
        <w:rPr>
          <w:i/>
          <w:iCs/>
        </w:rPr>
        <w:t>Manuscript submitted to Early Education and Development Journal.</w:t>
      </w:r>
    </w:p>
    <w:p w14:paraId="477D9F66" w14:textId="77777777" w:rsidR="00BF7225" w:rsidRPr="00CF21AB" w:rsidRDefault="00BF7225" w:rsidP="00BF7225">
      <w:pPr>
        <w:pStyle w:val="BodyText"/>
        <w:ind w:left="720" w:hanging="720"/>
        <w:rPr>
          <w:i/>
          <w:iCs/>
        </w:rPr>
      </w:pPr>
    </w:p>
    <w:p w14:paraId="69BAF0E4" w14:textId="77777777" w:rsidR="00BF7225" w:rsidRDefault="00BF7225" w:rsidP="00BF7225">
      <w:pPr>
        <w:rPr>
          <w:color w:val="000000" w:themeColor="text1"/>
          <w:sz w:val="24"/>
          <w:szCs w:val="24"/>
        </w:rPr>
      </w:pPr>
      <w:r w:rsidRPr="00CF21AB">
        <w:rPr>
          <w:b/>
          <w:bCs/>
          <w:sz w:val="24"/>
          <w:szCs w:val="24"/>
        </w:rPr>
        <w:t xml:space="preserve">Franco-Jenkins, X, </w:t>
      </w:r>
      <w:r w:rsidRPr="00CF21AB">
        <w:rPr>
          <w:sz w:val="24"/>
          <w:szCs w:val="24"/>
        </w:rPr>
        <w:t xml:space="preserve">LaForett, D., Winsler, &amp; Ordoñez Rojas, D. (in preparation). </w:t>
      </w:r>
      <w:r w:rsidRPr="00CF21AB">
        <w:rPr>
          <w:rStyle w:val="SubtitleChar"/>
          <w:color w:val="000000" w:themeColor="text1"/>
          <w:sz w:val="24"/>
          <w:szCs w:val="24"/>
        </w:rPr>
        <w:t xml:space="preserve">Biased </w:t>
      </w:r>
      <w:r>
        <w:rPr>
          <w:rStyle w:val="SubtitleChar"/>
          <w:color w:val="000000" w:themeColor="text1"/>
          <w:sz w:val="24"/>
          <w:szCs w:val="24"/>
        </w:rPr>
        <w:tab/>
      </w:r>
      <w:r w:rsidRPr="00CF21AB">
        <w:rPr>
          <w:rStyle w:val="SubtitleChar"/>
          <w:color w:val="000000" w:themeColor="text1"/>
          <w:sz w:val="24"/>
          <w:szCs w:val="24"/>
        </w:rPr>
        <w:t xml:space="preserve">teacher perceptions of student leadership skills in dual language </w:t>
      </w:r>
      <w:r>
        <w:rPr>
          <w:rStyle w:val="SubtitleChar"/>
          <w:color w:val="000000" w:themeColor="text1"/>
          <w:sz w:val="24"/>
          <w:szCs w:val="24"/>
        </w:rPr>
        <w:tab/>
      </w:r>
      <w:r w:rsidRPr="00CF21AB">
        <w:rPr>
          <w:rStyle w:val="SubtitleChar"/>
          <w:color w:val="000000" w:themeColor="text1"/>
          <w:sz w:val="24"/>
          <w:szCs w:val="24"/>
        </w:rPr>
        <w:t>education</w:t>
      </w:r>
      <w:r>
        <w:rPr>
          <w:rStyle w:val="SubtitleChar"/>
          <w:color w:val="000000" w:themeColor="text1"/>
          <w:sz w:val="24"/>
          <w:szCs w:val="24"/>
        </w:rPr>
        <w:t xml:space="preserve"> </w:t>
      </w:r>
      <w:r w:rsidRPr="00CF21AB">
        <w:rPr>
          <w:color w:val="000000" w:themeColor="text1"/>
          <w:sz w:val="24"/>
          <w:szCs w:val="24"/>
        </w:rPr>
        <w:t>settings. Manuscript to be submitted to Cultural Diversity &amp; Ethnic</w:t>
      </w:r>
    </w:p>
    <w:p w14:paraId="0B80DD6A" w14:textId="43B83C4F" w:rsidR="00BF7225" w:rsidRDefault="00BF7225" w:rsidP="00BF7225">
      <w:pPr>
        <w:pStyle w:val="BodyText"/>
        <w:rPr>
          <w:color w:val="000000" w:themeColor="text1"/>
        </w:rPr>
      </w:pPr>
      <w:r>
        <w:rPr>
          <w:color w:val="000000" w:themeColor="text1"/>
        </w:rPr>
        <w:tab/>
      </w:r>
      <w:r w:rsidRPr="00CF21AB">
        <w:rPr>
          <w:color w:val="000000" w:themeColor="text1"/>
        </w:rPr>
        <w:t>Minority</w:t>
      </w:r>
      <w:r>
        <w:rPr>
          <w:color w:val="000000" w:themeColor="text1"/>
        </w:rPr>
        <w:t xml:space="preserve"> </w:t>
      </w:r>
      <w:r w:rsidRPr="00CF21AB">
        <w:rPr>
          <w:color w:val="000000" w:themeColor="text1"/>
        </w:rPr>
        <w:t>Psychology Journal.</w:t>
      </w:r>
    </w:p>
    <w:p w14:paraId="12FB56FC" w14:textId="77777777" w:rsidR="00BF7225" w:rsidRDefault="00BF7225" w:rsidP="00BF7225">
      <w:pPr>
        <w:pStyle w:val="BodyText"/>
      </w:pPr>
    </w:p>
    <w:p w14:paraId="4E6B1384" w14:textId="0C71F997" w:rsidR="00BF7225" w:rsidRDefault="00BF7225" w:rsidP="00BF7225">
      <w:pPr>
        <w:pStyle w:val="BodyText"/>
        <w:rPr>
          <w:color w:val="474747"/>
        </w:rPr>
      </w:pPr>
      <w:r w:rsidRPr="00CF21AB">
        <w:t xml:space="preserve">Iruka, I. U., </w:t>
      </w:r>
      <w:r w:rsidRPr="00CF21AB">
        <w:rPr>
          <w:b/>
        </w:rPr>
        <w:t>Franco-Jenkins, X</w:t>
      </w:r>
      <w:r w:rsidRPr="00CF21AB">
        <w:t>., Andrade, F., &amp; Liy, A. (</w:t>
      </w:r>
      <w:r>
        <w:t>2025).</w:t>
      </w:r>
      <w:r w:rsidRPr="00CF21AB">
        <w:t xml:space="preserve"> </w:t>
      </w:r>
      <w:r w:rsidRPr="00BF7225">
        <w:rPr>
          <w:color w:val="474747"/>
        </w:rPr>
        <w:t>Book Babies Home</w:t>
      </w:r>
    </w:p>
    <w:p w14:paraId="257C1441" w14:textId="7CD89B85" w:rsidR="00BF7225" w:rsidRPr="00CF21AB" w:rsidRDefault="00BF7225" w:rsidP="00BF7225">
      <w:pPr>
        <w:pStyle w:val="BodyText"/>
        <w:ind w:left="720"/>
        <w:rPr>
          <w:i/>
          <w:iCs/>
        </w:rPr>
      </w:pPr>
      <w:r w:rsidRPr="00BF7225">
        <w:rPr>
          <w:color w:val="474747"/>
        </w:rPr>
        <w:t xml:space="preserve">Visiting Intervention: Evidence of effect on literacy-promoting practices and children’s early language. </w:t>
      </w:r>
      <w:r w:rsidRPr="00BF7225">
        <w:rPr>
          <w:i/>
          <w:iCs/>
          <w:color w:val="474747"/>
        </w:rPr>
        <w:t>Child &amp; Youth Care Forum</w:t>
      </w:r>
      <w:r w:rsidRPr="00BF7225">
        <w:rPr>
          <w:color w:val="474747"/>
        </w:rPr>
        <w:t xml:space="preserve">. </w:t>
      </w:r>
      <w:hyperlink r:id="rId9" w:history="1">
        <w:r w:rsidRPr="00BF7225">
          <w:rPr>
            <w:rStyle w:val="Hyperlink"/>
          </w:rPr>
          <w:t>https://doi.org/10.1007/s10566-025-09905-0</w:t>
        </w:r>
      </w:hyperlink>
      <w:r w:rsidRPr="00CF21AB">
        <w:rPr>
          <w:i/>
          <w:iCs/>
          <w:color w:val="474747"/>
        </w:rPr>
        <w:t xml:space="preserve">.  </w:t>
      </w:r>
    </w:p>
    <w:p w14:paraId="1552D32D" w14:textId="77777777" w:rsidR="00BF7225" w:rsidRDefault="00BF7225" w:rsidP="004830C0">
      <w:pPr>
        <w:pStyle w:val="BodyText"/>
        <w:ind w:right="199"/>
      </w:pPr>
    </w:p>
    <w:p w14:paraId="27519D2D" w14:textId="37C82C28" w:rsidR="004830C0" w:rsidRDefault="004830C0" w:rsidP="004830C0">
      <w:pPr>
        <w:pStyle w:val="BodyText"/>
        <w:ind w:right="199"/>
      </w:pPr>
      <w:r w:rsidRPr="00476F12">
        <w:t xml:space="preserve">Miller, E. K., Franco-Jenkins, X., Duncan, J. T., Reynolds Reddi, A., &amp; Ward, C. (2025). </w:t>
      </w:r>
    </w:p>
    <w:p w14:paraId="01078910" w14:textId="77777777" w:rsidR="004830C0" w:rsidRDefault="004830C0" w:rsidP="004830C0">
      <w:pPr>
        <w:pStyle w:val="BodyText"/>
        <w:ind w:right="199"/>
      </w:pPr>
      <w:r>
        <w:lastRenderedPageBreak/>
        <w:tab/>
      </w:r>
      <w:r w:rsidRPr="00476F12">
        <w:t>Strengthening Education Through Equitable and Inclusive Evidence-Based</w:t>
      </w:r>
    </w:p>
    <w:p w14:paraId="1921E9C1" w14:textId="77777777" w:rsidR="004830C0" w:rsidRDefault="004830C0" w:rsidP="004830C0">
      <w:pPr>
        <w:pStyle w:val="BodyText"/>
        <w:ind w:right="199"/>
        <w:rPr>
          <w:i/>
          <w:iCs/>
        </w:rPr>
      </w:pPr>
      <w:r>
        <w:tab/>
      </w:r>
      <w:r w:rsidRPr="00476F12">
        <w:t>Teaching Practices: A Scoping Review. </w:t>
      </w:r>
      <w:r w:rsidRPr="00476F12">
        <w:rPr>
          <w:i/>
          <w:iCs/>
        </w:rPr>
        <w:t>Education Sciences</w:t>
      </w:r>
      <w:r w:rsidRPr="00476F12">
        <w:t>, </w:t>
      </w:r>
      <w:r w:rsidRPr="00476F12">
        <w:rPr>
          <w:i/>
          <w:iCs/>
        </w:rPr>
        <w:t>15</w:t>
      </w:r>
      <w:r w:rsidRPr="00476F12">
        <w:t xml:space="preserve">(3), 266. </w:t>
      </w:r>
      <w:r>
        <w:tab/>
      </w:r>
      <w:r w:rsidRPr="00476F12">
        <w:t>https://doi.org/10.3390/educsci15030266</w:t>
      </w:r>
      <w:r w:rsidRPr="00CF21AB">
        <w:rPr>
          <w:i/>
          <w:iCs/>
        </w:rPr>
        <w:t xml:space="preserve"> </w:t>
      </w:r>
    </w:p>
    <w:p w14:paraId="45D40BC0" w14:textId="77777777" w:rsidR="004830C0" w:rsidRPr="00CF21AB" w:rsidRDefault="004830C0" w:rsidP="004830C0">
      <w:pPr>
        <w:pStyle w:val="BodyText"/>
        <w:ind w:right="199"/>
        <w:rPr>
          <w:i/>
          <w:iCs/>
        </w:rPr>
      </w:pPr>
    </w:p>
    <w:p w14:paraId="4B2934AF" w14:textId="1EDDCD4E" w:rsidR="000F4457" w:rsidRPr="00A11C4F" w:rsidRDefault="000F4457" w:rsidP="000F4457">
      <w:pPr>
        <w:pStyle w:val="BodyText"/>
        <w:ind w:right="199"/>
      </w:pPr>
      <w:bookmarkStart w:id="2" w:name="_Hlk191008315"/>
      <w:r w:rsidRPr="000F4457">
        <w:rPr>
          <w:lang w:val="es-PE"/>
        </w:rPr>
        <w:t xml:space="preserve">Castro, D. C., </w:t>
      </w:r>
      <w:r w:rsidRPr="000F4457">
        <w:rPr>
          <w:b/>
          <w:bCs/>
          <w:lang w:val="es-PE"/>
        </w:rPr>
        <w:t>Franco-Jenkins</w:t>
      </w:r>
      <w:r w:rsidRPr="000F4457">
        <w:rPr>
          <w:lang w:val="es-PE"/>
        </w:rPr>
        <w:t xml:space="preserve">, X., Chaparro-Moreno, L. J. (2025). </w:t>
      </w:r>
      <w:r w:rsidRPr="00CF21AB">
        <w:t xml:space="preserve">The effects of dual </w:t>
      </w:r>
      <w:r>
        <w:tab/>
      </w:r>
      <w:r w:rsidRPr="00CF21AB">
        <w:t>language education on young bilingual children’s</w:t>
      </w:r>
      <w:r>
        <w:t xml:space="preserve"> </w:t>
      </w:r>
      <w:r w:rsidRPr="00CF21AB">
        <w:t xml:space="preserve">learning: A systematic review of </w:t>
      </w:r>
      <w:r>
        <w:tab/>
      </w:r>
      <w:r w:rsidRPr="00CF21AB">
        <w:t xml:space="preserve">research. </w:t>
      </w:r>
      <w:r w:rsidRPr="00CF21AB">
        <w:rPr>
          <w:i/>
          <w:iCs/>
        </w:rPr>
        <w:t>Manuscript submitted to Journal of Education Sciences</w:t>
      </w:r>
      <w:r w:rsidR="000F1F7A">
        <w:rPr>
          <w:i/>
          <w:iCs/>
        </w:rPr>
        <w:t xml:space="preserve">, </w:t>
      </w:r>
      <w:r w:rsidR="000F1F7A" w:rsidRPr="000F1F7A">
        <w:rPr>
          <w:i/>
          <w:iCs/>
        </w:rPr>
        <w:t>15</w:t>
      </w:r>
      <w:r w:rsidR="000F1F7A" w:rsidRPr="00A11C4F">
        <w:t xml:space="preserve">(3), 312. </w:t>
      </w:r>
      <w:r w:rsidR="000F1F7A" w:rsidRPr="00A11C4F">
        <w:tab/>
        <w:t>https://doi.org/10.3390/educsci15030312</w:t>
      </w:r>
      <w:r w:rsidRPr="00A11C4F">
        <w:t>.</w:t>
      </w:r>
      <w:bookmarkEnd w:id="2"/>
      <w:r w:rsidRPr="00A11C4F">
        <w:t xml:space="preserve"> </w:t>
      </w:r>
    </w:p>
    <w:p w14:paraId="0259B29A" w14:textId="77777777" w:rsidR="000F4457" w:rsidRDefault="000F4457" w:rsidP="000F4457">
      <w:pPr>
        <w:pStyle w:val="BodyText"/>
        <w:ind w:right="199"/>
        <w:rPr>
          <w:i/>
          <w:iCs/>
        </w:rPr>
      </w:pPr>
    </w:p>
    <w:p w14:paraId="1D5AE4DC" w14:textId="77777777" w:rsidR="004830C0" w:rsidRDefault="004830C0" w:rsidP="004830C0">
      <w:pPr>
        <w:pStyle w:val="BodyText"/>
        <w:ind w:right="199"/>
      </w:pPr>
      <w:r w:rsidRPr="00CF21AB">
        <w:t>Ansari</w:t>
      </w:r>
      <w:bookmarkStart w:id="3" w:name="_Hlk191008632"/>
      <w:r w:rsidRPr="00CF21AB">
        <w:t>, A., Koziol, N., McCormick, M</w:t>
      </w:r>
      <w:r>
        <w:t xml:space="preserve">., </w:t>
      </w:r>
      <w:r w:rsidRPr="00CF21AB">
        <w:t>Purtell, K</w:t>
      </w:r>
      <w:r>
        <w:t xml:space="preserve">., </w:t>
      </w:r>
      <w:r w:rsidRPr="00CF21AB">
        <w:t>Lin, T</w:t>
      </w:r>
      <w:r>
        <w:t xml:space="preserve">., </w:t>
      </w:r>
      <w:r w:rsidRPr="00CF21AB">
        <w:t xml:space="preserve">Bratsch-Hines, M., Kuhn, L., </w:t>
      </w:r>
    </w:p>
    <w:p w14:paraId="430AA0BE" w14:textId="7004CF51" w:rsidR="004830C0" w:rsidRDefault="004830C0" w:rsidP="004830C0">
      <w:pPr>
        <w:pStyle w:val="BodyText"/>
        <w:ind w:right="199"/>
        <w:rPr>
          <w:i/>
          <w:iCs/>
        </w:rPr>
      </w:pPr>
      <w:r>
        <w:tab/>
      </w:r>
      <w:r w:rsidRPr="00CF21AB">
        <w:t xml:space="preserve">Witte, A., </w:t>
      </w:r>
      <w:r w:rsidRPr="00CF21AB">
        <w:rPr>
          <w:b/>
          <w:bCs/>
        </w:rPr>
        <w:t>Franco-Jenkins, X</w:t>
      </w:r>
      <w:r w:rsidRPr="00CF21AB">
        <w:t>., &amp; The Early Network Key Investigators. (</w:t>
      </w:r>
      <w:r w:rsidR="00A11C4F">
        <w:t>2025</w:t>
      </w:r>
      <w:r w:rsidRPr="00CF21AB">
        <w:t xml:space="preserve">). </w:t>
      </w:r>
      <w:r>
        <w:tab/>
      </w:r>
      <w:bookmarkStart w:id="4" w:name="_Hlk192578138"/>
      <w:r>
        <w:t xml:space="preserve">Associations between school characteristics and learning gains for Pre-K </w:t>
      </w:r>
      <w:r>
        <w:tab/>
        <w:t xml:space="preserve">attenders and non-attenders: Important </w:t>
      </w:r>
      <w:proofErr w:type="gramStart"/>
      <w:r>
        <w:t>constructs</w:t>
      </w:r>
      <w:proofErr w:type="gramEnd"/>
      <w:r>
        <w:t>, limited evidence</w:t>
      </w:r>
      <w:r>
        <w:rPr>
          <w:bCs/>
          <w:lang w:val="en"/>
        </w:rPr>
        <w:t>.</w:t>
      </w:r>
      <w:r w:rsidRPr="00CF21AB">
        <w:rPr>
          <w:bCs/>
          <w:lang w:val="en"/>
        </w:rPr>
        <w:t xml:space="preserve"> </w:t>
      </w:r>
      <w:bookmarkEnd w:id="4"/>
      <w:r>
        <w:rPr>
          <w:i/>
          <w:iCs/>
        </w:rPr>
        <w:t xml:space="preserve">Early </w:t>
      </w:r>
      <w:r>
        <w:rPr>
          <w:i/>
          <w:iCs/>
        </w:rPr>
        <w:tab/>
        <w:t>Childhood Research Quarterly</w:t>
      </w:r>
      <w:bookmarkEnd w:id="1"/>
      <w:bookmarkEnd w:id="3"/>
      <w:r w:rsidR="00A11C4F">
        <w:rPr>
          <w:i/>
          <w:iCs/>
        </w:rPr>
        <w:t>, 72, 182-194.</w:t>
      </w:r>
    </w:p>
    <w:p w14:paraId="74A0F34D" w14:textId="77777777" w:rsidR="004830C0" w:rsidRDefault="004830C0" w:rsidP="00C0478A">
      <w:pPr>
        <w:pStyle w:val="BodyText"/>
        <w:ind w:left="720" w:hanging="720"/>
      </w:pPr>
    </w:p>
    <w:p w14:paraId="18586AE9" w14:textId="1D5AF7FF" w:rsidR="004830C0" w:rsidRPr="00A11C4F" w:rsidRDefault="004830C0" w:rsidP="004830C0">
      <w:pPr>
        <w:pStyle w:val="BodyText"/>
        <w:ind w:left="720" w:hanging="720"/>
      </w:pPr>
      <w:r w:rsidRPr="00CF21AB">
        <w:t xml:space="preserve">Reszka, S., Sam, A. M., </w:t>
      </w:r>
      <w:r w:rsidRPr="00CF21AB">
        <w:rPr>
          <w:b/>
          <w:bCs/>
        </w:rPr>
        <w:t>Franco-Jenkins, X</w:t>
      </w:r>
      <w:r w:rsidRPr="00CF21AB">
        <w:t>., Dunn, C. M., &amp; Odom, S. L. (</w:t>
      </w:r>
      <w:r w:rsidR="00A11C4F">
        <w:t>2025</w:t>
      </w:r>
      <w:r w:rsidRPr="00CF21AB">
        <w:t xml:space="preserve">). Content validity of the teacher impression scale assessment of preschool children’s peer social competence. </w:t>
      </w:r>
      <w:r w:rsidRPr="00CF21AB">
        <w:rPr>
          <w:i/>
          <w:iCs/>
        </w:rPr>
        <w:t>Manuscript submitted to Early Education and Development Journal</w:t>
      </w:r>
      <w:r w:rsidR="00A11C4F">
        <w:rPr>
          <w:i/>
          <w:iCs/>
        </w:rPr>
        <w:t xml:space="preserve">, </w:t>
      </w:r>
      <w:r w:rsidR="00A11C4F" w:rsidRPr="00A11C4F">
        <w:t>1-17. https://doi.org/10.1080/10409289.2025.2504142</w:t>
      </w:r>
    </w:p>
    <w:p w14:paraId="0AB7E650" w14:textId="77777777" w:rsidR="004830C0" w:rsidRDefault="004830C0" w:rsidP="00C0478A">
      <w:pPr>
        <w:pStyle w:val="BodyText"/>
        <w:ind w:left="720" w:hanging="720"/>
      </w:pPr>
    </w:p>
    <w:p w14:paraId="0807CEE8" w14:textId="063FEF78" w:rsidR="00146DE0" w:rsidRDefault="00146DE0" w:rsidP="00C0599E">
      <w:pPr>
        <w:pStyle w:val="BodyText"/>
        <w:ind w:right="199"/>
      </w:pPr>
      <w:r w:rsidRPr="00A742F1">
        <w:t xml:space="preserve">LaForett, D., </w:t>
      </w:r>
      <w:r w:rsidRPr="00A742F1">
        <w:rPr>
          <w:b/>
          <w:bCs/>
        </w:rPr>
        <w:t>Franco-Jenkins</w:t>
      </w:r>
      <w:r w:rsidRPr="00A742F1">
        <w:t xml:space="preserve">, X., Winsler, A., Eron, M. T., Mumma, K., Vhnguyen, M. </w:t>
      </w:r>
      <w:r w:rsidR="00C0599E" w:rsidRPr="00A742F1">
        <w:tab/>
      </w:r>
      <w:r w:rsidRPr="0055029A">
        <w:t>(</w:t>
      </w:r>
      <w:r w:rsidR="00324268">
        <w:t>2024</w:t>
      </w:r>
      <w:r w:rsidRPr="0055029A">
        <w:t xml:space="preserve">). Adherence to </w:t>
      </w:r>
      <w:r w:rsidR="00B568B5">
        <w:t>l</w:t>
      </w:r>
      <w:r w:rsidRPr="0055029A">
        <w:t xml:space="preserve">anguage of </w:t>
      </w:r>
      <w:r w:rsidR="00B568B5">
        <w:t>i</w:t>
      </w:r>
      <w:r w:rsidRPr="0055029A">
        <w:t xml:space="preserve">nstruction in </w:t>
      </w:r>
      <w:proofErr w:type="gramStart"/>
      <w:r w:rsidRPr="0055029A">
        <w:t>Spanish-English</w:t>
      </w:r>
      <w:proofErr w:type="gramEnd"/>
      <w:r w:rsidRPr="0055029A">
        <w:t xml:space="preserve"> </w:t>
      </w:r>
      <w:r w:rsidR="00B568B5">
        <w:t>d</w:t>
      </w:r>
      <w:r w:rsidRPr="0055029A">
        <w:t xml:space="preserve">ual </w:t>
      </w:r>
      <w:r w:rsidR="00B568B5">
        <w:t>l</w:t>
      </w:r>
      <w:r w:rsidRPr="0055029A">
        <w:t xml:space="preserve">anguage </w:t>
      </w:r>
      <w:r w:rsidR="00C0599E">
        <w:tab/>
      </w:r>
      <w:r w:rsidR="00B568B5">
        <w:t>e</w:t>
      </w:r>
      <w:r w:rsidRPr="0055029A">
        <w:t xml:space="preserve">arly </w:t>
      </w:r>
      <w:r w:rsidR="00B568B5">
        <w:t>e</w:t>
      </w:r>
      <w:r w:rsidRPr="0055029A">
        <w:t xml:space="preserve">lementary </w:t>
      </w:r>
      <w:r w:rsidR="00B568B5">
        <w:t>c</w:t>
      </w:r>
      <w:r w:rsidRPr="0055029A">
        <w:t xml:space="preserve">lassrooms.  </w:t>
      </w:r>
      <w:r w:rsidRPr="0055029A">
        <w:rPr>
          <w:i/>
          <w:iCs/>
        </w:rPr>
        <w:t>NABE Journal of Research and Practice</w:t>
      </w:r>
      <w:r>
        <w:t>.</w:t>
      </w:r>
      <w:r w:rsidR="00324268">
        <w:t xml:space="preserve"> </w:t>
      </w:r>
      <w:r w:rsidR="00C0599E">
        <w:tab/>
      </w:r>
      <w:hyperlink r:id="rId10" w:history="1">
        <w:r w:rsidR="00C0599E" w:rsidRPr="0064334D">
          <w:rPr>
            <w:rStyle w:val="Hyperlink"/>
          </w:rPr>
          <w:t>https://doi.org/10.1080/26390043.2023.2280612</w:t>
        </w:r>
      </w:hyperlink>
    </w:p>
    <w:p w14:paraId="1E02AF57" w14:textId="77777777" w:rsidR="000F21A2" w:rsidRDefault="000F21A2" w:rsidP="00C0599E">
      <w:pPr>
        <w:pStyle w:val="BodyText"/>
        <w:spacing w:before="90"/>
        <w:ind w:right="199"/>
        <w:rPr>
          <w:b/>
          <w:bCs/>
        </w:rPr>
      </w:pPr>
    </w:p>
    <w:p w14:paraId="73711E8C" w14:textId="66C1CBB1" w:rsidR="0055029A" w:rsidRDefault="0055029A" w:rsidP="00C0599E">
      <w:pPr>
        <w:pStyle w:val="BodyText"/>
        <w:spacing w:before="90"/>
        <w:ind w:right="199"/>
      </w:pPr>
      <w:r w:rsidRPr="0055029A">
        <w:rPr>
          <w:b/>
          <w:bCs/>
        </w:rPr>
        <w:t xml:space="preserve">Franco-Jenkins, X, </w:t>
      </w:r>
      <w:r w:rsidRPr="0055029A">
        <w:t xml:space="preserve">LaForett, D., Winsler, &amp; Ordoñez Rojas, D. (2023). Two-Way </w:t>
      </w:r>
      <w:r w:rsidR="00C0599E">
        <w:tab/>
      </w:r>
      <w:r w:rsidR="00B568B5">
        <w:t>i</w:t>
      </w:r>
      <w:r w:rsidRPr="0055029A">
        <w:t xml:space="preserve">mmersion </w:t>
      </w:r>
      <w:r w:rsidR="00B568B5">
        <w:t>c</w:t>
      </w:r>
      <w:r w:rsidRPr="0055029A">
        <w:t xml:space="preserve">lassrooms during the Covid-19 Pandemic: Parent and </w:t>
      </w:r>
      <w:r w:rsidR="00B568B5">
        <w:t>t</w:t>
      </w:r>
      <w:r w:rsidRPr="0055029A">
        <w:t xml:space="preserve">eacher </w:t>
      </w:r>
      <w:r w:rsidR="00C0599E">
        <w:tab/>
      </w:r>
      <w:r w:rsidR="00B568B5">
        <w:t>p</w:t>
      </w:r>
      <w:r w:rsidRPr="0055029A">
        <w:t xml:space="preserve">erceptions of </w:t>
      </w:r>
      <w:r w:rsidR="00B568B5">
        <w:t>s</w:t>
      </w:r>
      <w:r w:rsidRPr="0055029A">
        <w:t xml:space="preserve">tudent </w:t>
      </w:r>
      <w:r w:rsidR="00B568B5">
        <w:t>l</w:t>
      </w:r>
      <w:r w:rsidRPr="0055029A">
        <w:t xml:space="preserve">earning of </w:t>
      </w:r>
      <w:r w:rsidR="00B568B5">
        <w:t>e</w:t>
      </w:r>
      <w:r w:rsidRPr="0055029A">
        <w:t xml:space="preserve">ducation. </w:t>
      </w:r>
      <w:r w:rsidR="00324268">
        <w:rPr>
          <w:i/>
          <w:iCs/>
        </w:rPr>
        <w:t>Education Sciences, 13</w:t>
      </w:r>
      <w:r w:rsidR="00324268" w:rsidRPr="00324268">
        <w:t>(9),</w:t>
      </w:r>
      <w:r w:rsidR="00324268">
        <w:t xml:space="preserve"> </w:t>
      </w:r>
      <w:r w:rsidR="00324268" w:rsidRPr="00324268">
        <w:t>946</w:t>
      </w:r>
      <w:r w:rsidR="00324268">
        <w:t>.</w:t>
      </w:r>
      <w:r w:rsidR="00324268" w:rsidRPr="00324268">
        <w:t xml:space="preserve"> </w:t>
      </w:r>
      <w:r w:rsidR="00C0599E">
        <w:tab/>
      </w:r>
      <w:hyperlink r:id="rId11" w:history="1">
        <w:r w:rsidR="00C0599E" w:rsidRPr="0064334D">
          <w:rPr>
            <w:rStyle w:val="Hyperlink"/>
          </w:rPr>
          <w:t>https://doi.org/10.3390/educsci13090946</w:t>
        </w:r>
      </w:hyperlink>
    </w:p>
    <w:p w14:paraId="5AC59C40" w14:textId="77777777" w:rsidR="007D2782" w:rsidRDefault="007D2782" w:rsidP="00C0599E">
      <w:pPr>
        <w:pStyle w:val="BodyText"/>
      </w:pPr>
    </w:p>
    <w:bookmarkEnd w:id="0"/>
    <w:p w14:paraId="15BFF627" w14:textId="77777777" w:rsidR="00B568B5" w:rsidRDefault="006873AC" w:rsidP="00C0599E">
      <w:pPr>
        <w:pStyle w:val="BodyText"/>
      </w:pPr>
      <w:r>
        <w:t>Burchinal,</w:t>
      </w:r>
      <w:r>
        <w:rPr>
          <w:spacing w:val="-4"/>
        </w:rPr>
        <w:t xml:space="preserve"> </w:t>
      </w:r>
      <w:r>
        <w:t>P.,</w:t>
      </w:r>
      <w:r>
        <w:rPr>
          <w:spacing w:val="-1"/>
        </w:rPr>
        <w:t xml:space="preserve"> </w:t>
      </w:r>
      <w:r w:rsidR="00B568B5">
        <w:rPr>
          <w:spacing w:val="-1"/>
        </w:rPr>
        <w:t>Garber</w:t>
      </w:r>
      <w:r>
        <w:t>,</w:t>
      </w:r>
      <w:r>
        <w:rPr>
          <w:spacing w:val="-2"/>
        </w:rPr>
        <w:t xml:space="preserve"> </w:t>
      </w:r>
      <w:r>
        <w:t>K.,</w:t>
      </w:r>
      <w:r>
        <w:rPr>
          <w:spacing w:val="-1"/>
        </w:rPr>
        <w:t xml:space="preserve"> </w:t>
      </w:r>
      <w:r>
        <w:t>Foster,</w:t>
      </w:r>
      <w:r>
        <w:rPr>
          <w:spacing w:val="-2"/>
        </w:rPr>
        <w:t xml:space="preserve"> </w:t>
      </w:r>
      <w:r>
        <w:t>T.,</w:t>
      </w:r>
      <w:r>
        <w:rPr>
          <w:spacing w:val="-1"/>
        </w:rPr>
        <w:t xml:space="preserve"> </w:t>
      </w:r>
      <w:r>
        <w:t>Bratsch-Hines,</w:t>
      </w:r>
      <w:r>
        <w:rPr>
          <w:spacing w:val="-2"/>
        </w:rPr>
        <w:t xml:space="preserve"> </w:t>
      </w:r>
      <w:r>
        <w:t>M.,</w:t>
      </w:r>
      <w:r>
        <w:rPr>
          <w:spacing w:val="-1"/>
        </w:rPr>
        <w:t xml:space="preserve"> </w:t>
      </w:r>
      <w:r>
        <w:rPr>
          <w:b/>
        </w:rPr>
        <w:t>Franco,</w:t>
      </w:r>
      <w:r>
        <w:rPr>
          <w:b/>
          <w:spacing w:val="-1"/>
        </w:rPr>
        <w:t xml:space="preserve"> </w:t>
      </w:r>
      <w:r>
        <w:rPr>
          <w:b/>
        </w:rPr>
        <w:t>X</w:t>
      </w:r>
      <w:r>
        <w:t>.</w:t>
      </w:r>
      <w:r w:rsidR="00B568B5">
        <w:t>, &amp; Peisner-Feinberg, E.</w:t>
      </w:r>
    </w:p>
    <w:p w14:paraId="3329B669" w14:textId="538E51BB" w:rsidR="007D2782" w:rsidRDefault="00C0599E" w:rsidP="00C0599E">
      <w:pPr>
        <w:pStyle w:val="BodyText"/>
        <w:rPr>
          <w:iCs/>
          <w:spacing w:val="-2"/>
        </w:rPr>
      </w:pPr>
      <w:r>
        <w:rPr>
          <w:spacing w:val="-2"/>
        </w:rPr>
        <w:tab/>
      </w:r>
      <w:r w:rsidR="006873AC">
        <w:rPr>
          <w:spacing w:val="-2"/>
        </w:rPr>
        <w:t>(2021).</w:t>
      </w:r>
      <w:r w:rsidR="00B568B5">
        <w:rPr>
          <w:spacing w:val="-2"/>
        </w:rPr>
        <w:t xml:space="preserve"> </w:t>
      </w:r>
      <w:r w:rsidR="006873AC">
        <w:t>Relating</w:t>
      </w:r>
      <w:r w:rsidR="006873AC">
        <w:rPr>
          <w:spacing w:val="-5"/>
        </w:rPr>
        <w:t xml:space="preserve"> </w:t>
      </w:r>
      <w:r w:rsidR="006873AC">
        <w:t>early</w:t>
      </w:r>
      <w:r w:rsidR="006873AC">
        <w:rPr>
          <w:spacing w:val="-5"/>
        </w:rPr>
        <w:t xml:space="preserve"> </w:t>
      </w:r>
      <w:r w:rsidR="006873AC">
        <w:t>care</w:t>
      </w:r>
      <w:r w:rsidR="006873AC">
        <w:rPr>
          <w:spacing w:val="-4"/>
        </w:rPr>
        <w:t xml:space="preserve"> </w:t>
      </w:r>
      <w:r w:rsidR="006873AC">
        <w:t>and education quality to preschool outcomes</w:t>
      </w:r>
      <w:r w:rsidR="00B568B5">
        <w:t xml:space="preserve">: The same </w:t>
      </w:r>
      <w:r>
        <w:tab/>
      </w:r>
      <w:r w:rsidR="00B568B5">
        <w:t xml:space="preserve">or different models for different outcomes? </w:t>
      </w:r>
      <w:r w:rsidR="006873AC">
        <w:rPr>
          <w:i/>
        </w:rPr>
        <w:t>Early</w:t>
      </w:r>
      <w:r w:rsidR="006873AC">
        <w:rPr>
          <w:i/>
          <w:spacing w:val="-2"/>
        </w:rPr>
        <w:t xml:space="preserve"> </w:t>
      </w:r>
      <w:r w:rsidR="006873AC">
        <w:rPr>
          <w:i/>
        </w:rPr>
        <w:t>Childhood</w:t>
      </w:r>
      <w:r w:rsidR="006873AC">
        <w:rPr>
          <w:i/>
          <w:spacing w:val="-1"/>
        </w:rPr>
        <w:t xml:space="preserve"> </w:t>
      </w:r>
      <w:r w:rsidR="006873AC">
        <w:rPr>
          <w:i/>
        </w:rPr>
        <w:t>Research</w:t>
      </w:r>
      <w:r w:rsidR="006873AC">
        <w:rPr>
          <w:i/>
          <w:spacing w:val="-1"/>
        </w:rPr>
        <w:t xml:space="preserve"> </w:t>
      </w:r>
      <w:r w:rsidR="006873AC">
        <w:rPr>
          <w:i/>
          <w:spacing w:val="-2"/>
        </w:rPr>
        <w:t>Quarterly</w:t>
      </w:r>
      <w:r w:rsidR="00B6428F">
        <w:rPr>
          <w:i/>
          <w:spacing w:val="-2"/>
        </w:rPr>
        <w:t xml:space="preserve">, </w:t>
      </w:r>
      <w:proofErr w:type="gramStart"/>
      <w:r w:rsidR="00B6428F">
        <w:rPr>
          <w:i/>
          <w:spacing w:val="-2"/>
        </w:rPr>
        <w:t xml:space="preserve">55 </w:t>
      </w:r>
      <w:r>
        <w:rPr>
          <w:i/>
          <w:spacing w:val="-2"/>
        </w:rPr>
        <w:tab/>
      </w:r>
      <w:r w:rsidR="00B6428F" w:rsidRPr="00B6428F">
        <w:rPr>
          <w:iCs/>
          <w:spacing w:val="-2"/>
        </w:rPr>
        <w:t>(</w:t>
      </w:r>
      <w:proofErr w:type="gramEnd"/>
      <w:r w:rsidR="00B6428F" w:rsidRPr="00B6428F">
        <w:rPr>
          <w:iCs/>
          <w:spacing w:val="-2"/>
        </w:rPr>
        <w:t>35-51)</w:t>
      </w:r>
      <w:r w:rsidR="006873AC" w:rsidRPr="00B6428F">
        <w:rPr>
          <w:iCs/>
          <w:spacing w:val="-2"/>
        </w:rPr>
        <w:t>.</w:t>
      </w:r>
      <w:r w:rsidR="00B6428F">
        <w:rPr>
          <w:iCs/>
          <w:spacing w:val="-2"/>
        </w:rPr>
        <w:t xml:space="preserve"> </w:t>
      </w:r>
      <w:hyperlink r:id="rId12" w:history="1">
        <w:r w:rsidR="00B6428F" w:rsidRPr="00B37274">
          <w:rPr>
            <w:rStyle w:val="Hyperlink"/>
            <w:iCs/>
            <w:spacing w:val="-2"/>
          </w:rPr>
          <w:t>https://doi.org/10.1016/j.ecresq.2020.10.005</w:t>
        </w:r>
      </w:hyperlink>
    </w:p>
    <w:p w14:paraId="6247AF1D" w14:textId="77777777" w:rsidR="007D2782" w:rsidRDefault="007D2782" w:rsidP="00C0599E">
      <w:pPr>
        <w:pStyle w:val="BodyText"/>
        <w:rPr>
          <w:i/>
        </w:rPr>
      </w:pPr>
    </w:p>
    <w:p w14:paraId="7315C49F" w14:textId="2FC12323" w:rsidR="007D2782" w:rsidRDefault="006873AC" w:rsidP="00C0599E">
      <w:pPr>
        <w:pStyle w:val="BodyText"/>
        <w:ind w:right="192"/>
      </w:pPr>
      <w:r>
        <w:t>Castro,</w:t>
      </w:r>
      <w:r>
        <w:rPr>
          <w:spacing w:val="-4"/>
        </w:rPr>
        <w:t xml:space="preserve"> </w:t>
      </w:r>
      <w:r>
        <w:t>D.</w:t>
      </w:r>
      <w:r w:rsidR="009E0661">
        <w:t xml:space="preserve"> C.</w:t>
      </w:r>
      <w:r>
        <w:t>,</w:t>
      </w:r>
      <w:r>
        <w:rPr>
          <w:spacing w:val="-4"/>
        </w:rPr>
        <w:t xml:space="preserve"> </w:t>
      </w:r>
      <w:r>
        <w:t>Scheffner-Hammer,</w:t>
      </w:r>
      <w:r>
        <w:rPr>
          <w:spacing w:val="-4"/>
        </w:rPr>
        <w:t xml:space="preserve"> </w:t>
      </w:r>
      <w:r>
        <w:t>C.,</w:t>
      </w:r>
      <w:r>
        <w:rPr>
          <w:spacing w:val="-4"/>
        </w:rPr>
        <w:t xml:space="preserve"> </w:t>
      </w:r>
      <w:r>
        <w:rPr>
          <w:b/>
        </w:rPr>
        <w:t>Franco,</w:t>
      </w:r>
      <w:r>
        <w:rPr>
          <w:b/>
          <w:spacing w:val="-4"/>
        </w:rPr>
        <w:t xml:space="preserve"> </w:t>
      </w:r>
      <w:r>
        <w:rPr>
          <w:b/>
        </w:rPr>
        <w:t>X</w:t>
      </w:r>
      <w:r>
        <w:t>.,</w:t>
      </w:r>
      <w:r>
        <w:rPr>
          <w:spacing w:val="-4"/>
        </w:rPr>
        <w:t xml:space="preserve"> </w:t>
      </w:r>
      <w:r>
        <w:t>Cycyk,</w:t>
      </w:r>
      <w:r>
        <w:rPr>
          <w:spacing w:val="-4"/>
        </w:rPr>
        <w:t xml:space="preserve"> </w:t>
      </w:r>
      <w:r>
        <w:t>L.</w:t>
      </w:r>
      <w:r w:rsidR="009E0661">
        <w:t xml:space="preserve"> M.</w:t>
      </w:r>
      <w:r>
        <w:t>,</w:t>
      </w:r>
      <w:r>
        <w:rPr>
          <w:spacing w:val="-2"/>
        </w:rPr>
        <w:t xml:space="preserve"> </w:t>
      </w:r>
      <w:r>
        <w:t>Scarpino,</w:t>
      </w:r>
      <w:r>
        <w:rPr>
          <w:spacing w:val="-4"/>
        </w:rPr>
        <w:t xml:space="preserve"> </w:t>
      </w:r>
      <w:r>
        <w:t>S.</w:t>
      </w:r>
      <w:r w:rsidR="009E0661">
        <w:t xml:space="preserve"> E. &amp; </w:t>
      </w:r>
      <w:r w:rsidR="00C0599E">
        <w:tab/>
      </w:r>
      <w:r w:rsidR="009E0661">
        <w:t>Burchinal, M. R.</w:t>
      </w:r>
      <w:r>
        <w:t xml:space="preserve"> (2020). Documenting bilingual experiences in the early years</w:t>
      </w:r>
      <w:proofErr w:type="gramStart"/>
      <w:r>
        <w:t xml:space="preserve">: </w:t>
      </w:r>
      <w:r w:rsidR="00C0599E">
        <w:tab/>
      </w:r>
      <w:r>
        <w:t>Using</w:t>
      </w:r>
      <w:proofErr w:type="gramEnd"/>
      <w:r>
        <w:t xml:space="preserve"> the CECER-DLL child and family and teacher questionnaires. </w:t>
      </w:r>
      <w:r w:rsidR="00C0599E">
        <w:tab/>
      </w:r>
      <w:r>
        <w:rPr>
          <w:i/>
        </w:rPr>
        <w:t>Bilingualism: Language and Cognition,23</w:t>
      </w:r>
      <w:r w:rsidR="009E0661">
        <w:rPr>
          <w:i/>
        </w:rPr>
        <w:t>(5)</w:t>
      </w:r>
      <w:r>
        <w:rPr>
          <w:i/>
        </w:rPr>
        <w:t xml:space="preserve">, </w:t>
      </w:r>
      <w:r>
        <w:t>958-963.</w:t>
      </w:r>
      <w:r w:rsidR="00B6428F" w:rsidRPr="00B6428F">
        <w:t xml:space="preserve"> </w:t>
      </w:r>
      <w:r w:rsidR="00C0599E">
        <w:tab/>
      </w:r>
      <w:hyperlink r:id="rId13" w:history="1">
        <w:r w:rsidR="00C0599E" w:rsidRPr="0064334D">
          <w:rPr>
            <w:rStyle w:val="Hyperlink"/>
          </w:rPr>
          <w:t>https://doi.org/10.1017/S1366728920000401</w:t>
        </w:r>
      </w:hyperlink>
    </w:p>
    <w:p w14:paraId="18844258" w14:textId="77777777" w:rsidR="007D2782" w:rsidRDefault="007D2782" w:rsidP="00C0599E">
      <w:pPr>
        <w:pStyle w:val="BodyText"/>
      </w:pPr>
    </w:p>
    <w:p w14:paraId="24F1F473" w14:textId="0D8EF563" w:rsidR="007D2782" w:rsidRDefault="006873AC" w:rsidP="00C0599E">
      <w:pPr>
        <w:rPr>
          <w:i/>
          <w:sz w:val="24"/>
        </w:rPr>
      </w:pPr>
      <w:r>
        <w:rPr>
          <w:sz w:val="24"/>
        </w:rPr>
        <w:t xml:space="preserve">Gardner-Neblett, N., </w:t>
      </w:r>
      <w:r>
        <w:rPr>
          <w:b/>
          <w:sz w:val="24"/>
        </w:rPr>
        <w:t>Franco, X</w:t>
      </w:r>
      <w:r>
        <w:rPr>
          <w:sz w:val="24"/>
        </w:rPr>
        <w:t>., Mincemoyer, C.</w:t>
      </w:r>
      <w:r w:rsidR="009E0661">
        <w:rPr>
          <w:sz w:val="24"/>
        </w:rPr>
        <w:t>, Morgan-Lopez, A. A.</w:t>
      </w:r>
      <w:r>
        <w:rPr>
          <w:sz w:val="24"/>
        </w:rPr>
        <w:t xml:space="preserve"> (2020). Web-</w:t>
      </w:r>
      <w:r w:rsidR="00C0599E">
        <w:rPr>
          <w:sz w:val="24"/>
        </w:rPr>
        <w:tab/>
      </w:r>
      <w:r w:rsidR="00B568B5">
        <w:rPr>
          <w:sz w:val="24"/>
        </w:rPr>
        <w:t>b</w:t>
      </w:r>
      <w:r>
        <w:rPr>
          <w:sz w:val="24"/>
        </w:rPr>
        <w:t xml:space="preserve">ased </w:t>
      </w:r>
      <w:r w:rsidR="009E0661">
        <w:rPr>
          <w:sz w:val="24"/>
        </w:rPr>
        <w:t>p</w:t>
      </w:r>
      <w:r>
        <w:rPr>
          <w:sz w:val="24"/>
        </w:rPr>
        <w:t xml:space="preserve">rofessional </w:t>
      </w:r>
      <w:r w:rsidR="009E0661">
        <w:rPr>
          <w:sz w:val="24"/>
        </w:rPr>
        <w:t>d</w:t>
      </w:r>
      <w:r>
        <w:rPr>
          <w:sz w:val="24"/>
        </w:rPr>
        <w:t>evelopment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 w:rsidR="00B568B5">
        <w:rPr>
          <w:spacing w:val="-4"/>
          <w:sz w:val="24"/>
        </w:rPr>
        <w:t>i</w:t>
      </w:r>
      <w:r>
        <w:rPr>
          <w:sz w:val="24"/>
        </w:rPr>
        <w:t>mproving</w:t>
      </w:r>
      <w:r>
        <w:rPr>
          <w:spacing w:val="-5"/>
          <w:sz w:val="24"/>
        </w:rPr>
        <w:t xml:space="preserve"> </w:t>
      </w:r>
      <w:r w:rsidR="00B568B5">
        <w:rPr>
          <w:spacing w:val="-5"/>
          <w:sz w:val="24"/>
        </w:rPr>
        <w:t>e</w:t>
      </w:r>
      <w:r>
        <w:rPr>
          <w:sz w:val="24"/>
        </w:rPr>
        <w:t>arly</w:t>
      </w:r>
      <w:r>
        <w:rPr>
          <w:spacing w:val="-5"/>
          <w:sz w:val="24"/>
        </w:rPr>
        <w:t xml:space="preserve"> </w:t>
      </w:r>
      <w:r w:rsidR="00B568B5">
        <w:rPr>
          <w:spacing w:val="-5"/>
          <w:sz w:val="24"/>
        </w:rPr>
        <w:t>c</w:t>
      </w:r>
      <w:r>
        <w:rPr>
          <w:sz w:val="24"/>
        </w:rPr>
        <w:t>hildhood</w:t>
      </w:r>
      <w:r>
        <w:rPr>
          <w:spacing w:val="-5"/>
          <w:sz w:val="24"/>
        </w:rPr>
        <w:t xml:space="preserve"> </w:t>
      </w:r>
      <w:r w:rsidR="00B568B5">
        <w:rPr>
          <w:spacing w:val="-5"/>
          <w:sz w:val="24"/>
        </w:rPr>
        <w:t>p</w:t>
      </w:r>
      <w:r>
        <w:rPr>
          <w:sz w:val="24"/>
        </w:rPr>
        <w:t>rofessionals’</w:t>
      </w:r>
      <w:r>
        <w:rPr>
          <w:spacing w:val="-6"/>
          <w:sz w:val="24"/>
        </w:rPr>
        <w:t xml:space="preserve"> </w:t>
      </w:r>
      <w:r w:rsidR="00B568B5">
        <w:rPr>
          <w:spacing w:val="-6"/>
          <w:sz w:val="24"/>
        </w:rPr>
        <w:t>a</w:t>
      </w:r>
      <w:r>
        <w:rPr>
          <w:sz w:val="24"/>
        </w:rPr>
        <w:t>ctual</w:t>
      </w:r>
      <w:r>
        <w:rPr>
          <w:spacing w:val="-5"/>
          <w:sz w:val="24"/>
        </w:rPr>
        <w:t xml:space="preserve"> </w:t>
      </w:r>
      <w:r w:rsidR="00C0599E">
        <w:rPr>
          <w:spacing w:val="-5"/>
          <w:sz w:val="24"/>
        </w:rPr>
        <w:tab/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 w:rsidR="00B568B5">
        <w:rPr>
          <w:spacing w:val="-5"/>
          <w:sz w:val="24"/>
        </w:rPr>
        <w:t>p</w:t>
      </w:r>
      <w:r>
        <w:rPr>
          <w:sz w:val="24"/>
        </w:rPr>
        <w:t xml:space="preserve">erceived </w:t>
      </w:r>
      <w:r w:rsidR="00B568B5">
        <w:rPr>
          <w:sz w:val="24"/>
        </w:rPr>
        <w:t>k</w:t>
      </w:r>
      <w:r>
        <w:rPr>
          <w:sz w:val="24"/>
        </w:rPr>
        <w:t xml:space="preserve">nowledge of </w:t>
      </w:r>
      <w:r w:rsidR="00B568B5">
        <w:rPr>
          <w:sz w:val="24"/>
        </w:rPr>
        <w:t>d</w:t>
      </w:r>
      <w:r>
        <w:rPr>
          <w:sz w:val="24"/>
        </w:rPr>
        <w:t xml:space="preserve">ual </w:t>
      </w:r>
      <w:r w:rsidR="00B568B5">
        <w:rPr>
          <w:sz w:val="24"/>
        </w:rPr>
        <w:t>l</w:t>
      </w:r>
      <w:r>
        <w:rPr>
          <w:sz w:val="24"/>
        </w:rPr>
        <w:t xml:space="preserve">anguage </w:t>
      </w:r>
      <w:r w:rsidR="00B568B5">
        <w:rPr>
          <w:sz w:val="24"/>
        </w:rPr>
        <w:t>l</w:t>
      </w:r>
      <w:r>
        <w:rPr>
          <w:sz w:val="24"/>
        </w:rPr>
        <w:t>earners</w:t>
      </w:r>
      <w:r>
        <w:rPr>
          <w:color w:val="333333"/>
          <w:sz w:val="24"/>
        </w:rPr>
        <w:t xml:space="preserve">. </w:t>
      </w:r>
      <w:r>
        <w:rPr>
          <w:i/>
          <w:sz w:val="24"/>
        </w:rPr>
        <w:t xml:space="preserve">Journal of Early Childhood </w:t>
      </w:r>
      <w:r w:rsidR="00C0599E">
        <w:rPr>
          <w:i/>
          <w:sz w:val="24"/>
        </w:rPr>
        <w:tab/>
      </w:r>
      <w:r>
        <w:rPr>
          <w:i/>
          <w:sz w:val="24"/>
        </w:rPr>
        <w:t>Teacher Education, 41</w:t>
      </w:r>
      <w:r w:rsidR="009E0661">
        <w:rPr>
          <w:i/>
          <w:sz w:val="24"/>
        </w:rPr>
        <w:t>(4)</w:t>
      </w:r>
      <w:r>
        <w:rPr>
          <w:i/>
          <w:sz w:val="24"/>
        </w:rPr>
        <w:t>,</w:t>
      </w:r>
      <w:r w:rsidRPr="00B6428F">
        <w:rPr>
          <w:iCs/>
          <w:sz w:val="24"/>
        </w:rPr>
        <w:t xml:space="preserve">403-432. </w:t>
      </w:r>
      <w:hyperlink r:id="rId14" w:history="1">
        <w:r w:rsidR="00B6428F" w:rsidRPr="00B6428F">
          <w:rPr>
            <w:rStyle w:val="Hyperlink"/>
            <w:iCs/>
            <w:sz w:val="24"/>
          </w:rPr>
          <w:t>https://doi.org/10.1080/10901027.2020.1718805</w:t>
        </w:r>
      </w:hyperlink>
    </w:p>
    <w:p w14:paraId="713BA861" w14:textId="77777777" w:rsidR="007D2782" w:rsidRDefault="007D2782" w:rsidP="00C0599E">
      <w:pPr>
        <w:pStyle w:val="BodyText"/>
      </w:pPr>
    </w:p>
    <w:p w14:paraId="18B791D1" w14:textId="38C1BBB6" w:rsidR="007D2782" w:rsidRDefault="006873AC" w:rsidP="00C0599E">
      <w:pPr>
        <w:pStyle w:val="BodyText"/>
        <w:spacing w:before="1"/>
        <w:ind w:right="515"/>
      </w:pPr>
      <w:r>
        <w:rPr>
          <w:b/>
        </w:rPr>
        <w:t>Franco</w:t>
      </w:r>
      <w:r>
        <w:t xml:space="preserve">, X., Bryant, D., Gillanders, C., Castro, D., Zepeda, M., &amp; Willoughby, M. </w:t>
      </w:r>
      <w:r w:rsidR="00C0599E">
        <w:lastRenderedPageBreak/>
        <w:tab/>
      </w:r>
      <w:r>
        <w:t>(2019).</w:t>
      </w:r>
      <w:r>
        <w:rPr>
          <w:spacing w:val="40"/>
        </w:rPr>
        <w:t xml:space="preserve"> </w:t>
      </w:r>
      <w:r>
        <w:t xml:space="preserve">Examining linguistic interactions of </w:t>
      </w:r>
      <w:r w:rsidR="00B568B5">
        <w:t>d</w:t>
      </w:r>
      <w:r w:rsidR="009E0661">
        <w:t xml:space="preserve">ual </w:t>
      </w:r>
      <w:r w:rsidR="00B568B5">
        <w:t>l</w:t>
      </w:r>
      <w:r w:rsidR="009E0661">
        <w:t xml:space="preserve">anguage </w:t>
      </w:r>
      <w:r w:rsidR="00B568B5">
        <w:t>l</w:t>
      </w:r>
      <w:r w:rsidR="009E0661">
        <w:t xml:space="preserve">earners using the </w:t>
      </w:r>
      <w:r w:rsidR="00C0599E">
        <w:tab/>
      </w:r>
      <w:r>
        <w:t>Language</w:t>
      </w:r>
      <w:r>
        <w:rPr>
          <w:spacing w:val="-4"/>
        </w:rPr>
        <w:t xml:space="preserve"> </w:t>
      </w:r>
      <w:r>
        <w:t>Interaction</w:t>
      </w:r>
      <w:r>
        <w:rPr>
          <w:spacing w:val="-5"/>
        </w:rPr>
        <w:t xml:space="preserve"> </w:t>
      </w:r>
      <w:r>
        <w:t>Snapshot</w:t>
      </w:r>
      <w:r>
        <w:rPr>
          <w:spacing w:val="-5"/>
        </w:rPr>
        <w:t xml:space="preserve"> </w:t>
      </w:r>
      <w:r>
        <w:t>(LISn).</w:t>
      </w:r>
      <w:r>
        <w:rPr>
          <w:spacing w:val="-3"/>
        </w:rPr>
        <w:t xml:space="preserve"> </w:t>
      </w:r>
      <w:r>
        <w:rPr>
          <w:i/>
        </w:rPr>
        <w:t>Early</w:t>
      </w:r>
      <w:r>
        <w:rPr>
          <w:i/>
          <w:spacing w:val="-6"/>
        </w:rPr>
        <w:t xml:space="preserve"> </w:t>
      </w:r>
      <w:r>
        <w:rPr>
          <w:i/>
        </w:rPr>
        <w:t>Childhood</w:t>
      </w:r>
      <w:r>
        <w:rPr>
          <w:i/>
          <w:spacing w:val="-5"/>
        </w:rPr>
        <w:t xml:space="preserve"> </w:t>
      </w:r>
      <w:r>
        <w:rPr>
          <w:i/>
        </w:rPr>
        <w:t>Research Quarterly</w:t>
      </w:r>
      <w:proofErr w:type="gramStart"/>
      <w:r>
        <w:rPr>
          <w:i/>
        </w:rPr>
        <w:t xml:space="preserve">, </w:t>
      </w:r>
      <w:r w:rsidR="00C0599E">
        <w:rPr>
          <w:i/>
        </w:rPr>
        <w:tab/>
      </w:r>
      <w:r>
        <w:rPr>
          <w:i/>
        </w:rPr>
        <w:t>48</w:t>
      </w:r>
      <w:proofErr w:type="gramEnd"/>
      <w:r>
        <w:rPr>
          <w:i/>
        </w:rPr>
        <w:t xml:space="preserve">, </w:t>
      </w:r>
      <w:r>
        <w:t>50-61.</w:t>
      </w:r>
      <w:r w:rsidR="00B6428F">
        <w:t xml:space="preserve"> </w:t>
      </w:r>
      <w:hyperlink r:id="rId15" w:history="1">
        <w:r w:rsidR="00B6428F" w:rsidRPr="00B37274">
          <w:rPr>
            <w:rStyle w:val="Hyperlink"/>
          </w:rPr>
          <w:t>https://doi.org/10.1016/j.ecresq.2019.02.007</w:t>
        </w:r>
      </w:hyperlink>
    </w:p>
    <w:p w14:paraId="5561CD13" w14:textId="77777777" w:rsidR="007D2782" w:rsidRDefault="007D2782" w:rsidP="00C0599E">
      <w:pPr>
        <w:pStyle w:val="BodyText"/>
        <w:spacing w:before="11"/>
        <w:rPr>
          <w:sz w:val="23"/>
        </w:rPr>
      </w:pPr>
    </w:p>
    <w:p w14:paraId="24053D0D" w14:textId="5EC792DF" w:rsidR="007D2782" w:rsidRDefault="006873AC" w:rsidP="00C0599E">
      <w:pPr>
        <w:pStyle w:val="BodyText"/>
        <w:ind w:right="262"/>
        <w:rPr>
          <w:i/>
        </w:rPr>
      </w:pPr>
      <w:r>
        <w:t>Bratsch-Hines,</w:t>
      </w:r>
      <w:r>
        <w:rPr>
          <w:spacing w:val="-4"/>
        </w:rPr>
        <w:t xml:space="preserve"> </w:t>
      </w:r>
      <w:r>
        <w:t>M;</w:t>
      </w:r>
      <w:r>
        <w:rPr>
          <w:spacing w:val="-4"/>
        </w:rPr>
        <w:t xml:space="preserve"> </w:t>
      </w:r>
      <w:r>
        <w:t>Burchinal,</w:t>
      </w:r>
      <w:r>
        <w:rPr>
          <w:spacing w:val="-4"/>
        </w:rPr>
        <w:t xml:space="preserve"> </w:t>
      </w:r>
      <w:r>
        <w:t>P.,</w:t>
      </w:r>
      <w:r>
        <w:rPr>
          <w:spacing w:val="-4"/>
        </w:rPr>
        <w:t xml:space="preserve"> </w:t>
      </w:r>
      <w:r>
        <w:t>Peisner-Feinberg,</w:t>
      </w:r>
      <w:r>
        <w:rPr>
          <w:spacing w:val="-4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b/>
        </w:rPr>
        <w:t>Franco,</w:t>
      </w:r>
      <w:r>
        <w:rPr>
          <w:b/>
          <w:spacing w:val="-4"/>
        </w:rPr>
        <w:t xml:space="preserve"> </w:t>
      </w:r>
      <w:r>
        <w:rPr>
          <w:b/>
        </w:rPr>
        <w:t>X</w:t>
      </w:r>
      <w:r>
        <w:t>.</w:t>
      </w:r>
      <w:r>
        <w:rPr>
          <w:spacing w:val="-4"/>
        </w:rPr>
        <w:t xml:space="preserve"> </w:t>
      </w:r>
      <w:r>
        <w:t>(2019).</w:t>
      </w:r>
      <w:r>
        <w:rPr>
          <w:spacing w:val="40"/>
        </w:rPr>
        <w:t xml:space="preserve"> </w:t>
      </w:r>
      <w:r>
        <w:t xml:space="preserve">Frequency </w:t>
      </w:r>
      <w:r w:rsidR="00C0599E">
        <w:tab/>
      </w:r>
      <w:r>
        <w:t xml:space="preserve">of instructional practices in rural prekindergarten classrooms and associations </w:t>
      </w:r>
      <w:r w:rsidR="00C0599E">
        <w:tab/>
      </w:r>
      <w:r>
        <w:t>with child language and literacy skills.</w:t>
      </w:r>
      <w:r>
        <w:rPr>
          <w:spacing w:val="40"/>
        </w:rPr>
        <w:t xml:space="preserve"> </w:t>
      </w:r>
      <w:r>
        <w:t xml:space="preserve">Manuscript submitted to </w:t>
      </w:r>
      <w:r>
        <w:rPr>
          <w:i/>
        </w:rPr>
        <w:t xml:space="preserve">Early Childhood </w:t>
      </w:r>
      <w:r w:rsidR="00C0599E">
        <w:rPr>
          <w:i/>
        </w:rPr>
        <w:tab/>
      </w:r>
      <w:r>
        <w:rPr>
          <w:i/>
        </w:rPr>
        <w:t xml:space="preserve">Research Quarterly, 47, </w:t>
      </w:r>
      <w:r>
        <w:t>74-88</w:t>
      </w:r>
      <w:r>
        <w:rPr>
          <w:i/>
        </w:rPr>
        <w:t>.</w:t>
      </w:r>
      <w:r w:rsidR="00B6428F">
        <w:rPr>
          <w:i/>
        </w:rPr>
        <w:t xml:space="preserve"> </w:t>
      </w:r>
      <w:hyperlink r:id="rId16" w:history="1">
        <w:r w:rsidR="00B6428F" w:rsidRPr="00B6428F">
          <w:rPr>
            <w:rStyle w:val="Hyperlink"/>
            <w:iCs/>
          </w:rPr>
          <w:t>https://doi.org/10.1016/j.ecresq.2018.10.001</w:t>
        </w:r>
      </w:hyperlink>
    </w:p>
    <w:p w14:paraId="7803EBD1" w14:textId="77777777" w:rsidR="007D2782" w:rsidRDefault="007D2782" w:rsidP="00C0599E">
      <w:pPr>
        <w:pStyle w:val="BodyText"/>
        <w:rPr>
          <w:i/>
        </w:rPr>
      </w:pPr>
    </w:p>
    <w:p w14:paraId="1583D09B" w14:textId="7A575B28" w:rsidR="007D2782" w:rsidRDefault="006873AC" w:rsidP="00C0599E">
      <w:pPr>
        <w:pStyle w:val="BodyText"/>
        <w:ind w:right="192"/>
      </w:pPr>
      <w:r>
        <w:t xml:space="preserve">Castro, D., Gillanders, C., </w:t>
      </w:r>
      <w:r>
        <w:rPr>
          <w:b/>
        </w:rPr>
        <w:t>Franco</w:t>
      </w:r>
      <w:r>
        <w:t>, X., Bryant, D., Willoughby, M., &amp; Zepeda, M. (2017).</w:t>
      </w:r>
      <w:r>
        <w:rPr>
          <w:spacing w:val="-4"/>
        </w:rPr>
        <w:t xml:space="preserve"> </w:t>
      </w:r>
      <w:r w:rsidR="00C0599E">
        <w:rPr>
          <w:spacing w:val="-4"/>
        </w:rPr>
        <w:tab/>
      </w:r>
      <w:r>
        <w:t>Early</w:t>
      </w:r>
      <w:r>
        <w:rPr>
          <w:spacing w:val="-2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dual</w:t>
      </w:r>
      <w:r>
        <w:rPr>
          <w:spacing w:val="-4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learners: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randomized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trial</w:t>
      </w:r>
      <w:r>
        <w:rPr>
          <w:spacing w:val="-4"/>
        </w:rPr>
        <w:t xml:space="preserve"> </w:t>
      </w:r>
      <w:r>
        <w:t xml:space="preserve">of the </w:t>
      </w:r>
      <w:r w:rsidR="00C0599E">
        <w:tab/>
      </w:r>
      <w:r>
        <w:t xml:space="preserve">Nuestros Niños School Readiness Program. </w:t>
      </w:r>
      <w:r>
        <w:rPr>
          <w:i/>
        </w:rPr>
        <w:t xml:space="preserve">Early Childhood Research Quarterly </w:t>
      </w:r>
      <w:r w:rsidR="00C0599E">
        <w:rPr>
          <w:i/>
        </w:rPr>
        <w:tab/>
      </w:r>
      <w:r>
        <w:rPr>
          <w:i/>
        </w:rPr>
        <w:t>40</w:t>
      </w:r>
      <w:r>
        <w:t>, 188-203</w:t>
      </w:r>
      <w:r>
        <w:rPr>
          <w:i/>
        </w:rPr>
        <w:t>.</w:t>
      </w:r>
      <w:r w:rsidR="00B6428F">
        <w:rPr>
          <w:i/>
        </w:rPr>
        <w:t xml:space="preserve"> </w:t>
      </w:r>
      <w:hyperlink r:id="rId17" w:history="1">
        <w:r w:rsidR="00B6428F" w:rsidRPr="00B37274">
          <w:rPr>
            <w:rStyle w:val="Hyperlink"/>
          </w:rPr>
          <w:t>https://doi.org/10.1016/j.ecresq.2017.03.002</w:t>
        </w:r>
      </w:hyperlink>
    </w:p>
    <w:p w14:paraId="3BCA18BA" w14:textId="77777777" w:rsidR="00B6428F" w:rsidRDefault="00B6428F" w:rsidP="00C0599E"/>
    <w:p w14:paraId="3F08CD0E" w14:textId="3374C376" w:rsidR="007D2782" w:rsidRPr="004024C8" w:rsidRDefault="006873AC" w:rsidP="00C0599E">
      <w:pPr>
        <w:spacing w:before="75"/>
        <w:rPr>
          <w:sz w:val="24"/>
          <w:lang w:val="es-PE"/>
        </w:rPr>
      </w:pPr>
      <w:r>
        <w:rPr>
          <w:sz w:val="24"/>
        </w:rPr>
        <w:t>Gillanders,</w:t>
      </w:r>
      <w:r>
        <w:rPr>
          <w:spacing w:val="-3"/>
          <w:sz w:val="24"/>
        </w:rPr>
        <w:t xml:space="preserve"> </w:t>
      </w:r>
      <w:r>
        <w:rPr>
          <w:sz w:val="24"/>
        </w:rPr>
        <w:t>C.,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Franco,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X.,</w:t>
      </w:r>
      <w:r>
        <w:rPr>
          <w:spacing w:val="-3"/>
          <w:sz w:val="24"/>
        </w:rPr>
        <w:t xml:space="preserve"> </w:t>
      </w:r>
      <w:r>
        <w:rPr>
          <w:sz w:val="24"/>
        </w:rPr>
        <w:t>Seidel,</w:t>
      </w:r>
      <w:r>
        <w:rPr>
          <w:spacing w:val="-3"/>
          <w:sz w:val="24"/>
        </w:rPr>
        <w:t xml:space="preserve"> </w:t>
      </w:r>
      <w:r>
        <w:rPr>
          <w:sz w:val="24"/>
        </w:rPr>
        <w:t>K.,</w:t>
      </w:r>
      <w:r>
        <w:rPr>
          <w:spacing w:val="-3"/>
          <w:sz w:val="24"/>
        </w:rPr>
        <w:t xml:space="preserve"> </w:t>
      </w:r>
      <w:r>
        <w:rPr>
          <w:sz w:val="24"/>
        </w:rPr>
        <w:t>Castro,</w:t>
      </w:r>
      <w:r>
        <w:rPr>
          <w:spacing w:val="-3"/>
          <w:sz w:val="24"/>
        </w:rPr>
        <w:t xml:space="preserve"> </w:t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C.,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Mendez,</w:t>
      </w:r>
      <w:r>
        <w:rPr>
          <w:spacing w:val="-3"/>
          <w:sz w:val="24"/>
        </w:rPr>
        <w:t xml:space="preserve"> </w:t>
      </w:r>
      <w:r>
        <w:rPr>
          <w:sz w:val="24"/>
        </w:rPr>
        <w:t>L.</w:t>
      </w:r>
      <w:r>
        <w:rPr>
          <w:spacing w:val="-2"/>
          <w:sz w:val="24"/>
        </w:rPr>
        <w:t xml:space="preserve"> </w:t>
      </w:r>
      <w:r>
        <w:rPr>
          <w:sz w:val="24"/>
        </w:rPr>
        <w:t>I.</w:t>
      </w:r>
      <w:r>
        <w:rPr>
          <w:spacing w:val="-3"/>
          <w:sz w:val="24"/>
        </w:rPr>
        <w:t xml:space="preserve"> </w:t>
      </w:r>
      <w:r>
        <w:rPr>
          <w:sz w:val="24"/>
        </w:rPr>
        <w:t>(2017).</w:t>
      </w:r>
      <w:r>
        <w:rPr>
          <w:spacing w:val="-3"/>
          <w:sz w:val="24"/>
        </w:rPr>
        <w:t xml:space="preserve"> </w:t>
      </w:r>
      <w:r>
        <w:rPr>
          <w:sz w:val="24"/>
        </w:rPr>
        <w:t>Young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dual </w:t>
      </w:r>
      <w:r w:rsidR="00C0599E">
        <w:rPr>
          <w:sz w:val="24"/>
        </w:rPr>
        <w:tab/>
      </w:r>
      <w:r>
        <w:rPr>
          <w:sz w:val="24"/>
        </w:rPr>
        <w:t xml:space="preserve">language learners' emergent writing development. </w:t>
      </w:r>
      <w:r>
        <w:rPr>
          <w:i/>
          <w:sz w:val="24"/>
        </w:rPr>
        <w:t xml:space="preserve">Early Child Development and </w:t>
      </w:r>
      <w:r w:rsidR="00C0599E">
        <w:rPr>
          <w:i/>
          <w:sz w:val="24"/>
        </w:rPr>
        <w:tab/>
      </w:r>
      <w:r>
        <w:rPr>
          <w:i/>
          <w:sz w:val="24"/>
        </w:rPr>
        <w:t>Care, 187</w:t>
      </w:r>
      <w:r>
        <w:rPr>
          <w:sz w:val="24"/>
        </w:rPr>
        <w:t xml:space="preserve">, 371-382. </w:t>
      </w:r>
      <w:hyperlink r:id="rId18" w:history="1">
        <w:r w:rsidR="00B6428F" w:rsidRPr="004024C8">
          <w:rPr>
            <w:rStyle w:val="Hyperlink"/>
            <w:sz w:val="24"/>
            <w:lang w:val="es-PE"/>
          </w:rPr>
          <w:t>https://doi.org/10.1080/03004430.2016.1211124</w:t>
        </w:r>
      </w:hyperlink>
    </w:p>
    <w:p w14:paraId="4FAF5B4A" w14:textId="77777777" w:rsidR="007D2782" w:rsidRPr="004024C8" w:rsidRDefault="007D2782" w:rsidP="00C0599E">
      <w:pPr>
        <w:pStyle w:val="BodyText"/>
        <w:rPr>
          <w:lang w:val="es-PE"/>
        </w:rPr>
      </w:pPr>
    </w:p>
    <w:p w14:paraId="154E117C" w14:textId="0490F4CA" w:rsidR="007D2782" w:rsidRDefault="006873AC" w:rsidP="00C0599E">
      <w:pPr>
        <w:pStyle w:val="BodyText"/>
      </w:pPr>
      <w:r w:rsidRPr="00645177">
        <w:rPr>
          <w:lang w:val="es-PE"/>
        </w:rPr>
        <w:t>Gillanders,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C.,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Castro,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D.</w:t>
      </w:r>
      <w:r w:rsidRPr="00645177">
        <w:rPr>
          <w:spacing w:val="-1"/>
          <w:lang w:val="es-PE"/>
        </w:rPr>
        <w:t xml:space="preserve"> </w:t>
      </w:r>
      <w:r w:rsidRPr="00645177">
        <w:rPr>
          <w:lang w:val="es-PE"/>
        </w:rPr>
        <w:t>C.,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&amp;</w:t>
      </w:r>
      <w:r w:rsidRPr="00645177">
        <w:rPr>
          <w:spacing w:val="-3"/>
          <w:lang w:val="es-PE"/>
        </w:rPr>
        <w:t xml:space="preserve"> </w:t>
      </w:r>
      <w:r w:rsidRPr="00645177">
        <w:rPr>
          <w:b/>
          <w:lang w:val="es-PE"/>
        </w:rPr>
        <w:t>Franco</w:t>
      </w:r>
      <w:r w:rsidRPr="00645177">
        <w:rPr>
          <w:lang w:val="es-PE"/>
        </w:rPr>
        <w:t>,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X.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(2014).</w:t>
      </w:r>
      <w:r w:rsidRPr="00645177">
        <w:rPr>
          <w:spacing w:val="-3"/>
          <w:lang w:val="es-PE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words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life:</w:t>
      </w:r>
      <w:r>
        <w:rPr>
          <w:spacing w:val="-1"/>
        </w:rPr>
        <w:t xml:space="preserve"> </w:t>
      </w:r>
      <w:r>
        <w:t xml:space="preserve">Promoting </w:t>
      </w:r>
      <w:r w:rsidR="00C0599E">
        <w:tab/>
      </w:r>
      <w:r>
        <w:t xml:space="preserve">vocabulary in dual language learners. </w:t>
      </w:r>
      <w:r>
        <w:rPr>
          <w:i/>
        </w:rPr>
        <w:t xml:space="preserve">The Reading Teacher, 68 </w:t>
      </w:r>
      <w:r>
        <w:t>(3):213-221.</w:t>
      </w:r>
      <w:r w:rsidR="00B6428F">
        <w:t xml:space="preserve"> </w:t>
      </w:r>
      <w:r w:rsidR="00C0599E">
        <w:tab/>
      </w:r>
      <w:hyperlink r:id="rId19" w:history="1">
        <w:r w:rsidR="00C0599E" w:rsidRPr="0064334D">
          <w:rPr>
            <w:rStyle w:val="Hyperlink"/>
          </w:rPr>
          <w:t>https://doi.org/10.1002/trtr.1291</w:t>
        </w:r>
      </w:hyperlink>
    </w:p>
    <w:p w14:paraId="6F016F3A" w14:textId="77777777" w:rsidR="007D2782" w:rsidRDefault="007D2782" w:rsidP="00C0599E">
      <w:pPr>
        <w:pStyle w:val="BodyText"/>
      </w:pPr>
    </w:p>
    <w:p w14:paraId="2514F238" w14:textId="7EDB691E" w:rsidR="007D2782" w:rsidRDefault="006873AC" w:rsidP="00C0599E">
      <w:pPr>
        <w:ind w:right="262"/>
        <w:rPr>
          <w:spacing w:val="-4"/>
          <w:sz w:val="24"/>
        </w:rPr>
      </w:pPr>
      <w:r w:rsidRPr="00196A5E">
        <w:rPr>
          <w:b/>
          <w:sz w:val="24"/>
        </w:rPr>
        <w:t>Franco</w:t>
      </w:r>
      <w:r w:rsidRPr="00196A5E">
        <w:rPr>
          <w:sz w:val="24"/>
        </w:rPr>
        <w:t>, X, Saavedra, L. M., &amp; Silverman, W. K. (2007).</w:t>
      </w:r>
      <w:r w:rsidRPr="00196A5E">
        <w:rPr>
          <w:spacing w:val="40"/>
          <w:sz w:val="24"/>
        </w:rPr>
        <w:t xml:space="preserve"> </w:t>
      </w:r>
      <w:r>
        <w:rPr>
          <w:sz w:val="24"/>
        </w:rPr>
        <w:t xml:space="preserve">Examining the external </w:t>
      </w:r>
      <w:r w:rsidR="00C0599E">
        <w:rPr>
          <w:sz w:val="24"/>
        </w:rPr>
        <w:tab/>
      </w:r>
      <w:r>
        <w:rPr>
          <w:sz w:val="24"/>
        </w:rPr>
        <w:t>validity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comorbid</w:t>
      </w:r>
      <w:r>
        <w:rPr>
          <w:spacing w:val="-4"/>
          <w:sz w:val="24"/>
        </w:rPr>
        <w:t xml:space="preserve"> </w:t>
      </w:r>
      <w:r>
        <w:rPr>
          <w:sz w:val="24"/>
        </w:rPr>
        <w:t>patterns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anxiety.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Anxiety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Disorders,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21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717</w:t>
      </w:r>
      <w:proofErr w:type="gramStart"/>
      <w:r>
        <w:rPr>
          <w:sz w:val="24"/>
        </w:rPr>
        <w:t xml:space="preserve">- </w:t>
      </w:r>
      <w:r w:rsidR="00C0599E">
        <w:rPr>
          <w:sz w:val="24"/>
        </w:rPr>
        <w:tab/>
      </w:r>
      <w:r>
        <w:rPr>
          <w:spacing w:val="-4"/>
          <w:sz w:val="24"/>
        </w:rPr>
        <w:t>729</w:t>
      </w:r>
      <w:proofErr w:type="gramEnd"/>
      <w:r>
        <w:rPr>
          <w:spacing w:val="-4"/>
          <w:sz w:val="24"/>
        </w:rPr>
        <w:t>.</w:t>
      </w:r>
      <w:r w:rsidR="00B6428F">
        <w:rPr>
          <w:spacing w:val="-4"/>
          <w:sz w:val="24"/>
        </w:rPr>
        <w:t xml:space="preserve"> </w:t>
      </w:r>
      <w:hyperlink r:id="rId20" w:history="1">
        <w:r w:rsidR="00B6428F" w:rsidRPr="00B37274">
          <w:rPr>
            <w:rStyle w:val="Hyperlink"/>
            <w:spacing w:val="-4"/>
            <w:sz w:val="24"/>
          </w:rPr>
          <w:t>https://doi.org/10.1016/j.janxdis.2006.10.002</w:t>
        </w:r>
      </w:hyperlink>
    </w:p>
    <w:p w14:paraId="2F9D026C" w14:textId="77777777" w:rsidR="007D2782" w:rsidRDefault="007D2782" w:rsidP="00C0599E">
      <w:pPr>
        <w:pStyle w:val="BodyText"/>
      </w:pPr>
    </w:p>
    <w:p w14:paraId="6505C6B7" w14:textId="1E790635" w:rsidR="00611BA4" w:rsidRDefault="00611BA4" w:rsidP="00926452">
      <w:pPr>
        <w:pStyle w:val="Heading3"/>
        <w:rPr>
          <w:spacing w:val="-2"/>
        </w:rPr>
      </w:pPr>
      <w:bookmarkStart w:id="5" w:name="_Hlk132313145"/>
      <w:r>
        <w:t>Non-Peer Reviewed</w:t>
      </w:r>
      <w:r>
        <w:rPr>
          <w:spacing w:val="-3"/>
        </w:rPr>
        <w:t xml:space="preserve"> </w:t>
      </w:r>
      <w:r>
        <w:rPr>
          <w:spacing w:val="-2"/>
        </w:rPr>
        <w:t>Publications</w:t>
      </w:r>
    </w:p>
    <w:p w14:paraId="0244D777" w14:textId="77777777" w:rsidR="003859A6" w:rsidRDefault="003859A6" w:rsidP="00C0599E">
      <w:pPr>
        <w:rPr>
          <w:color w:val="000000" w:themeColor="text1"/>
          <w:sz w:val="24"/>
          <w:szCs w:val="24"/>
          <w:shd w:val="clear" w:color="auto" w:fill="FFFFFF"/>
        </w:rPr>
      </w:pPr>
    </w:p>
    <w:p w14:paraId="084CF2B8" w14:textId="5105ED7A" w:rsidR="003859A6" w:rsidRDefault="003859A6" w:rsidP="00C0599E">
      <w:pPr>
        <w:rPr>
          <w:color w:val="000000" w:themeColor="text1"/>
          <w:sz w:val="24"/>
          <w:szCs w:val="24"/>
          <w:shd w:val="clear" w:color="auto" w:fill="FFFFFF"/>
        </w:rPr>
      </w:pPr>
      <w:r w:rsidRPr="003859A6">
        <w:rPr>
          <w:color w:val="000000" w:themeColor="text1"/>
          <w:sz w:val="24"/>
          <w:szCs w:val="24"/>
          <w:shd w:val="clear" w:color="auto" w:fill="FFFFFF"/>
        </w:rPr>
        <w:t>Curenton, S.</w:t>
      </w:r>
      <w:r w:rsidR="000F21A2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859A6">
        <w:rPr>
          <w:color w:val="000000" w:themeColor="text1"/>
          <w:sz w:val="24"/>
          <w:szCs w:val="24"/>
          <w:shd w:val="clear" w:color="auto" w:fill="FFFFFF"/>
        </w:rPr>
        <w:t xml:space="preserve">M., </w:t>
      </w:r>
      <w:r w:rsidRPr="003859A6">
        <w:rPr>
          <w:b/>
          <w:bCs/>
          <w:color w:val="000000" w:themeColor="text1"/>
          <w:sz w:val="24"/>
          <w:szCs w:val="24"/>
          <w:shd w:val="clear" w:color="auto" w:fill="FFFFFF"/>
        </w:rPr>
        <w:t>Franco-Jenkins,</w:t>
      </w:r>
      <w:r w:rsidRPr="003859A6">
        <w:rPr>
          <w:color w:val="000000" w:themeColor="text1"/>
          <w:sz w:val="24"/>
          <w:szCs w:val="24"/>
          <w:shd w:val="clear" w:color="auto" w:fill="FFFFFF"/>
        </w:rPr>
        <w:t xml:space="preserve"> X., Nazaire, O. R., Huang, C., &amp; Miller, E. K. (2023). </w:t>
      </w:r>
    </w:p>
    <w:p w14:paraId="505D1846" w14:textId="7843DD6D" w:rsidR="00611BA4" w:rsidRPr="003859A6" w:rsidRDefault="00C0599E" w:rsidP="00C0599E">
      <w:pPr>
        <w:rPr>
          <w:i/>
          <w:sz w:val="24"/>
        </w:rPr>
      </w:pPr>
      <w:r>
        <w:rPr>
          <w:color w:val="000000" w:themeColor="text1"/>
          <w:sz w:val="24"/>
          <w:szCs w:val="24"/>
          <w:shd w:val="clear" w:color="auto" w:fill="FFFFFF"/>
        </w:rPr>
        <w:tab/>
      </w:r>
      <w:r w:rsidR="003859A6">
        <w:rPr>
          <w:color w:val="000000" w:themeColor="text1"/>
          <w:sz w:val="24"/>
          <w:szCs w:val="24"/>
          <w:shd w:val="clear" w:color="auto" w:fill="FFFFFF"/>
        </w:rPr>
        <w:t>L</w:t>
      </w:r>
      <w:r w:rsidR="003859A6" w:rsidRPr="003859A6">
        <w:rPr>
          <w:color w:val="000000" w:themeColor="text1"/>
          <w:sz w:val="24"/>
          <w:szCs w:val="24"/>
          <w:shd w:val="clear" w:color="auto" w:fill="FFFFFF"/>
        </w:rPr>
        <w:t>iteracy for S</w:t>
      </w:r>
      <w:r w:rsidR="003859A6">
        <w:rPr>
          <w:color w:val="000000" w:themeColor="text1"/>
          <w:sz w:val="24"/>
          <w:szCs w:val="24"/>
          <w:shd w:val="clear" w:color="auto" w:fill="FFFFFF"/>
        </w:rPr>
        <w:t xml:space="preserve">ocial Justice, Diversity, and Inclusion: Curriculum Audit &amp; Book </w:t>
      </w:r>
      <w:r>
        <w:rPr>
          <w:color w:val="000000" w:themeColor="text1"/>
          <w:sz w:val="24"/>
          <w:szCs w:val="24"/>
          <w:shd w:val="clear" w:color="auto" w:fill="FFFFFF"/>
        </w:rPr>
        <w:tab/>
      </w:r>
      <w:r w:rsidR="003859A6">
        <w:rPr>
          <w:color w:val="000000" w:themeColor="text1"/>
          <w:sz w:val="24"/>
          <w:szCs w:val="24"/>
          <w:shd w:val="clear" w:color="auto" w:fill="FFFFFF"/>
        </w:rPr>
        <w:t>Review Audit. Boston: Center on the Ecology of Early Development</w:t>
      </w:r>
      <w:r w:rsidR="00B6428F">
        <w:rPr>
          <w:color w:val="000000" w:themeColor="text1"/>
          <w:sz w:val="24"/>
          <w:szCs w:val="24"/>
          <w:shd w:val="clear" w:color="auto" w:fill="FFFFFF"/>
        </w:rPr>
        <w:t>.</w:t>
      </w:r>
    </w:p>
    <w:bookmarkEnd w:id="5"/>
    <w:p w14:paraId="0491B628" w14:textId="77777777" w:rsidR="00611BA4" w:rsidRPr="003859A6" w:rsidRDefault="00611BA4" w:rsidP="00C0599E">
      <w:pPr>
        <w:rPr>
          <w:i/>
          <w:sz w:val="24"/>
          <w:u w:val="single"/>
        </w:rPr>
      </w:pPr>
    </w:p>
    <w:p w14:paraId="3572A5ED" w14:textId="5DC30DBD" w:rsidR="007D2782" w:rsidRDefault="006873AC" w:rsidP="00926452">
      <w:pPr>
        <w:pStyle w:val="Heading3"/>
      </w:pPr>
      <w:r>
        <w:t>Peer-Reviewed</w:t>
      </w:r>
      <w:r>
        <w:rPr>
          <w:spacing w:val="-3"/>
        </w:rPr>
        <w:t xml:space="preserve"> </w:t>
      </w:r>
      <w:r>
        <w:t>Books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Book</w:t>
      </w:r>
      <w:r>
        <w:rPr>
          <w:spacing w:val="-2"/>
        </w:rPr>
        <w:t xml:space="preserve"> Chapters</w:t>
      </w:r>
    </w:p>
    <w:p w14:paraId="0A5453E3" w14:textId="77777777" w:rsidR="007D2782" w:rsidRDefault="007D2782" w:rsidP="00C0599E">
      <w:pPr>
        <w:pStyle w:val="BodyText"/>
        <w:spacing w:before="2"/>
        <w:rPr>
          <w:i/>
          <w:sz w:val="16"/>
        </w:rPr>
      </w:pPr>
    </w:p>
    <w:p w14:paraId="6022D652" w14:textId="5E929954" w:rsidR="007D2782" w:rsidRDefault="006873AC" w:rsidP="00C0599E">
      <w:pPr>
        <w:pStyle w:val="BodyText"/>
        <w:spacing w:before="90"/>
        <w:ind w:right="199"/>
      </w:pPr>
      <w:r w:rsidRPr="00B6428F">
        <w:rPr>
          <w:lang w:val="es-PE"/>
        </w:rPr>
        <w:t>Castro,</w:t>
      </w:r>
      <w:r w:rsidRPr="00B6428F">
        <w:rPr>
          <w:spacing w:val="-3"/>
          <w:lang w:val="es-PE"/>
        </w:rPr>
        <w:t xml:space="preserve"> </w:t>
      </w:r>
      <w:r w:rsidRPr="00B6428F">
        <w:rPr>
          <w:lang w:val="es-PE"/>
        </w:rPr>
        <w:t>D.</w:t>
      </w:r>
      <w:r w:rsidRPr="00B6428F">
        <w:rPr>
          <w:spacing w:val="-4"/>
          <w:lang w:val="es-PE"/>
        </w:rPr>
        <w:t xml:space="preserve"> </w:t>
      </w:r>
      <w:r w:rsidRPr="00B6428F">
        <w:rPr>
          <w:lang w:val="es-PE"/>
        </w:rPr>
        <w:t>C.</w:t>
      </w:r>
      <w:r w:rsidRPr="00B6428F">
        <w:rPr>
          <w:b/>
          <w:lang w:val="es-PE"/>
        </w:rPr>
        <w:t>,</w:t>
      </w:r>
      <w:r w:rsidRPr="00B6428F">
        <w:rPr>
          <w:b/>
          <w:spacing w:val="-3"/>
          <w:lang w:val="es-PE"/>
        </w:rPr>
        <w:t xml:space="preserve"> </w:t>
      </w:r>
      <w:r w:rsidRPr="00B6428F">
        <w:rPr>
          <w:lang w:val="es-PE"/>
        </w:rPr>
        <w:t>&amp;</w:t>
      </w:r>
      <w:r w:rsidRPr="00B6428F">
        <w:rPr>
          <w:spacing w:val="-3"/>
          <w:lang w:val="es-PE"/>
        </w:rPr>
        <w:t xml:space="preserve"> </w:t>
      </w:r>
      <w:r w:rsidRPr="00B6428F">
        <w:rPr>
          <w:b/>
          <w:lang w:val="es-PE"/>
        </w:rPr>
        <w:t>Franco</w:t>
      </w:r>
      <w:r w:rsidRPr="00B6428F">
        <w:rPr>
          <w:lang w:val="es-PE"/>
        </w:rPr>
        <w:t>,</w:t>
      </w:r>
      <w:r w:rsidRPr="00B6428F">
        <w:rPr>
          <w:spacing w:val="-3"/>
          <w:lang w:val="es-PE"/>
        </w:rPr>
        <w:t xml:space="preserve"> </w:t>
      </w:r>
      <w:r w:rsidRPr="00B6428F">
        <w:rPr>
          <w:lang w:val="es-PE"/>
        </w:rPr>
        <w:t>X.</w:t>
      </w:r>
      <w:r w:rsidRPr="00B6428F">
        <w:rPr>
          <w:spacing w:val="-3"/>
          <w:lang w:val="es-PE"/>
        </w:rPr>
        <w:t xml:space="preserve"> </w:t>
      </w:r>
      <w:r w:rsidRPr="00B6428F">
        <w:rPr>
          <w:lang w:val="es-PE"/>
        </w:rPr>
        <w:t>(2021).</w:t>
      </w:r>
      <w:r w:rsidRPr="00B6428F">
        <w:rPr>
          <w:spacing w:val="-3"/>
          <w:lang w:val="es-PE"/>
        </w:rPr>
        <w:t xml:space="preserve"> </w:t>
      </w:r>
      <w:r>
        <w:t>Equitable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 xml:space="preserve">bilingual </w:t>
      </w:r>
      <w:r w:rsidR="00C0599E">
        <w:tab/>
      </w:r>
      <w:r>
        <w:t>children: Strategies to promote oral language development. To appear in: Alanis,</w:t>
      </w:r>
    </w:p>
    <w:p w14:paraId="33850419" w14:textId="6015228D" w:rsidR="007D2782" w:rsidRDefault="00C0599E" w:rsidP="00C0599E">
      <w:pPr>
        <w:rPr>
          <w:sz w:val="24"/>
        </w:rPr>
      </w:pPr>
      <w:r>
        <w:rPr>
          <w:sz w:val="24"/>
        </w:rPr>
        <w:tab/>
      </w:r>
      <w:r w:rsidR="006873AC">
        <w:rPr>
          <w:sz w:val="24"/>
        </w:rPr>
        <w:t>I.</w:t>
      </w:r>
      <w:r w:rsidR="006873AC">
        <w:rPr>
          <w:spacing w:val="-2"/>
          <w:sz w:val="24"/>
        </w:rPr>
        <w:t xml:space="preserve"> </w:t>
      </w:r>
      <w:r w:rsidR="009E0661">
        <w:rPr>
          <w:spacing w:val="-2"/>
          <w:sz w:val="24"/>
        </w:rPr>
        <w:t xml:space="preserve"> &amp; I. U. Iruka </w:t>
      </w:r>
      <w:r w:rsidR="006873AC">
        <w:rPr>
          <w:sz w:val="24"/>
        </w:rPr>
        <w:t>(Ed</w:t>
      </w:r>
      <w:r w:rsidR="009E0661">
        <w:rPr>
          <w:sz w:val="24"/>
        </w:rPr>
        <w:t>s</w:t>
      </w:r>
      <w:r w:rsidR="006873AC">
        <w:rPr>
          <w:sz w:val="24"/>
        </w:rPr>
        <w:t>).</w:t>
      </w:r>
      <w:r w:rsidR="006873AC">
        <w:rPr>
          <w:spacing w:val="-4"/>
          <w:sz w:val="24"/>
        </w:rPr>
        <w:t xml:space="preserve"> </w:t>
      </w:r>
      <w:r w:rsidR="006873AC">
        <w:rPr>
          <w:i/>
          <w:sz w:val="24"/>
        </w:rPr>
        <w:t>Advancing</w:t>
      </w:r>
      <w:r w:rsidR="006873AC">
        <w:rPr>
          <w:i/>
          <w:spacing w:val="-4"/>
          <w:sz w:val="24"/>
        </w:rPr>
        <w:t xml:space="preserve"> </w:t>
      </w:r>
      <w:r w:rsidR="006873AC">
        <w:rPr>
          <w:i/>
          <w:sz w:val="24"/>
        </w:rPr>
        <w:t>Equity</w:t>
      </w:r>
      <w:r w:rsidR="006873AC">
        <w:rPr>
          <w:i/>
          <w:spacing w:val="-5"/>
          <w:sz w:val="24"/>
        </w:rPr>
        <w:t xml:space="preserve"> </w:t>
      </w:r>
      <w:r w:rsidR="006873AC">
        <w:rPr>
          <w:i/>
          <w:sz w:val="24"/>
        </w:rPr>
        <w:t>in</w:t>
      </w:r>
      <w:r w:rsidR="006873AC">
        <w:rPr>
          <w:i/>
          <w:spacing w:val="-4"/>
          <w:sz w:val="24"/>
        </w:rPr>
        <w:t xml:space="preserve"> </w:t>
      </w:r>
      <w:r w:rsidR="006873AC">
        <w:rPr>
          <w:i/>
          <w:sz w:val="24"/>
        </w:rPr>
        <w:t>Early</w:t>
      </w:r>
      <w:r w:rsidR="006873AC">
        <w:rPr>
          <w:i/>
          <w:spacing w:val="-5"/>
          <w:sz w:val="24"/>
        </w:rPr>
        <w:t xml:space="preserve"> </w:t>
      </w:r>
      <w:r w:rsidR="006873AC">
        <w:rPr>
          <w:i/>
          <w:sz w:val="24"/>
        </w:rPr>
        <w:t>Childhood</w:t>
      </w:r>
      <w:r w:rsidR="006873AC">
        <w:rPr>
          <w:i/>
          <w:spacing w:val="-7"/>
          <w:sz w:val="24"/>
        </w:rPr>
        <w:t xml:space="preserve"> </w:t>
      </w:r>
      <w:r w:rsidR="006873AC">
        <w:rPr>
          <w:i/>
          <w:sz w:val="24"/>
        </w:rPr>
        <w:t>Education.</w:t>
      </w:r>
      <w:r w:rsidR="006873AC">
        <w:rPr>
          <w:i/>
          <w:spacing w:val="40"/>
          <w:sz w:val="24"/>
        </w:rPr>
        <w:t xml:space="preserve"> </w:t>
      </w:r>
      <w:r>
        <w:rPr>
          <w:i/>
          <w:spacing w:val="40"/>
          <w:sz w:val="24"/>
        </w:rPr>
        <w:tab/>
      </w:r>
      <w:r w:rsidR="006873AC">
        <w:rPr>
          <w:sz w:val="24"/>
        </w:rPr>
        <w:t>Washington,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D.C.: National Association for the Education of Young Children.</w:t>
      </w:r>
    </w:p>
    <w:p w14:paraId="10FAF3AC" w14:textId="77777777" w:rsidR="007D2782" w:rsidRDefault="007D2782" w:rsidP="00C0599E">
      <w:pPr>
        <w:pStyle w:val="BodyText"/>
      </w:pPr>
    </w:p>
    <w:p w14:paraId="0662D6FE" w14:textId="77777777" w:rsidR="007D2782" w:rsidRDefault="006873AC" w:rsidP="00926452">
      <w:pPr>
        <w:pStyle w:val="Heading3"/>
      </w:pPr>
      <w:r>
        <w:t>Non-Peer</w:t>
      </w:r>
      <w:r>
        <w:rPr>
          <w:spacing w:val="-2"/>
        </w:rPr>
        <w:t xml:space="preserve"> </w:t>
      </w:r>
      <w:r>
        <w:t>Reviewed</w:t>
      </w:r>
      <w:r>
        <w:rPr>
          <w:spacing w:val="-2"/>
        </w:rPr>
        <w:t xml:space="preserve"> </w:t>
      </w:r>
      <w:r>
        <w:t>Books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Book</w:t>
      </w:r>
      <w:r>
        <w:rPr>
          <w:spacing w:val="-2"/>
        </w:rPr>
        <w:t xml:space="preserve"> Chapters</w:t>
      </w:r>
    </w:p>
    <w:p w14:paraId="18DE8905" w14:textId="77777777" w:rsidR="007D2782" w:rsidRDefault="007D2782" w:rsidP="00C0599E">
      <w:pPr>
        <w:pStyle w:val="BodyText"/>
        <w:spacing w:before="2"/>
        <w:rPr>
          <w:i/>
          <w:sz w:val="15"/>
        </w:rPr>
      </w:pPr>
    </w:p>
    <w:p w14:paraId="2C3B47E1" w14:textId="77777777" w:rsidR="007D2782" w:rsidRDefault="006873AC" w:rsidP="00C0599E">
      <w:pPr>
        <w:spacing w:before="90"/>
        <w:ind w:left="720" w:right="161" w:hanging="720"/>
        <w:rPr>
          <w:sz w:val="24"/>
        </w:rPr>
      </w:pPr>
      <w:r>
        <w:rPr>
          <w:sz w:val="24"/>
        </w:rPr>
        <w:t xml:space="preserve">Halle, T., Castro, D., </w:t>
      </w:r>
      <w:r>
        <w:rPr>
          <w:b/>
          <w:sz w:val="24"/>
        </w:rPr>
        <w:t>Franco</w:t>
      </w:r>
      <w:r>
        <w:rPr>
          <w:sz w:val="24"/>
        </w:rPr>
        <w:t>, X., McSwiggan, M., Hair, E., Wandner, L. (2011). The Role of Early Care and Education in the Development of Young Latino Dual Language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Learners. In Cabrera, N., Villarruel, F. &amp; Fitzgerald, H. (Eds). </w:t>
      </w:r>
      <w:r>
        <w:rPr>
          <w:i/>
          <w:sz w:val="24"/>
        </w:rPr>
        <w:t>Latino/a Adolescent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Psychology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Mental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Health.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Volume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Early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Middle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Childhood- Development and Context. </w:t>
      </w:r>
      <w:r>
        <w:rPr>
          <w:sz w:val="24"/>
        </w:rPr>
        <w:t>Santa Barbara, CA: ABC-CLIO.</w:t>
      </w:r>
    </w:p>
    <w:p w14:paraId="79414C04" w14:textId="77777777" w:rsidR="007D2782" w:rsidRDefault="007D2782" w:rsidP="00C0599E">
      <w:pPr>
        <w:pStyle w:val="BodyText"/>
        <w:spacing w:before="11"/>
        <w:rPr>
          <w:sz w:val="22"/>
        </w:rPr>
      </w:pPr>
    </w:p>
    <w:p w14:paraId="590E2804" w14:textId="77777777" w:rsidR="007D2782" w:rsidRPr="00820099" w:rsidRDefault="006873AC" w:rsidP="00C0599E">
      <w:pPr>
        <w:ind w:left="720" w:right="262" w:hanging="720"/>
        <w:rPr>
          <w:sz w:val="24"/>
          <w:szCs w:val="24"/>
        </w:rPr>
      </w:pPr>
      <w:r w:rsidRPr="00645177">
        <w:rPr>
          <w:b/>
          <w:sz w:val="24"/>
          <w:lang w:val="es-PE"/>
        </w:rPr>
        <w:lastRenderedPageBreak/>
        <w:t>Franco</w:t>
      </w:r>
      <w:r w:rsidRPr="00645177">
        <w:rPr>
          <w:sz w:val="24"/>
          <w:lang w:val="es-PE"/>
        </w:rPr>
        <w:t>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X.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&amp;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Silverman</w:t>
      </w:r>
      <w:r w:rsidRPr="00645177">
        <w:rPr>
          <w:spacing w:val="-1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W.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K.</w:t>
      </w:r>
      <w:r w:rsidRPr="00645177">
        <w:rPr>
          <w:spacing w:val="-4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(2005).</w:t>
      </w:r>
      <w:r w:rsidRPr="00645177">
        <w:rPr>
          <w:spacing w:val="-3"/>
          <w:sz w:val="24"/>
          <w:lang w:val="es-PE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refusal.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C.</w:t>
      </w:r>
      <w:r>
        <w:rPr>
          <w:spacing w:val="-3"/>
          <w:sz w:val="24"/>
        </w:rPr>
        <w:t xml:space="preserve"> </w:t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Fisher,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Lerner </w:t>
      </w:r>
      <w:r w:rsidRPr="00820099">
        <w:rPr>
          <w:sz w:val="24"/>
          <w:szCs w:val="24"/>
        </w:rPr>
        <w:t>(Eds.)</w:t>
      </w:r>
      <w:r w:rsidRPr="00820099">
        <w:rPr>
          <w:spacing w:val="40"/>
          <w:sz w:val="24"/>
          <w:szCs w:val="24"/>
        </w:rPr>
        <w:t xml:space="preserve"> </w:t>
      </w:r>
      <w:r w:rsidRPr="00820099">
        <w:rPr>
          <w:i/>
          <w:sz w:val="24"/>
          <w:szCs w:val="24"/>
        </w:rPr>
        <w:t>Applied developmental science:</w:t>
      </w:r>
      <w:r w:rsidRPr="00820099">
        <w:rPr>
          <w:i/>
          <w:spacing w:val="40"/>
          <w:sz w:val="24"/>
          <w:szCs w:val="24"/>
        </w:rPr>
        <w:t xml:space="preserve"> </w:t>
      </w:r>
      <w:r w:rsidRPr="00820099">
        <w:rPr>
          <w:i/>
          <w:sz w:val="24"/>
          <w:szCs w:val="24"/>
        </w:rPr>
        <w:t>An encyclopedia of research, policies, and programs</w:t>
      </w:r>
      <w:r w:rsidRPr="00820099">
        <w:rPr>
          <w:sz w:val="24"/>
          <w:szCs w:val="24"/>
        </w:rPr>
        <w:t>. Thousand Oaks: Sage</w:t>
      </w:r>
      <w:r w:rsidRPr="00820099">
        <w:rPr>
          <w:i/>
          <w:sz w:val="24"/>
          <w:szCs w:val="24"/>
        </w:rPr>
        <w:t xml:space="preserve">, </w:t>
      </w:r>
      <w:r w:rsidRPr="00820099">
        <w:rPr>
          <w:sz w:val="24"/>
          <w:szCs w:val="24"/>
        </w:rPr>
        <w:t xml:space="preserve">VOL 2 (956-957). doi: </w:t>
      </w:r>
      <w:hyperlink r:id="rId21">
        <w:r w:rsidRPr="00820099">
          <w:rPr>
            <w:spacing w:val="-2"/>
            <w:sz w:val="24"/>
            <w:szCs w:val="24"/>
          </w:rPr>
          <w:t>http://dx.doi.org/10.4135/9781412950565.n362</w:t>
        </w:r>
      </w:hyperlink>
    </w:p>
    <w:p w14:paraId="0F221752" w14:textId="77777777" w:rsidR="007D2782" w:rsidRDefault="007D2782" w:rsidP="00C0599E">
      <w:pPr>
        <w:pStyle w:val="BodyText"/>
        <w:spacing w:before="11"/>
        <w:rPr>
          <w:rFonts w:ascii="Arial"/>
          <w:sz w:val="23"/>
        </w:rPr>
      </w:pPr>
    </w:p>
    <w:p w14:paraId="29E54D8D" w14:textId="77777777" w:rsidR="007D2782" w:rsidRDefault="006873AC" w:rsidP="00C0599E">
      <w:pPr>
        <w:ind w:left="720" w:right="787" w:hanging="720"/>
        <w:jc w:val="both"/>
        <w:rPr>
          <w:sz w:val="24"/>
        </w:rPr>
      </w:pPr>
      <w:r>
        <w:rPr>
          <w:b/>
          <w:sz w:val="24"/>
        </w:rPr>
        <w:t>Franco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X.,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Silverman W.</w:t>
      </w:r>
      <w:r>
        <w:rPr>
          <w:spacing w:val="-2"/>
          <w:sz w:val="24"/>
        </w:rPr>
        <w:t xml:space="preserve"> </w:t>
      </w:r>
      <w:r>
        <w:rPr>
          <w:sz w:val="24"/>
        </w:rPr>
        <w:t>K.</w:t>
      </w:r>
      <w:r>
        <w:rPr>
          <w:spacing w:val="-2"/>
          <w:sz w:val="24"/>
        </w:rPr>
        <w:t xml:space="preserve"> </w:t>
      </w:r>
      <w:r>
        <w:rPr>
          <w:sz w:val="24"/>
        </w:rPr>
        <w:t>(2003).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refusal.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T.</w:t>
      </w:r>
      <w:r>
        <w:rPr>
          <w:spacing w:val="-2"/>
          <w:sz w:val="24"/>
        </w:rPr>
        <w:t xml:space="preserve"> </w:t>
      </w:r>
      <w:r>
        <w:rPr>
          <w:sz w:val="24"/>
        </w:rPr>
        <w:t>H.</w:t>
      </w:r>
      <w:r>
        <w:rPr>
          <w:spacing w:val="-2"/>
          <w:sz w:val="24"/>
        </w:rPr>
        <w:t xml:space="preserve"> </w:t>
      </w:r>
      <w:r>
        <w:rPr>
          <w:sz w:val="24"/>
        </w:rPr>
        <w:t>Ollendick &amp;</w:t>
      </w:r>
      <w:r>
        <w:rPr>
          <w:spacing w:val="-2"/>
          <w:sz w:val="24"/>
        </w:rPr>
        <w:t xml:space="preserve"> </w:t>
      </w:r>
      <w:r>
        <w:rPr>
          <w:sz w:val="24"/>
        </w:rPr>
        <w:t>C.</w:t>
      </w:r>
      <w:r>
        <w:rPr>
          <w:spacing w:val="-2"/>
          <w:sz w:val="24"/>
        </w:rPr>
        <w:t xml:space="preserve"> </w:t>
      </w:r>
      <w:r>
        <w:rPr>
          <w:sz w:val="24"/>
        </w:rPr>
        <w:t>S. Schroeder</w:t>
      </w:r>
      <w:r>
        <w:rPr>
          <w:spacing w:val="-4"/>
          <w:sz w:val="24"/>
        </w:rPr>
        <w:t xml:space="preserve"> </w:t>
      </w:r>
      <w:r>
        <w:rPr>
          <w:sz w:val="24"/>
        </w:rPr>
        <w:t>(Eds).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Encyclopedia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Clinical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Child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Pediatric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Psychology</w:t>
      </w:r>
      <w:r>
        <w:rPr>
          <w:sz w:val="24"/>
        </w:rPr>
        <w:t>. Kluwer Academic/Plenum Publishers.</w:t>
      </w:r>
    </w:p>
    <w:p w14:paraId="5CDCECDE" w14:textId="77777777" w:rsidR="007D2782" w:rsidRDefault="007D2782" w:rsidP="00C0599E">
      <w:pPr>
        <w:pStyle w:val="BodyText"/>
        <w:ind w:left="720" w:hanging="720"/>
      </w:pPr>
    </w:p>
    <w:p w14:paraId="2277E7E7" w14:textId="77777777" w:rsidR="007D2782" w:rsidRDefault="006873AC" w:rsidP="00C0599E">
      <w:pPr>
        <w:ind w:left="720" w:right="515" w:hanging="720"/>
        <w:rPr>
          <w:sz w:val="24"/>
        </w:rPr>
      </w:pPr>
      <w:r w:rsidRPr="00645177">
        <w:rPr>
          <w:b/>
          <w:sz w:val="24"/>
          <w:lang w:val="es-PE"/>
        </w:rPr>
        <w:t>Franco</w:t>
      </w:r>
      <w:r w:rsidRPr="00645177">
        <w:rPr>
          <w:sz w:val="24"/>
          <w:lang w:val="es-PE"/>
        </w:rPr>
        <w:t xml:space="preserve">, X., &amp; Silverman, W. K. (2003). </w:t>
      </w:r>
      <w:r>
        <w:rPr>
          <w:sz w:val="24"/>
        </w:rPr>
        <w:t>School phobia and school refusal.</w:t>
      </w:r>
      <w:r>
        <w:rPr>
          <w:spacing w:val="40"/>
          <w:sz w:val="24"/>
        </w:rPr>
        <w:t xml:space="preserve"> </w:t>
      </w:r>
      <w:r>
        <w:rPr>
          <w:sz w:val="24"/>
        </w:rPr>
        <w:t>In J. J. Ponzetti,</w:t>
      </w:r>
      <w:r>
        <w:rPr>
          <w:spacing w:val="-4"/>
          <w:sz w:val="24"/>
        </w:rPr>
        <w:t xml:space="preserve"> </w:t>
      </w:r>
      <w:r>
        <w:rPr>
          <w:sz w:val="24"/>
        </w:rPr>
        <w:t>Jr.</w:t>
      </w:r>
      <w:r>
        <w:rPr>
          <w:spacing w:val="-4"/>
          <w:sz w:val="24"/>
        </w:rPr>
        <w:t xml:space="preserve"> </w:t>
      </w:r>
      <w:r>
        <w:rPr>
          <w:sz w:val="24"/>
        </w:rPr>
        <w:t>(Ed.),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Encyclopedia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marriage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family,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Vol.</w:t>
      </w:r>
      <w:r>
        <w:rPr>
          <w:spacing w:val="-4"/>
          <w:sz w:val="24"/>
        </w:rPr>
        <w:t xml:space="preserve"> </w:t>
      </w:r>
      <w:r>
        <w:rPr>
          <w:sz w:val="24"/>
        </w:rPr>
        <w:t>3 (pp. 1410-1414).</w:t>
      </w:r>
      <w:r>
        <w:rPr>
          <w:spacing w:val="40"/>
          <w:sz w:val="24"/>
        </w:rPr>
        <w:t xml:space="preserve"> </w:t>
      </w:r>
      <w:r>
        <w:rPr>
          <w:sz w:val="24"/>
        </w:rPr>
        <w:t>New York: MacMillan.</w:t>
      </w:r>
    </w:p>
    <w:p w14:paraId="78C9EC17" w14:textId="77777777" w:rsidR="00934A18" w:rsidRDefault="00934A18" w:rsidP="00C0599E">
      <w:pPr>
        <w:rPr>
          <w:i/>
          <w:sz w:val="24"/>
          <w:u w:val="single"/>
        </w:rPr>
      </w:pPr>
    </w:p>
    <w:p w14:paraId="71BC6C72" w14:textId="4D77677C" w:rsidR="007D2782" w:rsidRDefault="006873AC" w:rsidP="00926452">
      <w:pPr>
        <w:pStyle w:val="Heading3"/>
      </w:pPr>
      <w:bookmarkStart w:id="6" w:name="_Hlk132313006"/>
      <w:r>
        <w:t>Policy</w:t>
      </w:r>
      <w:r>
        <w:rPr>
          <w:spacing w:val="-5"/>
        </w:rPr>
        <w:t xml:space="preserve"> </w:t>
      </w:r>
      <w:r>
        <w:t>Briefs/Reports</w:t>
      </w:r>
    </w:p>
    <w:p w14:paraId="30E41063" w14:textId="77777777" w:rsidR="007F086F" w:rsidRDefault="007F086F" w:rsidP="00C0599E">
      <w:pPr>
        <w:pStyle w:val="BodyText"/>
        <w:spacing w:before="4"/>
        <w:rPr>
          <w:rFonts w:ascii="Arial" w:hAnsi="Arial" w:cs="Arial"/>
          <w:color w:val="191919"/>
          <w:shd w:val="clear" w:color="auto" w:fill="FFFFFF"/>
        </w:rPr>
      </w:pPr>
    </w:p>
    <w:p w14:paraId="7450FABD" w14:textId="77777777" w:rsidR="007F086F" w:rsidRDefault="007F086F" w:rsidP="00C0599E">
      <w:pPr>
        <w:pStyle w:val="BodyText"/>
        <w:spacing w:before="4"/>
        <w:ind w:left="720" w:hanging="720"/>
        <w:rPr>
          <w:color w:val="191919"/>
          <w:shd w:val="clear" w:color="auto" w:fill="FFFFFF"/>
        </w:rPr>
      </w:pPr>
      <w:r w:rsidRPr="007F086F">
        <w:rPr>
          <w:color w:val="191919"/>
          <w:shd w:val="clear" w:color="auto" w:fill="FFFFFF"/>
        </w:rPr>
        <w:t xml:space="preserve">Soto-Boykin, X., Meek, S., Williams, C., Aponte, G., Espinosa, L., Montes, G., Garcia, E., </w:t>
      </w:r>
    </w:p>
    <w:p w14:paraId="0A1BA36E" w14:textId="7AB004FA" w:rsidR="007F086F" w:rsidRPr="007F086F" w:rsidRDefault="00C0599E" w:rsidP="00C0599E">
      <w:pPr>
        <w:pStyle w:val="BodyText"/>
        <w:spacing w:before="4"/>
        <w:ind w:left="720" w:hanging="720"/>
        <w:rPr>
          <w:color w:val="191919"/>
          <w:shd w:val="clear" w:color="auto" w:fill="FFFFFF"/>
        </w:rPr>
      </w:pPr>
      <w:r w:rsidRPr="00C0478A">
        <w:rPr>
          <w:color w:val="191919"/>
          <w:shd w:val="clear" w:color="auto" w:fill="FFFFFF"/>
        </w:rPr>
        <w:tab/>
      </w:r>
      <w:r w:rsidR="007F086F" w:rsidRPr="007F086F">
        <w:rPr>
          <w:color w:val="191919"/>
          <w:shd w:val="clear" w:color="auto" w:fill="FFFFFF"/>
          <w:lang w:val="es-PE"/>
        </w:rPr>
        <w:t xml:space="preserve">Oliva-Olson, C., Castro, D., Robert, M., Gadaire, D., </w:t>
      </w:r>
      <w:r w:rsidR="007F086F" w:rsidRPr="003E4CF3">
        <w:rPr>
          <w:b/>
          <w:bCs/>
          <w:color w:val="191919"/>
          <w:shd w:val="clear" w:color="auto" w:fill="FFFFFF"/>
          <w:lang w:val="es-PE"/>
        </w:rPr>
        <w:t>Franco-Jenkins, X</w:t>
      </w:r>
      <w:r w:rsidR="007F086F" w:rsidRPr="007F086F">
        <w:rPr>
          <w:color w:val="191919"/>
          <w:shd w:val="clear" w:color="auto" w:fill="FFFFFF"/>
          <w:lang w:val="es-PE"/>
        </w:rPr>
        <w:t xml:space="preserve">., Figueras-Daniel, A., Fyfe, B., Edyburn, K., Pontier, R., Tagawa, D., Garcia, E., Palomino, C., &amp; Alexander, B. (2024, April). </w:t>
      </w:r>
      <w:r w:rsidR="007F086F" w:rsidRPr="007F086F">
        <w:rPr>
          <w:color w:val="191919"/>
          <w:shd w:val="clear" w:color="auto" w:fill="FFFFFF"/>
        </w:rPr>
        <w:t>Operationalizing High-Quality Dual Language Programming: From the Early Years to the Early Grades. The Children’s Equity Project. [</w:t>
      </w:r>
      <w:hyperlink r:id="rId22" w:history="1">
        <w:r w:rsidR="007F086F" w:rsidRPr="001D4258">
          <w:rPr>
            <w:rStyle w:val="Hyperlink"/>
            <w:shd w:val="clear" w:color="auto" w:fill="FFFFFF"/>
          </w:rPr>
          <w:t>https://cep.asu.edu/resources/Operationalizing-High-Quality-Dual-Language-Programs</w:t>
        </w:r>
      </w:hyperlink>
      <w:r w:rsidR="007F086F">
        <w:rPr>
          <w:color w:val="191919"/>
          <w:shd w:val="clear" w:color="auto" w:fill="FFFFFF"/>
        </w:rPr>
        <w:t>]</w:t>
      </w:r>
    </w:p>
    <w:p w14:paraId="30998AC3" w14:textId="77777777" w:rsidR="007F086F" w:rsidRDefault="007F086F" w:rsidP="00C0599E">
      <w:pPr>
        <w:pStyle w:val="BodyText"/>
        <w:spacing w:before="4"/>
        <w:ind w:left="720" w:hanging="720"/>
        <w:rPr>
          <w:b/>
          <w:bCs/>
          <w:iCs/>
        </w:rPr>
      </w:pPr>
    </w:p>
    <w:p w14:paraId="091A5147" w14:textId="07956A4C" w:rsidR="004024C8" w:rsidRDefault="003859A6" w:rsidP="00C0599E">
      <w:pPr>
        <w:pStyle w:val="BodyText"/>
        <w:spacing w:before="4"/>
        <w:ind w:left="720" w:hanging="720"/>
        <w:rPr>
          <w:iCs/>
        </w:rPr>
      </w:pPr>
      <w:r w:rsidRPr="003859A6">
        <w:rPr>
          <w:b/>
          <w:bCs/>
          <w:iCs/>
        </w:rPr>
        <w:t>Franco-Jenkins, X</w:t>
      </w:r>
      <w:r>
        <w:rPr>
          <w:iCs/>
        </w:rPr>
        <w:t xml:space="preserve">, Winsler, A., LaForett, D. R. (2023, April 4). </w:t>
      </w:r>
      <w:r w:rsidR="004024C8">
        <w:rPr>
          <w:iCs/>
        </w:rPr>
        <w:t>Inside IES Research</w:t>
      </w:r>
    </w:p>
    <w:p w14:paraId="1CD92C13" w14:textId="4DBBD871" w:rsidR="004024C8" w:rsidRDefault="00C0599E" w:rsidP="00C0599E">
      <w:pPr>
        <w:pStyle w:val="BodyText"/>
        <w:spacing w:before="4"/>
        <w:ind w:left="720" w:hanging="720"/>
        <w:rPr>
          <w:color w:val="211E1F"/>
        </w:rPr>
      </w:pPr>
      <w:r>
        <w:rPr>
          <w:color w:val="211E1F"/>
        </w:rPr>
        <w:tab/>
      </w:r>
      <w:r w:rsidR="004024C8" w:rsidRPr="003859A6">
        <w:rPr>
          <w:color w:val="211E1F"/>
        </w:rPr>
        <w:t>Bilingüe,</w:t>
      </w:r>
      <w:r w:rsidR="004024C8" w:rsidRPr="003859A6">
        <w:rPr>
          <w:color w:val="211E1F"/>
          <w:spacing w:val="-4"/>
        </w:rPr>
        <w:t xml:space="preserve"> </w:t>
      </w:r>
      <w:r w:rsidR="004024C8" w:rsidRPr="003859A6">
        <w:rPr>
          <w:color w:val="211E1F"/>
        </w:rPr>
        <w:t>Educación</w:t>
      </w:r>
      <w:r w:rsidR="004024C8" w:rsidRPr="003859A6">
        <w:rPr>
          <w:color w:val="211E1F"/>
          <w:spacing w:val="-2"/>
        </w:rPr>
        <w:t xml:space="preserve"> </w:t>
      </w:r>
      <w:r w:rsidR="004024C8" w:rsidRPr="003859A6">
        <w:rPr>
          <w:color w:val="211E1F"/>
        </w:rPr>
        <w:t>y</w:t>
      </w:r>
      <w:r w:rsidR="004024C8" w:rsidRPr="003859A6">
        <w:rPr>
          <w:color w:val="211E1F"/>
          <w:spacing w:val="-4"/>
        </w:rPr>
        <w:t xml:space="preserve"> </w:t>
      </w:r>
      <w:r w:rsidR="004024C8" w:rsidRPr="003859A6">
        <w:rPr>
          <w:color w:val="211E1F"/>
        </w:rPr>
        <w:t>Éxit</w:t>
      </w:r>
      <w:r w:rsidR="004024C8">
        <w:rPr>
          <w:color w:val="211E1F"/>
        </w:rPr>
        <w:t xml:space="preserve">o: Learning from Dual Language Education Programs. </w:t>
      </w:r>
      <w:hyperlink r:id="rId23" w:history="1">
        <w:r w:rsidR="004024C8" w:rsidRPr="00B37274">
          <w:rPr>
            <w:rStyle w:val="Hyperlink"/>
          </w:rPr>
          <w:t>https://ies.ed.gov/blogs/research/post/bilingue-educacion-y-exito-learning-from-dual-language-education-programs</w:t>
        </w:r>
      </w:hyperlink>
    </w:p>
    <w:p w14:paraId="3F3E1E2C" w14:textId="2986362D" w:rsidR="003859A6" w:rsidRPr="003859A6" w:rsidRDefault="003859A6" w:rsidP="00C0599E">
      <w:pPr>
        <w:pStyle w:val="BodyText"/>
        <w:spacing w:before="4"/>
        <w:ind w:left="720" w:hanging="720"/>
        <w:rPr>
          <w:iCs/>
        </w:rPr>
      </w:pPr>
      <w:r w:rsidRPr="003859A6">
        <w:rPr>
          <w:iCs/>
        </w:rPr>
        <w:t xml:space="preserve"> </w:t>
      </w:r>
    </w:p>
    <w:p w14:paraId="6E55C70A" w14:textId="1383B832" w:rsidR="003859A6" w:rsidRDefault="006873AC" w:rsidP="00C0599E">
      <w:pPr>
        <w:ind w:left="720" w:hanging="720"/>
        <w:rPr>
          <w:color w:val="211E1F"/>
          <w:sz w:val="24"/>
          <w:szCs w:val="24"/>
        </w:rPr>
      </w:pPr>
      <w:r w:rsidRPr="003859A6">
        <w:rPr>
          <w:sz w:val="24"/>
          <w:szCs w:val="24"/>
        </w:rPr>
        <w:t>LaForett,</w:t>
      </w:r>
      <w:r w:rsidRPr="003859A6">
        <w:rPr>
          <w:spacing w:val="-4"/>
          <w:sz w:val="24"/>
          <w:szCs w:val="24"/>
        </w:rPr>
        <w:t xml:space="preserve"> </w:t>
      </w:r>
      <w:r w:rsidRPr="003859A6">
        <w:rPr>
          <w:sz w:val="24"/>
          <w:szCs w:val="24"/>
        </w:rPr>
        <w:t>D.</w:t>
      </w:r>
      <w:r w:rsidRPr="003859A6">
        <w:rPr>
          <w:spacing w:val="-2"/>
          <w:sz w:val="24"/>
          <w:szCs w:val="24"/>
        </w:rPr>
        <w:t xml:space="preserve"> </w:t>
      </w:r>
      <w:r w:rsidRPr="003859A6">
        <w:rPr>
          <w:sz w:val="24"/>
          <w:szCs w:val="24"/>
        </w:rPr>
        <w:t>R.,</w:t>
      </w:r>
      <w:r w:rsidRPr="003859A6">
        <w:rPr>
          <w:spacing w:val="-1"/>
          <w:sz w:val="24"/>
          <w:szCs w:val="24"/>
        </w:rPr>
        <w:t xml:space="preserve"> </w:t>
      </w:r>
      <w:r w:rsidRPr="003859A6">
        <w:rPr>
          <w:b/>
          <w:sz w:val="24"/>
          <w:szCs w:val="24"/>
        </w:rPr>
        <w:t>Franco-Jenkins,</w:t>
      </w:r>
      <w:r w:rsidRPr="003859A6">
        <w:rPr>
          <w:b/>
          <w:spacing w:val="-2"/>
          <w:sz w:val="24"/>
          <w:szCs w:val="24"/>
        </w:rPr>
        <w:t xml:space="preserve"> </w:t>
      </w:r>
      <w:r w:rsidRPr="003859A6">
        <w:rPr>
          <w:b/>
          <w:sz w:val="24"/>
          <w:szCs w:val="24"/>
        </w:rPr>
        <w:t>X</w:t>
      </w:r>
      <w:r w:rsidRPr="003859A6">
        <w:rPr>
          <w:sz w:val="24"/>
          <w:szCs w:val="24"/>
        </w:rPr>
        <w:t>.,</w:t>
      </w:r>
      <w:r w:rsidRPr="003859A6">
        <w:rPr>
          <w:spacing w:val="-2"/>
          <w:sz w:val="24"/>
          <w:szCs w:val="24"/>
        </w:rPr>
        <w:t xml:space="preserve"> </w:t>
      </w:r>
      <w:r w:rsidRPr="003859A6">
        <w:rPr>
          <w:sz w:val="24"/>
          <w:szCs w:val="24"/>
        </w:rPr>
        <w:t>&amp;</w:t>
      </w:r>
      <w:r w:rsidRPr="003859A6">
        <w:rPr>
          <w:spacing w:val="-1"/>
          <w:sz w:val="24"/>
          <w:szCs w:val="24"/>
        </w:rPr>
        <w:t xml:space="preserve"> </w:t>
      </w:r>
      <w:r w:rsidRPr="003859A6">
        <w:rPr>
          <w:sz w:val="24"/>
          <w:szCs w:val="24"/>
        </w:rPr>
        <w:t>Winsler,</w:t>
      </w:r>
      <w:r w:rsidRPr="003859A6">
        <w:rPr>
          <w:spacing w:val="-2"/>
          <w:sz w:val="24"/>
          <w:szCs w:val="24"/>
        </w:rPr>
        <w:t xml:space="preserve"> </w:t>
      </w:r>
      <w:r w:rsidRPr="003859A6">
        <w:rPr>
          <w:sz w:val="24"/>
          <w:szCs w:val="24"/>
        </w:rPr>
        <w:t>A.</w:t>
      </w:r>
      <w:r w:rsidRPr="003859A6">
        <w:rPr>
          <w:spacing w:val="-2"/>
          <w:sz w:val="24"/>
          <w:szCs w:val="24"/>
        </w:rPr>
        <w:t xml:space="preserve"> </w:t>
      </w:r>
      <w:r w:rsidRPr="003859A6">
        <w:rPr>
          <w:sz w:val="24"/>
          <w:szCs w:val="24"/>
        </w:rPr>
        <w:t>(2023,</w:t>
      </w:r>
      <w:r w:rsidRPr="003859A6">
        <w:rPr>
          <w:spacing w:val="-1"/>
          <w:sz w:val="24"/>
          <w:szCs w:val="24"/>
        </w:rPr>
        <w:t xml:space="preserve"> </w:t>
      </w:r>
      <w:r w:rsidRPr="003859A6">
        <w:rPr>
          <w:spacing w:val="-2"/>
          <w:sz w:val="24"/>
          <w:szCs w:val="24"/>
        </w:rPr>
        <w:t>February).</w:t>
      </w:r>
      <w:r w:rsidR="003859A6" w:rsidRPr="003859A6">
        <w:rPr>
          <w:spacing w:val="-2"/>
          <w:sz w:val="24"/>
          <w:szCs w:val="24"/>
        </w:rPr>
        <w:t xml:space="preserve"> </w:t>
      </w:r>
      <w:r w:rsidRPr="003859A6">
        <w:rPr>
          <w:color w:val="211E1F"/>
          <w:sz w:val="24"/>
          <w:szCs w:val="24"/>
        </w:rPr>
        <w:t>Learning</w:t>
      </w:r>
      <w:r w:rsidRPr="003859A6">
        <w:rPr>
          <w:color w:val="211E1F"/>
          <w:spacing w:val="-4"/>
          <w:sz w:val="24"/>
          <w:szCs w:val="24"/>
        </w:rPr>
        <w:t xml:space="preserve"> </w:t>
      </w:r>
      <w:r w:rsidRPr="003859A6">
        <w:rPr>
          <w:color w:val="211E1F"/>
          <w:sz w:val="24"/>
          <w:szCs w:val="24"/>
        </w:rPr>
        <w:t>about</w:t>
      </w:r>
    </w:p>
    <w:p w14:paraId="07C6B3FF" w14:textId="3A6B3700" w:rsidR="007D2782" w:rsidRPr="003859A6" w:rsidRDefault="00C0599E" w:rsidP="00C0599E">
      <w:pPr>
        <w:ind w:left="720" w:hanging="720"/>
        <w:rPr>
          <w:sz w:val="24"/>
          <w:szCs w:val="24"/>
        </w:rPr>
      </w:pPr>
      <w:r>
        <w:rPr>
          <w:color w:val="211E1F"/>
          <w:sz w:val="24"/>
          <w:szCs w:val="24"/>
        </w:rPr>
        <w:tab/>
      </w:r>
      <w:r w:rsidR="006873AC" w:rsidRPr="003859A6">
        <w:rPr>
          <w:color w:val="211E1F"/>
          <w:sz w:val="24"/>
          <w:szCs w:val="24"/>
        </w:rPr>
        <w:t>students’ experiences</w:t>
      </w:r>
      <w:r w:rsidR="006873AC" w:rsidRPr="003859A6">
        <w:rPr>
          <w:color w:val="211E1F"/>
          <w:spacing w:val="-2"/>
          <w:sz w:val="24"/>
          <w:szCs w:val="24"/>
        </w:rPr>
        <w:t xml:space="preserve"> </w:t>
      </w:r>
      <w:r w:rsidR="006873AC" w:rsidRPr="003859A6">
        <w:rPr>
          <w:color w:val="211E1F"/>
          <w:sz w:val="24"/>
          <w:szCs w:val="24"/>
        </w:rPr>
        <w:t>in</w:t>
      </w:r>
      <w:r w:rsidR="006873AC" w:rsidRPr="003859A6">
        <w:rPr>
          <w:color w:val="211E1F"/>
          <w:spacing w:val="-1"/>
          <w:sz w:val="24"/>
          <w:szCs w:val="24"/>
        </w:rPr>
        <w:t xml:space="preserve"> </w:t>
      </w:r>
      <w:r w:rsidR="006873AC" w:rsidRPr="003859A6">
        <w:rPr>
          <w:color w:val="211E1F"/>
          <w:sz w:val="24"/>
          <w:szCs w:val="24"/>
        </w:rPr>
        <w:t>dual</w:t>
      </w:r>
      <w:r w:rsidR="006873AC" w:rsidRPr="003859A6">
        <w:rPr>
          <w:color w:val="211E1F"/>
          <w:spacing w:val="-2"/>
          <w:sz w:val="24"/>
          <w:szCs w:val="24"/>
        </w:rPr>
        <w:t xml:space="preserve"> </w:t>
      </w:r>
      <w:r w:rsidR="006873AC" w:rsidRPr="003859A6">
        <w:rPr>
          <w:color w:val="211E1F"/>
          <w:sz w:val="24"/>
          <w:szCs w:val="24"/>
        </w:rPr>
        <w:t>language</w:t>
      </w:r>
      <w:r w:rsidR="006873AC" w:rsidRPr="003859A6">
        <w:rPr>
          <w:color w:val="211E1F"/>
          <w:spacing w:val="-2"/>
          <w:sz w:val="24"/>
          <w:szCs w:val="24"/>
        </w:rPr>
        <w:t xml:space="preserve"> education:</w:t>
      </w:r>
      <w:r w:rsidR="003859A6" w:rsidRPr="003859A6">
        <w:rPr>
          <w:color w:val="211E1F"/>
          <w:spacing w:val="-2"/>
          <w:sz w:val="24"/>
          <w:szCs w:val="24"/>
        </w:rPr>
        <w:t xml:space="preserve"> </w:t>
      </w:r>
      <w:r w:rsidR="006873AC" w:rsidRPr="003859A6">
        <w:rPr>
          <w:color w:val="211E1F"/>
          <w:sz w:val="24"/>
          <w:szCs w:val="24"/>
        </w:rPr>
        <w:t>The</w:t>
      </w:r>
      <w:r w:rsidR="006873AC" w:rsidRPr="003859A6">
        <w:rPr>
          <w:color w:val="211E1F"/>
          <w:spacing w:val="-5"/>
          <w:sz w:val="24"/>
          <w:szCs w:val="24"/>
        </w:rPr>
        <w:t xml:space="preserve"> </w:t>
      </w:r>
      <w:r w:rsidR="006873AC" w:rsidRPr="003859A6">
        <w:rPr>
          <w:color w:val="211E1F"/>
          <w:sz w:val="24"/>
          <w:szCs w:val="24"/>
        </w:rPr>
        <w:t>Bilingüe,</w:t>
      </w:r>
      <w:r w:rsidR="006873AC" w:rsidRPr="003859A6">
        <w:rPr>
          <w:color w:val="211E1F"/>
          <w:spacing w:val="-4"/>
          <w:sz w:val="24"/>
          <w:szCs w:val="24"/>
        </w:rPr>
        <w:t xml:space="preserve"> </w:t>
      </w:r>
      <w:r w:rsidR="006873AC" w:rsidRPr="003859A6">
        <w:rPr>
          <w:color w:val="211E1F"/>
          <w:sz w:val="24"/>
          <w:szCs w:val="24"/>
        </w:rPr>
        <w:t>Educación</w:t>
      </w:r>
      <w:r w:rsidR="006873AC" w:rsidRPr="003859A6">
        <w:rPr>
          <w:color w:val="211E1F"/>
          <w:spacing w:val="-2"/>
          <w:sz w:val="24"/>
          <w:szCs w:val="24"/>
        </w:rPr>
        <w:t xml:space="preserve"> </w:t>
      </w:r>
      <w:r w:rsidR="006873AC" w:rsidRPr="003859A6">
        <w:rPr>
          <w:color w:val="211E1F"/>
          <w:sz w:val="24"/>
          <w:szCs w:val="24"/>
        </w:rPr>
        <w:t>y</w:t>
      </w:r>
      <w:r w:rsidR="006873AC" w:rsidRPr="003859A6">
        <w:rPr>
          <w:color w:val="211E1F"/>
          <w:spacing w:val="-4"/>
          <w:sz w:val="24"/>
          <w:szCs w:val="24"/>
        </w:rPr>
        <w:t xml:space="preserve"> </w:t>
      </w:r>
      <w:r w:rsidR="006873AC" w:rsidRPr="003859A6">
        <w:rPr>
          <w:color w:val="211E1F"/>
          <w:sz w:val="24"/>
          <w:szCs w:val="24"/>
        </w:rPr>
        <w:t>Éxito</w:t>
      </w:r>
      <w:r w:rsidR="006873AC" w:rsidRPr="003859A6">
        <w:rPr>
          <w:color w:val="211E1F"/>
          <w:spacing w:val="-4"/>
          <w:sz w:val="24"/>
          <w:szCs w:val="24"/>
        </w:rPr>
        <w:t xml:space="preserve"> </w:t>
      </w:r>
      <w:r w:rsidR="006873AC" w:rsidRPr="003859A6">
        <w:rPr>
          <w:color w:val="211E1F"/>
          <w:sz w:val="24"/>
          <w:szCs w:val="24"/>
        </w:rPr>
        <w:t>project</w:t>
      </w:r>
      <w:r w:rsidR="006873AC" w:rsidRPr="003859A6">
        <w:rPr>
          <w:color w:val="211E1F"/>
          <w:spacing w:val="-4"/>
          <w:sz w:val="24"/>
          <w:szCs w:val="24"/>
        </w:rPr>
        <w:t xml:space="preserve"> </w:t>
      </w:r>
      <w:r w:rsidR="006873AC" w:rsidRPr="003859A6">
        <w:rPr>
          <w:color w:val="211E1F"/>
          <w:sz w:val="24"/>
          <w:szCs w:val="24"/>
        </w:rPr>
        <w:t>(BEE</w:t>
      </w:r>
      <w:r w:rsidR="006873AC" w:rsidRPr="003859A6">
        <w:rPr>
          <w:color w:val="211E1F"/>
          <w:spacing w:val="-5"/>
          <w:sz w:val="24"/>
          <w:szCs w:val="24"/>
        </w:rPr>
        <w:t xml:space="preserve"> </w:t>
      </w:r>
      <w:r w:rsidR="006873AC" w:rsidRPr="003859A6">
        <w:rPr>
          <w:color w:val="211E1F"/>
          <w:sz w:val="24"/>
          <w:szCs w:val="24"/>
        </w:rPr>
        <w:t>Project).</w:t>
      </w:r>
      <w:r w:rsidR="006873AC" w:rsidRPr="003859A6">
        <w:rPr>
          <w:color w:val="211E1F"/>
          <w:spacing w:val="-4"/>
          <w:sz w:val="24"/>
          <w:szCs w:val="24"/>
        </w:rPr>
        <w:t xml:space="preserve"> </w:t>
      </w:r>
      <w:r w:rsidR="006873AC" w:rsidRPr="003859A6">
        <w:rPr>
          <w:i/>
          <w:color w:val="211E1F"/>
          <w:sz w:val="24"/>
          <w:szCs w:val="24"/>
        </w:rPr>
        <w:t>Soleado</w:t>
      </w:r>
      <w:r w:rsidR="006873AC" w:rsidRPr="003859A6">
        <w:rPr>
          <w:color w:val="211E1F"/>
          <w:sz w:val="24"/>
          <w:szCs w:val="24"/>
        </w:rPr>
        <w:t>,</w:t>
      </w:r>
      <w:r w:rsidR="006873AC" w:rsidRPr="003859A6">
        <w:rPr>
          <w:color w:val="211E1F"/>
          <w:spacing w:val="-4"/>
          <w:sz w:val="24"/>
          <w:szCs w:val="24"/>
        </w:rPr>
        <w:t xml:space="preserve"> </w:t>
      </w:r>
      <w:r w:rsidR="006873AC" w:rsidRPr="003859A6">
        <w:rPr>
          <w:color w:val="211E1F"/>
          <w:sz w:val="24"/>
          <w:szCs w:val="24"/>
        </w:rPr>
        <w:t>2,</w:t>
      </w:r>
      <w:r w:rsidR="006873AC" w:rsidRPr="003859A6">
        <w:rPr>
          <w:color w:val="211E1F"/>
          <w:spacing w:val="-4"/>
          <w:sz w:val="24"/>
          <w:szCs w:val="24"/>
        </w:rPr>
        <w:t xml:space="preserve"> </w:t>
      </w:r>
      <w:r w:rsidR="006873AC" w:rsidRPr="003859A6">
        <w:rPr>
          <w:color w:val="211E1F"/>
          <w:sz w:val="24"/>
          <w:szCs w:val="24"/>
        </w:rPr>
        <w:t>13-14.</w:t>
      </w:r>
      <w:r w:rsidR="006873AC" w:rsidRPr="003859A6">
        <w:rPr>
          <w:color w:val="211E1F"/>
          <w:spacing w:val="-2"/>
          <w:sz w:val="24"/>
          <w:szCs w:val="24"/>
        </w:rPr>
        <w:t xml:space="preserve"> </w:t>
      </w:r>
      <w:r w:rsidR="006873AC" w:rsidRPr="003859A6">
        <w:rPr>
          <w:color w:val="211E1F"/>
          <w:sz w:val="24"/>
          <w:szCs w:val="24"/>
        </w:rPr>
        <w:t>Dual Language Education of New Mexico</w:t>
      </w:r>
    </w:p>
    <w:p w14:paraId="448F56BF" w14:textId="77777777" w:rsidR="003859A6" w:rsidRPr="00B6428F" w:rsidRDefault="003859A6" w:rsidP="00C0599E">
      <w:pPr>
        <w:pStyle w:val="BodyText"/>
        <w:ind w:left="720" w:right="192" w:hanging="720"/>
        <w:rPr>
          <w:b/>
        </w:rPr>
      </w:pPr>
    </w:p>
    <w:bookmarkEnd w:id="6"/>
    <w:p w14:paraId="63CF2A37" w14:textId="03F40C7A" w:rsidR="007D2782" w:rsidRDefault="006873AC" w:rsidP="00C0599E">
      <w:pPr>
        <w:pStyle w:val="BodyText"/>
        <w:spacing w:before="79"/>
        <w:ind w:left="720" w:right="192" w:hanging="720"/>
      </w:pPr>
      <w:r w:rsidRPr="00B6428F">
        <w:rPr>
          <w:b/>
        </w:rPr>
        <w:t>Franco,</w:t>
      </w:r>
      <w:r w:rsidRPr="00B6428F">
        <w:rPr>
          <w:b/>
          <w:spacing w:val="-4"/>
        </w:rPr>
        <w:t xml:space="preserve"> </w:t>
      </w:r>
      <w:r w:rsidRPr="00B6428F">
        <w:rPr>
          <w:b/>
        </w:rPr>
        <w:t>X</w:t>
      </w:r>
      <w:r w:rsidRPr="00B6428F">
        <w:t>.,</w:t>
      </w:r>
      <w:r w:rsidRPr="00B6428F">
        <w:rPr>
          <w:spacing w:val="-2"/>
        </w:rPr>
        <w:t xml:space="preserve"> </w:t>
      </w:r>
      <w:r w:rsidRPr="00B6428F">
        <w:t>Iruka,</w:t>
      </w:r>
      <w:r w:rsidRPr="00B6428F">
        <w:rPr>
          <w:spacing w:val="-2"/>
        </w:rPr>
        <w:t xml:space="preserve"> </w:t>
      </w:r>
      <w:r w:rsidRPr="00B6428F">
        <w:t>I.</w:t>
      </w:r>
      <w:r w:rsidRPr="00B6428F">
        <w:rPr>
          <w:spacing w:val="-4"/>
        </w:rPr>
        <w:t xml:space="preserve"> </w:t>
      </w:r>
      <w:r w:rsidRPr="00B6428F">
        <w:t>U.,</w:t>
      </w:r>
      <w:r w:rsidRPr="00B6428F">
        <w:rPr>
          <w:spacing w:val="-2"/>
        </w:rPr>
        <w:t xml:space="preserve"> </w:t>
      </w:r>
      <w:r w:rsidRPr="00B6428F">
        <w:t>&amp;</w:t>
      </w:r>
      <w:r w:rsidRPr="00B6428F">
        <w:rPr>
          <w:spacing w:val="-4"/>
        </w:rPr>
        <w:t xml:space="preserve"> </w:t>
      </w:r>
      <w:r w:rsidRPr="00B6428F">
        <w:t>Curenton,</w:t>
      </w:r>
      <w:r w:rsidRPr="00B6428F">
        <w:rPr>
          <w:spacing w:val="-4"/>
        </w:rPr>
        <w:t xml:space="preserve"> </w:t>
      </w:r>
      <w:r w:rsidRPr="00B6428F">
        <w:t>S.</w:t>
      </w:r>
      <w:r w:rsidRPr="00B6428F">
        <w:rPr>
          <w:spacing w:val="-4"/>
        </w:rPr>
        <w:t xml:space="preserve"> </w:t>
      </w:r>
      <w:r w:rsidRPr="00B6428F">
        <w:t>M.</w:t>
      </w:r>
      <w:r w:rsidRPr="00B6428F">
        <w:rPr>
          <w:spacing w:val="-4"/>
        </w:rPr>
        <w:t xml:space="preserve"> </w:t>
      </w:r>
      <w:r w:rsidRPr="00B6428F">
        <w:t>(2021).</w:t>
      </w:r>
      <w:r w:rsidRPr="00B6428F"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Culturally</w:t>
      </w:r>
      <w:r>
        <w:rPr>
          <w:spacing w:val="-4"/>
        </w:rPr>
        <w:t xml:space="preserve"> </w:t>
      </w:r>
      <w:r>
        <w:t>Responsive,</w:t>
      </w:r>
      <w:r>
        <w:rPr>
          <w:spacing w:val="-4"/>
        </w:rPr>
        <w:t xml:space="preserve"> </w:t>
      </w:r>
      <w:r>
        <w:t>Anti-Bias, and Anti-Racist Review of Jumpstart Curriculum Final Report.</w:t>
      </w:r>
    </w:p>
    <w:p w14:paraId="1D9377CB" w14:textId="77777777" w:rsidR="007D2782" w:rsidRDefault="007D2782" w:rsidP="00C0599E">
      <w:pPr>
        <w:pStyle w:val="BodyText"/>
        <w:ind w:left="720" w:hanging="720"/>
      </w:pPr>
    </w:p>
    <w:p w14:paraId="3D676B3B" w14:textId="77777777" w:rsidR="007D2782" w:rsidRDefault="006873AC" w:rsidP="00C0599E">
      <w:pPr>
        <w:pStyle w:val="BodyText"/>
        <w:ind w:left="720" w:hanging="720"/>
      </w:pPr>
      <w:r w:rsidRPr="00645177">
        <w:rPr>
          <w:b/>
          <w:lang w:val="es-PE"/>
        </w:rPr>
        <w:t>Franco,</w:t>
      </w:r>
      <w:r w:rsidRPr="00645177">
        <w:rPr>
          <w:b/>
          <w:spacing w:val="-4"/>
          <w:lang w:val="es-PE"/>
        </w:rPr>
        <w:t xml:space="preserve"> </w:t>
      </w:r>
      <w:r w:rsidRPr="00645177">
        <w:rPr>
          <w:b/>
          <w:lang w:val="es-PE"/>
        </w:rPr>
        <w:t>X</w:t>
      </w:r>
      <w:r w:rsidRPr="00645177">
        <w:rPr>
          <w:lang w:val="es-PE"/>
        </w:rPr>
        <w:t>.,</w:t>
      </w:r>
      <w:r w:rsidRPr="00645177">
        <w:rPr>
          <w:spacing w:val="-2"/>
          <w:lang w:val="es-PE"/>
        </w:rPr>
        <w:t xml:space="preserve"> </w:t>
      </w:r>
      <w:r w:rsidRPr="00645177">
        <w:rPr>
          <w:lang w:val="es-PE"/>
        </w:rPr>
        <w:t>Liy,</w:t>
      </w:r>
      <w:r w:rsidRPr="00645177">
        <w:rPr>
          <w:spacing w:val="-2"/>
          <w:lang w:val="es-PE"/>
        </w:rPr>
        <w:t xml:space="preserve"> </w:t>
      </w:r>
      <w:r w:rsidRPr="00645177">
        <w:rPr>
          <w:lang w:val="es-PE"/>
        </w:rPr>
        <w:t>A.,</w:t>
      </w:r>
      <w:r w:rsidRPr="00645177">
        <w:rPr>
          <w:spacing w:val="-1"/>
          <w:lang w:val="es-PE"/>
        </w:rPr>
        <w:t xml:space="preserve"> </w:t>
      </w:r>
      <w:r w:rsidRPr="00645177">
        <w:rPr>
          <w:lang w:val="es-PE"/>
        </w:rPr>
        <w:t>&amp; Iruka, I.</w:t>
      </w:r>
      <w:r w:rsidRPr="00645177">
        <w:rPr>
          <w:spacing w:val="-1"/>
          <w:lang w:val="es-PE"/>
        </w:rPr>
        <w:t xml:space="preserve"> </w:t>
      </w:r>
      <w:r w:rsidRPr="00645177">
        <w:rPr>
          <w:lang w:val="es-PE"/>
        </w:rPr>
        <w:t>U.,</w:t>
      </w:r>
      <w:r w:rsidRPr="00645177">
        <w:rPr>
          <w:spacing w:val="-2"/>
          <w:lang w:val="es-PE"/>
        </w:rPr>
        <w:t xml:space="preserve"> </w:t>
      </w:r>
      <w:r w:rsidRPr="00645177">
        <w:rPr>
          <w:lang w:val="es-PE"/>
        </w:rPr>
        <w:t>(2021).</w:t>
      </w:r>
      <w:r w:rsidRPr="00645177">
        <w:rPr>
          <w:spacing w:val="-2"/>
          <w:lang w:val="es-PE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Black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rPr>
          <w:spacing w:val="-2"/>
        </w:rPr>
        <w:t>Institute.</w:t>
      </w:r>
    </w:p>
    <w:p w14:paraId="43899106" w14:textId="06A41C05" w:rsidR="007D2782" w:rsidRDefault="00C0599E" w:rsidP="00C0599E">
      <w:pPr>
        <w:pStyle w:val="BodyText"/>
        <w:ind w:left="720" w:hanging="720"/>
      </w:pPr>
      <w:r>
        <w:tab/>
      </w:r>
      <w:r w:rsidR="006873AC">
        <w:t>Family</w:t>
      </w:r>
      <w:r w:rsidR="006873AC">
        <w:rPr>
          <w:spacing w:val="-4"/>
        </w:rPr>
        <w:t xml:space="preserve"> </w:t>
      </w:r>
      <w:r w:rsidR="006873AC">
        <w:t>Empowerment</w:t>
      </w:r>
      <w:r w:rsidR="006873AC">
        <w:rPr>
          <w:spacing w:val="-4"/>
        </w:rPr>
        <w:t xml:space="preserve"> </w:t>
      </w:r>
      <w:r w:rsidR="006873AC">
        <w:t>Program:</w:t>
      </w:r>
      <w:r w:rsidR="006873AC">
        <w:rPr>
          <w:spacing w:val="-2"/>
        </w:rPr>
        <w:t xml:space="preserve"> </w:t>
      </w:r>
      <w:r w:rsidR="006873AC">
        <w:t>Interim</w:t>
      </w:r>
      <w:r w:rsidR="006873AC">
        <w:rPr>
          <w:spacing w:val="-3"/>
        </w:rPr>
        <w:t xml:space="preserve"> </w:t>
      </w:r>
      <w:r w:rsidR="006873AC">
        <w:rPr>
          <w:spacing w:val="-2"/>
        </w:rPr>
        <w:t>Report</w:t>
      </w:r>
    </w:p>
    <w:p w14:paraId="0F8D5DD0" w14:textId="77777777" w:rsidR="007D2782" w:rsidRDefault="007D2782" w:rsidP="00C0599E">
      <w:pPr>
        <w:pStyle w:val="BodyText"/>
        <w:ind w:left="720" w:hanging="720"/>
      </w:pPr>
    </w:p>
    <w:p w14:paraId="3D54A4BE" w14:textId="77777777" w:rsidR="007D2782" w:rsidRDefault="006873AC" w:rsidP="00C0599E">
      <w:pPr>
        <w:pStyle w:val="BodyText"/>
        <w:ind w:left="720" w:hanging="720"/>
      </w:pPr>
      <w:r>
        <w:rPr>
          <w:color w:val="474747"/>
        </w:rPr>
        <w:t xml:space="preserve">Iruka, I. U., </w:t>
      </w:r>
      <w:r>
        <w:rPr>
          <w:b/>
          <w:color w:val="474747"/>
        </w:rPr>
        <w:t>Franco, X</w:t>
      </w:r>
      <w:r>
        <w:rPr>
          <w:color w:val="474747"/>
        </w:rPr>
        <w:t>., &amp; Andrade, F. (2021). Book Babies randomized control study 2021 final report: Executive summary. Chapel Hill: The University of North Carolina</w:t>
      </w:r>
      <w:r>
        <w:rPr>
          <w:color w:val="474747"/>
          <w:spacing w:val="-5"/>
        </w:rPr>
        <w:t xml:space="preserve"> </w:t>
      </w:r>
      <w:r>
        <w:rPr>
          <w:color w:val="474747"/>
        </w:rPr>
        <w:t>at</w:t>
      </w:r>
      <w:r>
        <w:rPr>
          <w:color w:val="474747"/>
          <w:spacing w:val="-4"/>
        </w:rPr>
        <w:t xml:space="preserve"> </w:t>
      </w:r>
      <w:r>
        <w:rPr>
          <w:color w:val="474747"/>
        </w:rPr>
        <w:t>Chapel</w:t>
      </w:r>
      <w:r>
        <w:rPr>
          <w:color w:val="474747"/>
          <w:spacing w:val="-4"/>
        </w:rPr>
        <w:t xml:space="preserve"> </w:t>
      </w:r>
      <w:r>
        <w:rPr>
          <w:color w:val="474747"/>
        </w:rPr>
        <w:t>Hill,</w:t>
      </w:r>
      <w:r>
        <w:rPr>
          <w:color w:val="474747"/>
          <w:spacing w:val="-4"/>
        </w:rPr>
        <w:t xml:space="preserve"> </w:t>
      </w:r>
      <w:r>
        <w:rPr>
          <w:color w:val="474747"/>
        </w:rPr>
        <w:t>Equity</w:t>
      </w:r>
      <w:r>
        <w:rPr>
          <w:color w:val="474747"/>
          <w:spacing w:val="-4"/>
        </w:rPr>
        <w:t xml:space="preserve"> </w:t>
      </w:r>
      <w:r>
        <w:rPr>
          <w:color w:val="474747"/>
        </w:rPr>
        <w:t>Research</w:t>
      </w:r>
      <w:r>
        <w:rPr>
          <w:color w:val="474747"/>
          <w:spacing w:val="-4"/>
        </w:rPr>
        <w:t xml:space="preserve"> </w:t>
      </w:r>
      <w:r>
        <w:rPr>
          <w:color w:val="474747"/>
        </w:rPr>
        <w:t>Action</w:t>
      </w:r>
      <w:r>
        <w:rPr>
          <w:color w:val="474747"/>
          <w:spacing w:val="-4"/>
        </w:rPr>
        <w:t xml:space="preserve"> </w:t>
      </w:r>
      <w:r>
        <w:rPr>
          <w:color w:val="474747"/>
        </w:rPr>
        <w:t>Coalition</w:t>
      </w:r>
      <w:r>
        <w:rPr>
          <w:color w:val="474747"/>
          <w:spacing w:val="-4"/>
        </w:rPr>
        <w:t xml:space="preserve"> </w:t>
      </w:r>
      <w:r>
        <w:rPr>
          <w:color w:val="474747"/>
        </w:rPr>
        <w:t>at</w:t>
      </w:r>
      <w:r>
        <w:rPr>
          <w:color w:val="474747"/>
          <w:spacing w:val="-4"/>
        </w:rPr>
        <w:t xml:space="preserve"> </w:t>
      </w:r>
      <w:r>
        <w:rPr>
          <w:color w:val="474747"/>
        </w:rPr>
        <w:t>Frank</w:t>
      </w:r>
      <w:r>
        <w:rPr>
          <w:color w:val="474747"/>
          <w:spacing w:val="-4"/>
        </w:rPr>
        <w:t xml:space="preserve"> </w:t>
      </w:r>
      <w:r>
        <w:rPr>
          <w:color w:val="474747"/>
        </w:rPr>
        <w:t>Porter</w:t>
      </w:r>
      <w:r>
        <w:rPr>
          <w:color w:val="474747"/>
          <w:spacing w:val="-3"/>
        </w:rPr>
        <w:t xml:space="preserve"> </w:t>
      </w:r>
      <w:r>
        <w:rPr>
          <w:color w:val="474747"/>
        </w:rPr>
        <w:t>Graham Child Development Institute with The Center for Early Education Research and Evaluation at HighScope Educational Research Foundation.</w:t>
      </w:r>
    </w:p>
    <w:p w14:paraId="7340DEFE" w14:textId="77777777" w:rsidR="007D2782" w:rsidRDefault="007D2782" w:rsidP="00C0599E">
      <w:pPr>
        <w:pStyle w:val="BodyText"/>
        <w:ind w:left="720" w:hanging="720"/>
      </w:pPr>
    </w:p>
    <w:p w14:paraId="1AB7AB8A" w14:textId="77777777" w:rsidR="007D2782" w:rsidRDefault="006873AC" w:rsidP="00C0599E">
      <w:pPr>
        <w:pStyle w:val="BodyText"/>
        <w:ind w:left="720" w:hanging="720"/>
      </w:pPr>
      <w:r w:rsidRPr="00645177">
        <w:rPr>
          <w:lang w:val="es-PE"/>
        </w:rPr>
        <w:t>Iruka,</w:t>
      </w:r>
      <w:r w:rsidRPr="00645177">
        <w:rPr>
          <w:spacing w:val="-2"/>
          <w:lang w:val="es-PE"/>
        </w:rPr>
        <w:t xml:space="preserve"> </w:t>
      </w:r>
      <w:r w:rsidRPr="00645177">
        <w:rPr>
          <w:lang w:val="es-PE"/>
        </w:rPr>
        <w:t>I.</w:t>
      </w:r>
      <w:r w:rsidRPr="00645177">
        <w:rPr>
          <w:spacing w:val="-2"/>
          <w:lang w:val="es-PE"/>
        </w:rPr>
        <w:t xml:space="preserve"> </w:t>
      </w:r>
      <w:r w:rsidRPr="00645177">
        <w:rPr>
          <w:lang w:val="es-PE"/>
        </w:rPr>
        <w:t>U.,</w:t>
      </w:r>
      <w:r w:rsidRPr="00645177">
        <w:rPr>
          <w:spacing w:val="-4"/>
          <w:lang w:val="es-PE"/>
        </w:rPr>
        <w:t xml:space="preserve"> </w:t>
      </w:r>
      <w:r w:rsidRPr="00645177">
        <w:rPr>
          <w:b/>
          <w:lang w:val="es-PE"/>
        </w:rPr>
        <w:t>Franco,</w:t>
      </w:r>
      <w:r w:rsidRPr="00645177">
        <w:rPr>
          <w:b/>
          <w:spacing w:val="-4"/>
          <w:lang w:val="es-PE"/>
        </w:rPr>
        <w:t xml:space="preserve"> </w:t>
      </w:r>
      <w:r w:rsidRPr="00645177">
        <w:rPr>
          <w:b/>
          <w:lang w:val="es-PE"/>
        </w:rPr>
        <w:t>X</w:t>
      </w:r>
      <w:r w:rsidRPr="00645177">
        <w:rPr>
          <w:lang w:val="es-PE"/>
        </w:rPr>
        <w:t>.,</w:t>
      </w:r>
      <w:r w:rsidRPr="00645177">
        <w:rPr>
          <w:spacing w:val="-2"/>
          <w:lang w:val="es-PE"/>
        </w:rPr>
        <w:t xml:space="preserve"> </w:t>
      </w:r>
      <w:r w:rsidRPr="00645177">
        <w:rPr>
          <w:lang w:val="es-PE"/>
        </w:rPr>
        <w:t>&amp;</w:t>
      </w:r>
      <w:r w:rsidRPr="00645177">
        <w:rPr>
          <w:spacing w:val="-4"/>
          <w:lang w:val="es-PE"/>
        </w:rPr>
        <w:t xml:space="preserve"> </w:t>
      </w:r>
      <w:r w:rsidRPr="00645177">
        <w:rPr>
          <w:lang w:val="es-PE"/>
        </w:rPr>
        <w:t>Andrade,</w:t>
      </w:r>
      <w:r w:rsidRPr="00645177">
        <w:rPr>
          <w:spacing w:val="-2"/>
          <w:lang w:val="es-PE"/>
        </w:rPr>
        <w:t xml:space="preserve"> </w:t>
      </w:r>
      <w:r w:rsidRPr="00645177">
        <w:rPr>
          <w:lang w:val="es-PE"/>
        </w:rPr>
        <w:t>F.</w:t>
      </w:r>
      <w:r w:rsidRPr="00645177">
        <w:rPr>
          <w:spacing w:val="-4"/>
          <w:lang w:val="es-PE"/>
        </w:rPr>
        <w:t xml:space="preserve"> </w:t>
      </w:r>
      <w:r w:rsidRPr="00645177">
        <w:rPr>
          <w:lang w:val="es-PE"/>
        </w:rPr>
        <w:t>(2021).</w:t>
      </w:r>
      <w:r w:rsidRPr="00645177">
        <w:rPr>
          <w:spacing w:val="-4"/>
          <w:lang w:val="es-PE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Babies</w:t>
      </w:r>
      <w:r>
        <w:rPr>
          <w:spacing w:val="-4"/>
        </w:rPr>
        <w:t xml:space="preserve"> </w:t>
      </w:r>
      <w:r>
        <w:t>Randomized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Study: Final Report.</w:t>
      </w:r>
    </w:p>
    <w:p w14:paraId="133C8AF4" w14:textId="77777777" w:rsidR="007D2782" w:rsidRDefault="007D2782" w:rsidP="00C0599E">
      <w:pPr>
        <w:pStyle w:val="BodyText"/>
        <w:ind w:left="720" w:hanging="720"/>
      </w:pPr>
    </w:p>
    <w:p w14:paraId="14AB6080" w14:textId="77777777" w:rsidR="007D2782" w:rsidRDefault="006873AC" w:rsidP="00C0599E">
      <w:pPr>
        <w:ind w:left="720" w:right="262" w:hanging="720"/>
        <w:rPr>
          <w:sz w:val="24"/>
        </w:rPr>
      </w:pPr>
      <w:r w:rsidRPr="00645177">
        <w:rPr>
          <w:b/>
          <w:sz w:val="24"/>
          <w:lang w:val="es-PE"/>
        </w:rPr>
        <w:lastRenderedPageBreak/>
        <w:t>Franco,</w:t>
      </w:r>
      <w:r w:rsidRPr="00645177">
        <w:rPr>
          <w:b/>
          <w:spacing w:val="-3"/>
          <w:sz w:val="24"/>
          <w:lang w:val="es-PE"/>
        </w:rPr>
        <w:t xml:space="preserve"> </w:t>
      </w:r>
      <w:r w:rsidRPr="00645177">
        <w:rPr>
          <w:b/>
          <w:sz w:val="24"/>
          <w:lang w:val="es-PE"/>
        </w:rPr>
        <w:t>X</w:t>
      </w:r>
      <w:r w:rsidRPr="00645177">
        <w:rPr>
          <w:sz w:val="24"/>
          <w:lang w:val="es-PE"/>
        </w:rPr>
        <w:t>.,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Farmer,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S.,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&amp;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Ihlo,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T.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(2020).</w:t>
      </w:r>
      <w:r w:rsidRPr="00645177">
        <w:rPr>
          <w:spacing w:val="40"/>
          <w:sz w:val="24"/>
          <w:lang w:val="es-PE"/>
        </w:rPr>
        <w:t xml:space="preserve"> </w:t>
      </w:r>
      <w:r>
        <w:rPr>
          <w:i/>
          <w:sz w:val="24"/>
        </w:rPr>
        <w:t>Equity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Installation: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Assuring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Resources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 Develop Equitable Supports.</w:t>
      </w:r>
      <w:r>
        <w:rPr>
          <w:i/>
          <w:spacing w:val="40"/>
          <w:sz w:val="24"/>
        </w:rPr>
        <w:t xml:space="preserve"> </w:t>
      </w:r>
      <w:hyperlink r:id="rId24">
        <w:r>
          <w:rPr>
            <w:color w:val="0562C1"/>
            <w:sz w:val="24"/>
            <w:u w:val="single" w:color="0562C1"/>
          </w:rPr>
          <w:t>https://sisep.fpg.unc.edu/news/sisep-enotes-</w:t>
        </w:r>
      </w:hyperlink>
      <w:r>
        <w:rPr>
          <w:color w:val="0562C1"/>
          <w:sz w:val="24"/>
        </w:rPr>
        <w:t xml:space="preserve"> </w:t>
      </w:r>
      <w:hyperlink r:id="rId25">
        <w:proofErr w:type="gramStart"/>
        <w:r>
          <w:rPr>
            <w:color w:val="0562C1"/>
            <w:spacing w:val="-2"/>
            <w:sz w:val="24"/>
            <w:u w:val="single" w:color="0562C1"/>
          </w:rPr>
          <w:t>equitable-implementation</w:t>
        </w:r>
        <w:proofErr w:type="gramEnd"/>
      </w:hyperlink>
    </w:p>
    <w:p w14:paraId="0DA1C846" w14:textId="77777777" w:rsidR="007D2782" w:rsidRDefault="007D2782" w:rsidP="00C0599E">
      <w:pPr>
        <w:pStyle w:val="BodyText"/>
        <w:spacing w:before="2"/>
        <w:ind w:left="720" w:hanging="720"/>
        <w:rPr>
          <w:sz w:val="16"/>
        </w:rPr>
      </w:pPr>
    </w:p>
    <w:p w14:paraId="128CDAA2" w14:textId="77777777" w:rsidR="007D2782" w:rsidRDefault="006873AC" w:rsidP="00C0599E">
      <w:pPr>
        <w:spacing w:before="90"/>
        <w:ind w:left="720" w:right="195" w:hanging="720"/>
        <w:rPr>
          <w:i/>
          <w:sz w:val="24"/>
        </w:rPr>
      </w:pPr>
      <w:r>
        <w:rPr>
          <w:sz w:val="24"/>
        </w:rPr>
        <w:t xml:space="preserve">Farmer, S., </w:t>
      </w:r>
      <w:r>
        <w:rPr>
          <w:b/>
          <w:sz w:val="24"/>
        </w:rPr>
        <w:t>Franco, X</w:t>
      </w:r>
      <w:r>
        <w:rPr>
          <w:sz w:val="24"/>
        </w:rPr>
        <w:t>., &amp; Ihlo, T. (2020).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 xml:space="preserve">Equity in Exploration: From Understanding Need to Promoting Positive Change. </w:t>
      </w:r>
      <w:hyperlink r:id="rId26">
        <w:r>
          <w:rPr>
            <w:i/>
            <w:color w:val="0562C1"/>
            <w:spacing w:val="-2"/>
            <w:sz w:val="24"/>
            <w:u w:val="single" w:color="0562C1"/>
          </w:rPr>
          <w:t>https://sisep.fpg.unc.edu/sites/sisep.fpg.unc.edu/files/November%202020%20eNot</w:t>
        </w:r>
      </w:hyperlink>
      <w:r>
        <w:rPr>
          <w:i/>
          <w:color w:val="0562C1"/>
          <w:spacing w:val="-2"/>
          <w:sz w:val="24"/>
        </w:rPr>
        <w:t xml:space="preserve"> </w:t>
      </w:r>
      <w:hyperlink r:id="rId27">
        <w:r>
          <w:rPr>
            <w:i/>
            <w:color w:val="0562C1"/>
            <w:spacing w:val="-2"/>
            <w:sz w:val="24"/>
            <w:u w:val="single" w:color="0562C1"/>
          </w:rPr>
          <w:t>e%20-%20Equity%20in%20Exploration.pdf</w:t>
        </w:r>
      </w:hyperlink>
    </w:p>
    <w:p w14:paraId="40AC2AFB" w14:textId="77777777" w:rsidR="007D2782" w:rsidRDefault="007D2782" w:rsidP="00C0599E">
      <w:pPr>
        <w:pStyle w:val="BodyText"/>
        <w:spacing w:before="2"/>
        <w:ind w:left="720" w:hanging="720"/>
        <w:rPr>
          <w:i/>
          <w:sz w:val="16"/>
        </w:rPr>
      </w:pPr>
    </w:p>
    <w:p w14:paraId="27F9A684" w14:textId="77777777" w:rsidR="007D2782" w:rsidRDefault="006873AC" w:rsidP="00C0599E">
      <w:pPr>
        <w:spacing w:before="90"/>
        <w:ind w:left="720" w:hanging="720"/>
        <w:rPr>
          <w:i/>
          <w:sz w:val="24"/>
        </w:rPr>
      </w:pPr>
      <w:r w:rsidRPr="00645177">
        <w:rPr>
          <w:b/>
          <w:sz w:val="24"/>
          <w:lang w:val="es-PE"/>
        </w:rPr>
        <w:t>Franco,</w:t>
      </w:r>
      <w:r w:rsidRPr="00645177">
        <w:rPr>
          <w:b/>
          <w:spacing w:val="-4"/>
          <w:sz w:val="24"/>
          <w:lang w:val="es-PE"/>
        </w:rPr>
        <w:t xml:space="preserve"> </w:t>
      </w:r>
      <w:r w:rsidRPr="00645177">
        <w:rPr>
          <w:b/>
          <w:sz w:val="24"/>
          <w:lang w:val="es-PE"/>
        </w:rPr>
        <w:t>X</w:t>
      </w:r>
      <w:r w:rsidRPr="00645177">
        <w:rPr>
          <w:sz w:val="24"/>
          <w:lang w:val="es-PE"/>
        </w:rPr>
        <w:t>.,</w:t>
      </w:r>
      <w:r w:rsidRPr="00645177">
        <w:rPr>
          <w:spacing w:val="-1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Farmer,</w:t>
      </w:r>
      <w:r w:rsidRPr="00645177">
        <w:rPr>
          <w:spacing w:val="-1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S.,</w:t>
      </w:r>
      <w:r w:rsidRPr="00645177">
        <w:rPr>
          <w:spacing w:val="-1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&amp;</w:t>
      </w:r>
      <w:r w:rsidRPr="00645177">
        <w:rPr>
          <w:spacing w:val="-2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Ihlo,</w:t>
      </w:r>
      <w:r w:rsidRPr="00645177">
        <w:rPr>
          <w:spacing w:val="-1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T.</w:t>
      </w:r>
      <w:r w:rsidRPr="00645177">
        <w:rPr>
          <w:spacing w:val="-1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(2020).</w:t>
      </w:r>
      <w:r w:rsidRPr="00645177">
        <w:rPr>
          <w:spacing w:val="58"/>
          <w:sz w:val="24"/>
          <w:lang w:val="es-PE"/>
        </w:rPr>
        <w:t xml:space="preserve"> </w:t>
      </w:r>
      <w:r>
        <w:rPr>
          <w:i/>
          <w:sz w:val="24"/>
        </w:rPr>
        <w:t>Equitable</w:t>
      </w:r>
      <w:r>
        <w:rPr>
          <w:i/>
          <w:spacing w:val="-2"/>
          <w:sz w:val="24"/>
        </w:rPr>
        <w:t xml:space="preserve"> Implementation.</w:t>
      </w:r>
    </w:p>
    <w:p w14:paraId="2F75ECCC" w14:textId="62448BB2" w:rsidR="007D2782" w:rsidRDefault="00C0599E" w:rsidP="00C0599E">
      <w:pPr>
        <w:pStyle w:val="BodyText"/>
        <w:ind w:left="720" w:hanging="720"/>
      </w:pPr>
      <w:r>
        <w:tab/>
      </w:r>
      <w:r>
        <w:tab/>
      </w:r>
      <w:hyperlink r:id="rId28" w:history="1">
        <w:r w:rsidRPr="0064334D">
          <w:rPr>
            <w:rStyle w:val="Hyperlink"/>
            <w:spacing w:val="-2"/>
          </w:rPr>
          <w:t>https://sisep.fpg.unc.edu/news/sisep-enotes-equitable-implementation</w:t>
        </w:r>
      </w:hyperlink>
    </w:p>
    <w:p w14:paraId="5A0A1597" w14:textId="77777777" w:rsidR="007D2782" w:rsidRDefault="007D2782" w:rsidP="00C0599E">
      <w:pPr>
        <w:pStyle w:val="BodyText"/>
        <w:spacing w:before="2"/>
        <w:ind w:left="720" w:hanging="720"/>
        <w:rPr>
          <w:sz w:val="16"/>
        </w:rPr>
      </w:pPr>
    </w:p>
    <w:p w14:paraId="4FEB26A2" w14:textId="778E8ABD" w:rsidR="007D2782" w:rsidRDefault="006873AC" w:rsidP="00C0599E">
      <w:pPr>
        <w:spacing w:before="90"/>
        <w:ind w:left="720" w:right="208" w:hanging="720"/>
        <w:rPr>
          <w:color w:val="0562C1"/>
          <w:spacing w:val="-2"/>
          <w:sz w:val="24"/>
          <w:u w:val="single" w:color="0562C1"/>
        </w:rPr>
      </w:pPr>
      <w:r>
        <w:rPr>
          <w:b/>
          <w:sz w:val="24"/>
        </w:rPr>
        <w:t>Franco,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X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(2020).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Supporting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Socio-Emotional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Learning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Dual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Learners: Guidelines for a successful school year in the time of Covid- 19</w:t>
      </w:r>
      <w:r>
        <w:rPr>
          <w:sz w:val="24"/>
        </w:rPr>
        <w:t xml:space="preserve">. </w:t>
      </w:r>
      <w:hyperlink r:id="rId29">
        <w:r>
          <w:rPr>
            <w:color w:val="0562C1"/>
            <w:spacing w:val="-2"/>
            <w:sz w:val="24"/>
            <w:u w:val="single" w:color="0562C1"/>
          </w:rPr>
          <w:t>https://sisep.fpg.unc.edu/news/sisep-enotes-supporting-social-emotional-learning-</w:t>
        </w:r>
      </w:hyperlink>
      <w:r>
        <w:rPr>
          <w:color w:val="0562C1"/>
          <w:spacing w:val="-2"/>
          <w:sz w:val="24"/>
        </w:rPr>
        <w:t xml:space="preserve"> </w:t>
      </w:r>
      <w:hyperlink r:id="rId30">
        <w:r>
          <w:rPr>
            <w:color w:val="0562C1"/>
            <w:spacing w:val="-2"/>
            <w:sz w:val="24"/>
            <w:u w:val="single" w:color="0562C1"/>
          </w:rPr>
          <w:t>dual-language-learners-guidelines-successful</w:t>
        </w:r>
      </w:hyperlink>
    </w:p>
    <w:p w14:paraId="326D60A2" w14:textId="77777777" w:rsidR="0055029A" w:rsidRDefault="0055029A" w:rsidP="00C0599E">
      <w:pPr>
        <w:spacing w:before="90"/>
        <w:ind w:left="720" w:right="208" w:hanging="720"/>
        <w:rPr>
          <w:sz w:val="24"/>
        </w:rPr>
      </w:pPr>
    </w:p>
    <w:p w14:paraId="3EA18826" w14:textId="66B117D7" w:rsidR="003D1D06" w:rsidRDefault="003D1D06" w:rsidP="00C0599E">
      <w:pPr>
        <w:pStyle w:val="BodyText"/>
        <w:ind w:left="720" w:right="74" w:hanging="720"/>
        <w:rPr>
          <w:bCs/>
        </w:rPr>
      </w:pPr>
      <w:r w:rsidRPr="0055029A">
        <w:rPr>
          <w:b/>
        </w:rPr>
        <w:t xml:space="preserve"> </w:t>
      </w:r>
      <w:r w:rsidR="000F2F7C" w:rsidRPr="000F2F7C">
        <w:rPr>
          <w:b/>
          <w:lang w:val="es-PE"/>
        </w:rPr>
        <w:t xml:space="preserve">Franco, X. </w:t>
      </w:r>
      <w:r w:rsidR="000F2F7C" w:rsidRPr="000F2F7C">
        <w:rPr>
          <w:bCs/>
          <w:lang w:val="es-PE"/>
        </w:rPr>
        <w:t>(</w:t>
      </w:r>
      <w:r w:rsidR="000F2F7C">
        <w:rPr>
          <w:bCs/>
          <w:lang w:val="es-PE"/>
        </w:rPr>
        <w:t xml:space="preserve">2020, </w:t>
      </w:r>
      <w:r w:rsidR="000F2F7C" w:rsidRPr="000F2F7C">
        <w:rPr>
          <w:bCs/>
          <w:lang w:val="es-PE"/>
        </w:rPr>
        <w:t xml:space="preserve">Apr 23). </w:t>
      </w:r>
      <w:r w:rsidR="000F2F7C">
        <w:rPr>
          <w:bCs/>
          <w:lang w:val="es-PE"/>
        </w:rPr>
        <w:t>¿</w:t>
      </w:r>
      <w:r w:rsidR="000F2F7C" w:rsidRPr="000F2F7C">
        <w:rPr>
          <w:bCs/>
          <w:lang w:val="es-PE"/>
        </w:rPr>
        <w:t>Como Puedo Apoyar la Transic</w:t>
      </w:r>
      <w:r w:rsidR="000F2F7C">
        <w:rPr>
          <w:bCs/>
          <w:lang w:val="es-PE"/>
        </w:rPr>
        <w:t xml:space="preserve">ión de mi Hijo a Kindergarten desde Casa? </w:t>
      </w:r>
      <w:r w:rsidR="000F2F7C" w:rsidRPr="000F2F7C">
        <w:rPr>
          <w:bCs/>
        </w:rPr>
        <w:t>(</w:t>
      </w:r>
      <w:r w:rsidRPr="000F2F7C">
        <w:rPr>
          <w:bCs/>
        </w:rPr>
        <w:t>Bratsch-Hines, M &amp; Little, M (2020, Apr 23).</w:t>
      </w:r>
      <w:r w:rsidR="000F2F7C" w:rsidRPr="000F2F7C">
        <w:rPr>
          <w:bCs/>
        </w:rPr>
        <w:t xml:space="preserve"> </w:t>
      </w:r>
      <w:hyperlink r:id="rId31" w:history="1">
        <w:r w:rsidR="000F2F7C" w:rsidRPr="00E92298">
          <w:rPr>
            <w:rStyle w:val="Hyperlink"/>
            <w:bCs/>
          </w:rPr>
          <w:t>https://earlylearningnetwork.unl.edu/2020/04/23/como-puedo-apoyar-la-transicion-de-mi-hijo-a-kindergarten-desde-casa/</w:t>
        </w:r>
      </w:hyperlink>
      <w:r w:rsidR="000F2F7C">
        <w:rPr>
          <w:bCs/>
        </w:rPr>
        <w:t xml:space="preserve"> </w:t>
      </w:r>
      <w:r w:rsidR="000F2F7C" w:rsidRPr="003D1D06">
        <w:rPr>
          <w:bCs/>
        </w:rPr>
        <w:t xml:space="preserve">(Original </w:t>
      </w:r>
      <w:r w:rsidR="000F2F7C">
        <w:rPr>
          <w:bCs/>
        </w:rPr>
        <w:t>work published 2020).</w:t>
      </w:r>
    </w:p>
    <w:p w14:paraId="2E077502" w14:textId="77777777" w:rsidR="000F2F7C" w:rsidRPr="000F2F7C" w:rsidRDefault="000F2F7C" w:rsidP="00C0599E">
      <w:pPr>
        <w:pStyle w:val="BodyText"/>
        <w:ind w:left="720" w:right="74" w:hanging="720"/>
        <w:rPr>
          <w:b/>
        </w:rPr>
      </w:pPr>
    </w:p>
    <w:p w14:paraId="725FC34B" w14:textId="4DDE2FFE" w:rsidR="00DC2712" w:rsidRDefault="00DC2712" w:rsidP="00C0599E">
      <w:pPr>
        <w:pStyle w:val="BodyText"/>
        <w:ind w:left="720" w:right="74" w:hanging="720"/>
        <w:rPr>
          <w:bCs/>
        </w:rPr>
      </w:pPr>
      <w:r w:rsidRPr="0055029A">
        <w:rPr>
          <w:b/>
          <w:lang w:val="es-PE"/>
        </w:rPr>
        <w:t xml:space="preserve">Franco, X. </w:t>
      </w:r>
      <w:r w:rsidRPr="0055029A">
        <w:rPr>
          <w:bCs/>
          <w:lang w:val="es-PE"/>
        </w:rPr>
        <w:t>(2020, Apr 15).</w:t>
      </w:r>
      <w:r w:rsidRPr="0055029A">
        <w:rPr>
          <w:b/>
          <w:lang w:val="es-PE"/>
        </w:rPr>
        <w:t xml:space="preserve"> </w:t>
      </w:r>
      <w:r w:rsidRPr="00DC2712">
        <w:rPr>
          <w:bCs/>
          <w:lang w:val="es-PE"/>
        </w:rPr>
        <w:t>Mantenerse en Contacto: Como Mantener las Relaciones entre Padres y Maestros a la Distancia</w:t>
      </w:r>
      <w:r w:rsidR="000F2F7C">
        <w:rPr>
          <w:bCs/>
          <w:lang w:val="es-PE"/>
        </w:rPr>
        <w:t xml:space="preserve">. </w:t>
      </w:r>
      <w:r w:rsidR="000F2F7C" w:rsidRPr="000F2F7C">
        <w:rPr>
          <w:bCs/>
        </w:rPr>
        <w:t>(</w:t>
      </w:r>
      <w:r w:rsidR="003D1D06" w:rsidRPr="000F2F7C">
        <w:rPr>
          <w:bCs/>
        </w:rPr>
        <w:t xml:space="preserve">Early Learning Network, Trans). </w:t>
      </w:r>
      <w:hyperlink r:id="rId32" w:history="1">
        <w:r w:rsidR="003D1D06" w:rsidRPr="003D1D06">
          <w:rPr>
            <w:rStyle w:val="Hyperlink"/>
            <w:bCs/>
          </w:rPr>
          <w:t>https://earlylearningnetwork.unl.edu/2020/04/15/mantenerse-en-contacto-como-mantener-las-relaciones-entre-padres-y-maestros-a-distancia/</w:t>
        </w:r>
      </w:hyperlink>
      <w:r w:rsidR="003D1D06" w:rsidRPr="003D1D06">
        <w:rPr>
          <w:bCs/>
        </w:rPr>
        <w:t xml:space="preserve"> (Original </w:t>
      </w:r>
      <w:r w:rsidR="003D1D06">
        <w:rPr>
          <w:bCs/>
        </w:rPr>
        <w:t>work published</w:t>
      </w:r>
      <w:r w:rsidR="000F2F7C">
        <w:rPr>
          <w:bCs/>
        </w:rPr>
        <w:t xml:space="preserve"> 2020).</w:t>
      </w:r>
    </w:p>
    <w:p w14:paraId="5FE3FE9C" w14:textId="77777777" w:rsidR="000F2F7C" w:rsidRPr="003D1D06" w:rsidRDefault="000F2F7C" w:rsidP="00C0599E">
      <w:pPr>
        <w:pStyle w:val="BodyText"/>
        <w:ind w:left="720" w:right="74" w:hanging="720"/>
        <w:rPr>
          <w:bCs/>
        </w:rPr>
      </w:pPr>
    </w:p>
    <w:p w14:paraId="15446D47" w14:textId="48AB909F" w:rsidR="00DC2712" w:rsidRDefault="00DC2712" w:rsidP="00C0599E">
      <w:pPr>
        <w:pStyle w:val="BodyText"/>
        <w:ind w:left="720" w:right="74" w:hanging="720"/>
        <w:rPr>
          <w:bCs/>
        </w:rPr>
      </w:pPr>
      <w:r w:rsidRPr="00DC2712">
        <w:rPr>
          <w:b/>
        </w:rPr>
        <w:t>Early Learning Network</w:t>
      </w:r>
      <w:r w:rsidRPr="00DC2712">
        <w:rPr>
          <w:bCs/>
        </w:rPr>
        <w:t xml:space="preserve"> (2020, Apr 15). Staying in touch: Maintaining </w:t>
      </w:r>
      <w:r>
        <w:rPr>
          <w:bCs/>
        </w:rPr>
        <w:t>P</w:t>
      </w:r>
      <w:r w:rsidRPr="00DC2712">
        <w:rPr>
          <w:bCs/>
        </w:rPr>
        <w:t>arent-</w:t>
      </w:r>
      <w:r>
        <w:rPr>
          <w:bCs/>
        </w:rPr>
        <w:t>T</w:t>
      </w:r>
      <w:r w:rsidRPr="00DC2712">
        <w:rPr>
          <w:bCs/>
        </w:rPr>
        <w:t xml:space="preserve">eacher </w:t>
      </w:r>
      <w:r>
        <w:rPr>
          <w:bCs/>
        </w:rPr>
        <w:t>R</w:t>
      </w:r>
      <w:r w:rsidRPr="00DC2712">
        <w:rPr>
          <w:bCs/>
        </w:rPr>
        <w:t xml:space="preserve">elationships from a </w:t>
      </w:r>
      <w:r>
        <w:rPr>
          <w:bCs/>
        </w:rPr>
        <w:t>D</w:t>
      </w:r>
      <w:r w:rsidRPr="00DC2712">
        <w:rPr>
          <w:bCs/>
        </w:rPr>
        <w:t xml:space="preserve">istance. </w:t>
      </w:r>
      <w:hyperlink r:id="rId33" w:history="1">
        <w:r w:rsidRPr="00DC2712">
          <w:rPr>
            <w:rStyle w:val="Hyperlink"/>
            <w:bCs/>
          </w:rPr>
          <w:t>https://earlylearningnetwork.unl.edu/2020/04/15/staying-in-touch-maintaining-parent-teacher-relationships-from-a-distance/</w:t>
        </w:r>
      </w:hyperlink>
    </w:p>
    <w:p w14:paraId="78D7F774" w14:textId="77777777" w:rsidR="000F2F7C" w:rsidRDefault="000F2F7C" w:rsidP="00C0599E">
      <w:pPr>
        <w:pStyle w:val="BodyText"/>
        <w:ind w:right="74"/>
        <w:rPr>
          <w:bCs/>
        </w:rPr>
      </w:pPr>
    </w:p>
    <w:p w14:paraId="3CDA8304" w14:textId="103D193A" w:rsidR="00DC2712" w:rsidRPr="0055029A" w:rsidRDefault="00DC2712" w:rsidP="00C0599E">
      <w:pPr>
        <w:pStyle w:val="BodyText"/>
        <w:ind w:left="720" w:right="74" w:hanging="720"/>
        <w:rPr>
          <w:bCs/>
        </w:rPr>
      </w:pPr>
      <w:r w:rsidRPr="00DC2712">
        <w:rPr>
          <w:b/>
          <w:lang w:val="es-PE"/>
        </w:rPr>
        <w:t xml:space="preserve">Franco, X. </w:t>
      </w:r>
      <w:r w:rsidRPr="00DC2712">
        <w:rPr>
          <w:bCs/>
          <w:lang w:val="es-PE"/>
        </w:rPr>
        <w:t>(2020, Apr 06)</w:t>
      </w:r>
      <w:r w:rsidRPr="00DC2712">
        <w:rPr>
          <w:b/>
          <w:lang w:val="es-PE"/>
        </w:rPr>
        <w:t xml:space="preserve"> </w:t>
      </w:r>
      <w:r w:rsidRPr="00DC2712">
        <w:rPr>
          <w:bCs/>
          <w:lang w:val="es-PE"/>
        </w:rPr>
        <w:t xml:space="preserve">Ayudar a los </w:t>
      </w:r>
      <w:r>
        <w:rPr>
          <w:bCs/>
          <w:lang w:val="es-PE"/>
        </w:rPr>
        <w:t>N</w:t>
      </w:r>
      <w:r w:rsidRPr="00DC2712">
        <w:rPr>
          <w:bCs/>
          <w:lang w:val="es-PE"/>
        </w:rPr>
        <w:t>i</w:t>
      </w:r>
      <w:r>
        <w:rPr>
          <w:bCs/>
          <w:lang w:val="es-PE"/>
        </w:rPr>
        <w:t xml:space="preserve">ños Pequeños a Sentirse Seguros Cuando lo Extraño es lo Normal. </w:t>
      </w:r>
      <w:hyperlink r:id="rId34" w:history="1">
        <w:r w:rsidRPr="0055029A">
          <w:rPr>
            <w:rStyle w:val="Hyperlink"/>
            <w:bCs/>
          </w:rPr>
          <w:t>https://earlylearningnetwork.unl.edu/2020/04/06/ayudar-a-los-ninos-pequenos-a-sentirse-seguros-cuando-lo-extrano-es-lo-normal/</w:t>
        </w:r>
      </w:hyperlink>
    </w:p>
    <w:p w14:paraId="12FD71C2" w14:textId="77777777" w:rsidR="000F2F7C" w:rsidRPr="0055029A" w:rsidRDefault="000F2F7C" w:rsidP="00C0599E">
      <w:pPr>
        <w:pStyle w:val="BodyText"/>
        <w:ind w:left="720" w:right="74" w:hanging="720"/>
        <w:rPr>
          <w:bCs/>
        </w:rPr>
      </w:pPr>
    </w:p>
    <w:p w14:paraId="4F9D6FEA" w14:textId="2001CEFC" w:rsidR="00DC2712" w:rsidRDefault="00DC2712" w:rsidP="00C0599E">
      <w:pPr>
        <w:pStyle w:val="BodyText"/>
        <w:ind w:left="720" w:right="74" w:hanging="720"/>
        <w:rPr>
          <w:bCs/>
        </w:rPr>
      </w:pPr>
      <w:r w:rsidRPr="00DC2712">
        <w:rPr>
          <w:b/>
        </w:rPr>
        <w:t>Early Learning Network</w:t>
      </w:r>
      <w:r w:rsidRPr="00DC2712">
        <w:rPr>
          <w:bCs/>
        </w:rPr>
        <w:t xml:space="preserve"> (2020, Apr </w:t>
      </w:r>
      <w:r>
        <w:rPr>
          <w:bCs/>
        </w:rPr>
        <w:t>06</w:t>
      </w:r>
      <w:r w:rsidRPr="00DC2712">
        <w:rPr>
          <w:bCs/>
        </w:rPr>
        <w:t xml:space="preserve">). </w:t>
      </w:r>
      <w:r>
        <w:rPr>
          <w:bCs/>
        </w:rPr>
        <w:t>Helping Young Children Feel Secure When Weird is the New Normal</w:t>
      </w:r>
      <w:r w:rsidRPr="00DC2712">
        <w:rPr>
          <w:bCs/>
        </w:rPr>
        <w:t xml:space="preserve">. </w:t>
      </w:r>
      <w:hyperlink r:id="rId35" w:history="1">
        <w:r w:rsidRPr="00E92298">
          <w:rPr>
            <w:rStyle w:val="Hyperlink"/>
            <w:bCs/>
          </w:rPr>
          <w:t>https://earlylearningnetwork.unl.edu/2020/04/06/helping-young-children-feel-secure-when-weird-is-the-new-normal/</w:t>
        </w:r>
      </w:hyperlink>
    </w:p>
    <w:p w14:paraId="006E532C" w14:textId="77777777" w:rsidR="000F2F7C" w:rsidRDefault="000F2F7C" w:rsidP="00C0599E">
      <w:pPr>
        <w:pStyle w:val="BodyText"/>
        <w:ind w:left="720" w:right="74" w:hanging="720"/>
        <w:rPr>
          <w:bCs/>
        </w:rPr>
      </w:pPr>
    </w:p>
    <w:p w14:paraId="30D619AB" w14:textId="7A1D42ED" w:rsidR="007D2782" w:rsidRDefault="006873AC" w:rsidP="00C0599E">
      <w:pPr>
        <w:pStyle w:val="BodyText"/>
        <w:ind w:left="720" w:right="74" w:hanging="720"/>
      </w:pPr>
      <w:r>
        <w:rPr>
          <w:b/>
        </w:rPr>
        <w:t>Franco,</w:t>
      </w:r>
      <w:r>
        <w:rPr>
          <w:b/>
          <w:spacing w:val="-4"/>
        </w:rPr>
        <w:t xml:space="preserve"> </w:t>
      </w:r>
      <w:r>
        <w:rPr>
          <w:b/>
        </w:rPr>
        <w:t>X</w:t>
      </w:r>
      <w:r>
        <w:t>.,</w:t>
      </w:r>
      <w:r>
        <w:rPr>
          <w:spacing w:val="-4"/>
        </w:rPr>
        <w:t xml:space="preserve"> </w:t>
      </w:r>
      <w:r>
        <w:t>Yazejian,</w:t>
      </w:r>
      <w:r>
        <w:rPr>
          <w:spacing w:val="-5"/>
        </w:rPr>
        <w:t xml:space="preserve"> </w:t>
      </w:r>
      <w:r>
        <w:t>N.,</w:t>
      </w:r>
      <w:r>
        <w:rPr>
          <w:spacing w:val="-4"/>
        </w:rPr>
        <w:t xml:space="preserve"> </w:t>
      </w:r>
      <w:r>
        <w:t>LaForett,</w:t>
      </w:r>
      <w:r>
        <w:rPr>
          <w:spacing w:val="-4"/>
        </w:rPr>
        <w:t xml:space="preserve"> </w:t>
      </w:r>
      <w:r>
        <w:t>D.,</w:t>
      </w:r>
      <w:r>
        <w:rPr>
          <w:spacing w:val="-4"/>
        </w:rPr>
        <w:t xml:space="preserve"> </w:t>
      </w:r>
      <w:r>
        <w:t>Peisner-Feinberg,</w:t>
      </w:r>
      <w:r>
        <w:rPr>
          <w:spacing w:val="-4"/>
        </w:rPr>
        <w:t xml:space="preserve"> </w:t>
      </w:r>
      <w:r>
        <w:t>E.,</w:t>
      </w:r>
      <w:r>
        <w:rPr>
          <w:spacing w:val="-4"/>
        </w:rPr>
        <w:t xml:space="preserve"> </w:t>
      </w:r>
      <w:r>
        <w:t>Kasprzak,</w:t>
      </w:r>
      <w:r>
        <w:rPr>
          <w:spacing w:val="-4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t>Bryant,</w:t>
      </w:r>
      <w:r>
        <w:rPr>
          <w:spacing w:val="-4"/>
        </w:rPr>
        <w:t xml:space="preserve"> </w:t>
      </w:r>
      <w:r>
        <w:t>D. M., . . . Zgourou, E. (2020). North Carolina statewide birth-5 needs assessment final report. Chapel Hill: The University of North Carolina, Frank Porter Graham Child Development Institute.</w:t>
      </w:r>
    </w:p>
    <w:p w14:paraId="4F4AED3B" w14:textId="77777777" w:rsidR="00945CDB" w:rsidRDefault="00945CDB" w:rsidP="00C0599E">
      <w:pPr>
        <w:pStyle w:val="BodyText"/>
        <w:ind w:left="720" w:hanging="720"/>
      </w:pPr>
    </w:p>
    <w:p w14:paraId="3E655CE4" w14:textId="0004B2C5" w:rsidR="007D2782" w:rsidRDefault="006873AC" w:rsidP="00C0599E">
      <w:pPr>
        <w:pStyle w:val="BodyText"/>
        <w:ind w:left="720" w:hanging="720"/>
      </w:pPr>
      <w:r>
        <w:lastRenderedPageBreak/>
        <w:t>Soliday-Hong,</w:t>
      </w:r>
      <w:r>
        <w:rPr>
          <w:spacing w:val="-4"/>
        </w:rPr>
        <w:t xml:space="preserve"> </w:t>
      </w:r>
      <w:r>
        <w:t>S.,</w:t>
      </w:r>
      <w:r>
        <w:rPr>
          <w:spacing w:val="-4"/>
        </w:rPr>
        <w:t xml:space="preserve"> </w:t>
      </w:r>
      <w:r>
        <w:t>Yazejian,</w:t>
      </w:r>
      <w:r>
        <w:rPr>
          <w:spacing w:val="-4"/>
        </w:rPr>
        <w:t xml:space="preserve"> </w:t>
      </w:r>
      <w:r>
        <w:t>N.,</w:t>
      </w:r>
      <w:r>
        <w:rPr>
          <w:spacing w:val="-4"/>
        </w:rPr>
        <w:t xml:space="preserve"> </w:t>
      </w:r>
      <w:r>
        <w:t>Zadronzy,</w:t>
      </w:r>
      <w:r>
        <w:rPr>
          <w:spacing w:val="-4"/>
        </w:rPr>
        <w:t xml:space="preserve"> </w:t>
      </w:r>
      <w:r>
        <w:t>S.,</w:t>
      </w:r>
      <w:r>
        <w:rPr>
          <w:spacing w:val="-4"/>
        </w:rPr>
        <w:t xml:space="preserve"> </w:t>
      </w:r>
      <w:r>
        <w:t>Bratsch-Hines,</w:t>
      </w:r>
      <w:r>
        <w:rPr>
          <w:spacing w:val="-4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rPr>
          <w:b/>
        </w:rPr>
        <w:t>Franco,</w:t>
      </w:r>
      <w:r>
        <w:rPr>
          <w:b/>
          <w:spacing w:val="-2"/>
        </w:rPr>
        <w:t xml:space="preserve"> </w:t>
      </w:r>
      <w:r>
        <w:rPr>
          <w:b/>
        </w:rPr>
        <w:t>X</w:t>
      </w:r>
      <w:r>
        <w:t>.,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Marco, A., . . . Jenkins, G. P.</w:t>
      </w:r>
      <w:r>
        <w:rPr>
          <w:spacing w:val="40"/>
        </w:rPr>
        <w:t xml:space="preserve"> </w:t>
      </w:r>
      <w:r>
        <w:t>(2020). Babies First North Carolina program evaluation.</w:t>
      </w:r>
    </w:p>
    <w:p w14:paraId="51A97922" w14:textId="20961C39" w:rsidR="007D2782" w:rsidRDefault="00C0599E" w:rsidP="00C0599E">
      <w:pPr>
        <w:pStyle w:val="BodyText"/>
        <w:ind w:left="720" w:hanging="720"/>
      </w:pPr>
      <w:r>
        <w:tab/>
      </w:r>
      <w:r w:rsidR="006873AC">
        <w:t>Chapel</w:t>
      </w:r>
      <w:r w:rsidR="006873AC">
        <w:rPr>
          <w:spacing w:val="-4"/>
        </w:rPr>
        <w:t xml:space="preserve"> </w:t>
      </w:r>
      <w:r w:rsidR="006873AC">
        <w:t>Hill,</w:t>
      </w:r>
      <w:r w:rsidR="006873AC">
        <w:rPr>
          <w:spacing w:val="-4"/>
        </w:rPr>
        <w:t xml:space="preserve"> </w:t>
      </w:r>
      <w:r w:rsidR="006873AC">
        <w:t>NC:</w:t>
      </w:r>
      <w:r w:rsidR="006873AC">
        <w:rPr>
          <w:spacing w:val="-4"/>
        </w:rPr>
        <w:t xml:space="preserve"> </w:t>
      </w:r>
      <w:r w:rsidR="006873AC">
        <w:t>Frank</w:t>
      </w:r>
      <w:r w:rsidR="006873AC">
        <w:rPr>
          <w:spacing w:val="-5"/>
        </w:rPr>
        <w:t xml:space="preserve"> </w:t>
      </w:r>
      <w:r w:rsidR="006873AC">
        <w:t>Porter</w:t>
      </w:r>
      <w:r w:rsidR="006873AC">
        <w:rPr>
          <w:spacing w:val="-5"/>
        </w:rPr>
        <w:t xml:space="preserve"> </w:t>
      </w:r>
      <w:r w:rsidR="006873AC">
        <w:t>Graham</w:t>
      </w:r>
      <w:r w:rsidR="006873AC">
        <w:rPr>
          <w:spacing w:val="-4"/>
        </w:rPr>
        <w:t xml:space="preserve"> </w:t>
      </w:r>
      <w:r w:rsidR="006873AC">
        <w:t>Child</w:t>
      </w:r>
      <w:r w:rsidR="006873AC">
        <w:rPr>
          <w:spacing w:val="-4"/>
        </w:rPr>
        <w:t xml:space="preserve"> </w:t>
      </w:r>
      <w:r w:rsidR="006873AC">
        <w:t>Development</w:t>
      </w:r>
      <w:r w:rsidR="006873AC">
        <w:rPr>
          <w:spacing w:val="-4"/>
        </w:rPr>
        <w:t xml:space="preserve"> </w:t>
      </w:r>
      <w:r w:rsidR="006873AC">
        <w:t>Institute,</w:t>
      </w:r>
      <w:r w:rsidR="006873AC">
        <w:rPr>
          <w:spacing w:val="-4"/>
        </w:rPr>
        <w:t xml:space="preserve"> </w:t>
      </w:r>
      <w:r w:rsidR="006873AC">
        <w:t>University</w:t>
      </w:r>
      <w:r w:rsidR="006873AC">
        <w:rPr>
          <w:spacing w:val="-4"/>
        </w:rPr>
        <w:t xml:space="preserve"> </w:t>
      </w:r>
      <w:r w:rsidR="006873AC">
        <w:t>of North Carolina at Chapel Hill</w:t>
      </w:r>
    </w:p>
    <w:p w14:paraId="6D98F32D" w14:textId="77777777" w:rsidR="007D2782" w:rsidRDefault="007D2782" w:rsidP="00C0599E">
      <w:pPr>
        <w:pStyle w:val="BodyText"/>
        <w:ind w:left="720" w:hanging="720"/>
      </w:pPr>
    </w:p>
    <w:p w14:paraId="1FB5FFC8" w14:textId="77777777" w:rsidR="007D2782" w:rsidRPr="00645177" w:rsidRDefault="006873AC" w:rsidP="00C0599E">
      <w:pPr>
        <w:pStyle w:val="BodyText"/>
        <w:ind w:left="720" w:hanging="720"/>
        <w:rPr>
          <w:lang w:val="es-PE"/>
        </w:rPr>
      </w:pPr>
      <w:r w:rsidRPr="00645177">
        <w:rPr>
          <w:lang w:val="es-PE"/>
        </w:rPr>
        <w:t>Bouza,</w:t>
      </w:r>
      <w:r w:rsidRPr="00645177">
        <w:rPr>
          <w:spacing w:val="-4"/>
          <w:lang w:val="es-PE"/>
        </w:rPr>
        <w:t xml:space="preserve"> </w:t>
      </w:r>
      <w:r w:rsidRPr="00645177">
        <w:rPr>
          <w:lang w:val="es-PE"/>
        </w:rPr>
        <w:t>J.,</w:t>
      </w:r>
      <w:r w:rsidRPr="00645177">
        <w:rPr>
          <w:spacing w:val="-1"/>
          <w:lang w:val="es-PE"/>
        </w:rPr>
        <w:t xml:space="preserve"> </w:t>
      </w:r>
      <w:r w:rsidRPr="00645177">
        <w:rPr>
          <w:lang w:val="es-PE"/>
        </w:rPr>
        <w:t>Camacho-Thomson,</w:t>
      </w:r>
      <w:r w:rsidRPr="00645177">
        <w:rPr>
          <w:spacing w:val="-2"/>
          <w:lang w:val="es-PE"/>
        </w:rPr>
        <w:t xml:space="preserve"> </w:t>
      </w:r>
      <w:r w:rsidRPr="00645177">
        <w:rPr>
          <w:lang w:val="es-PE"/>
        </w:rPr>
        <w:t>D.,</w:t>
      </w:r>
      <w:r w:rsidRPr="00645177">
        <w:rPr>
          <w:spacing w:val="-2"/>
          <w:lang w:val="es-PE"/>
        </w:rPr>
        <w:t xml:space="preserve"> </w:t>
      </w:r>
      <w:r w:rsidRPr="00645177">
        <w:rPr>
          <w:lang w:val="es-PE"/>
        </w:rPr>
        <w:t>Carlo,</w:t>
      </w:r>
      <w:r w:rsidRPr="00645177">
        <w:rPr>
          <w:spacing w:val="-1"/>
          <w:lang w:val="es-PE"/>
        </w:rPr>
        <w:t xml:space="preserve"> </w:t>
      </w:r>
      <w:r w:rsidRPr="00645177">
        <w:rPr>
          <w:lang w:val="es-PE"/>
        </w:rPr>
        <w:t>G.,</w:t>
      </w:r>
      <w:r w:rsidRPr="00645177">
        <w:rPr>
          <w:spacing w:val="-2"/>
          <w:lang w:val="es-PE"/>
        </w:rPr>
        <w:t xml:space="preserve"> </w:t>
      </w:r>
      <w:r w:rsidRPr="00645177">
        <w:rPr>
          <w:b/>
          <w:lang w:val="es-PE"/>
        </w:rPr>
        <w:t>Franco,</w:t>
      </w:r>
      <w:r w:rsidRPr="00645177">
        <w:rPr>
          <w:b/>
          <w:spacing w:val="-2"/>
          <w:lang w:val="es-PE"/>
        </w:rPr>
        <w:t xml:space="preserve"> </w:t>
      </w:r>
      <w:r w:rsidRPr="00645177">
        <w:rPr>
          <w:lang w:val="es-PE"/>
        </w:rPr>
        <w:t>X.,</w:t>
      </w:r>
      <w:r w:rsidRPr="00645177">
        <w:rPr>
          <w:spacing w:val="-1"/>
          <w:lang w:val="es-PE"/>
        </w:rPr>
        <w:t xml:space="preserve"> </w:t>
      </w:r>
      <w:r w:rsidRPr="00645177">
        <w:rPr>
          <w:lang w:val="es-PE"/>
        </w:rPr>
        <w:t>Garcia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Coll,</w:t>
      </w:r>
      <w:r w:rsidRPr="00645177">
        <w:rPr>
          <w:spacing w:val="-1"/>
          <w:lang w:val="es-PE"/>
        </w:rPr>
        <w:t xml:space="preserve"> </w:t>
      </w:r>
      <w:r w:rsidRPr="00645177">
        <w:rPr>
          <w:lang w:val="es-PE"/>
        </w:rPr>
        <w:t>C.,</w:t>
      </w:r>
      <w:r w:rsidRPr="00645177">
        <w:rPr>
          <w:spacing w:val="-2"/>
          <w:lang w:val="es-PE"/>
        </w:rPr>
        <w:t xml:space="preserve"> </w:t>
      </w:r>
      <w:r w:rsidRPr="00645177">
        <w:rPr>
          <w:lang w:val="es-PE"/>
        </w:rPr>
        <w:t>Halgunseth,</w:t>
      </w:r>
      <w:r w:rsidRPr="00645177">
        <w:rPr>
          <w:spacing w:val="-1"/>
          <w:lang w:val="es-PE"/>
        </w:rPr>
        <w:t xml:space="preserve"> </w:t>
      </w:r>
      <w:r w:rsidRPr="00645177">
        <w:rPr>
          <w:spacing w:val="-5"/>
          <w:lang w:val="es-PE"/>
        </w:rPr>
        <w:t>L.,</w:t>
      </w:r>
    </w:p>
    <w:p w14:paraId="1DA023EB" w14:textId="39C58D1A" w:rsidR="003859A6" w:rsidRDefault="00C0599E" w:rsidP="00C0599E">
      <w:pPr>
        <w:ind w:left="720" w:right="74" w:hanging="720"/>
        <w:rPr>
          <w:sz w:val="24"/>
        </w:rPr>
      </w:pPr>
      <w:r w:rsidRPr="00C0478A">
        <w:rPr>
          <w:sz w:val="24"/>
          <w:lang w:val="es-PE"/>
        </w:rPr>
        <w:tab/>
      </w:r>
      <w:r w:rsidR="006873AC">
        <w:rPr>
          <w:sz w:val="24"/>
        </w:rPr>
        <w:t>…White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R.,</w:t>
      </w:r>
      <w:r w:rsidR="006873AC">
        <w:rPr>
          <w:spacing w:val="-3"/>
          <w:sz w:val="24"/>
        </w:rPr>
        <w:t xml:space="preserve"> </w:t>
      </w:r>
      <w:r w:rsidR="006873AC">
        <w:rPr>
          <w:sz w:val="24"/>
        </w:rPr>
        <w:t>(2018,</w:t>
      </w:r>
      <w:r w:rsidR="006873AC">
        <w:rPr>
          <w:spacing w:val="-3"/>
          <w:sz w:val="24"/>
        </w:rPr>
        <w:t xml:space="preserve"> </w:t>
      </w:r>
      <w:r w:rsidR="006873AC">
        <w:rPr>
          <w:sz w:val="24"/>
        </w:rPr>
        <w:t>June).</w:t>
      </w:r>
      <w:r w:rsidR="006873AC">
        <w:rPr>
          <w:spacing w:val="40"/>
          <w:sz w:val="24"/>
        </w:rPr>
        <w:t xml:space="preserve"> </w:t>
      </w:r>
      <w:proofErr w:type="gramStart"/>
      <w:r w:rsidR="006873AC">
        <w:rPr>
          <w:i/>
          <w:sz w:val="24"/>
        </w:rPr>
        <w:t>The</w:t>
      </w:r>
      <w:r w:rsidR="006873AC">
        <w:rPr>
          <w:i/>
          <w:spacing w:val="-4"/>
          <w:sz w:val="24"/>
        </w:rPr>
        <w:t xml:space="preserve"> </w:t>
      </w:r>
      <w:r w:rsidR="006873AC">
        <w:rPr>
          <w:i/>
          <w:sz w:val="24"/>
        </w:rPr>
        <w:t>science</w:t>
      </w:r>
      <w:proofErr w:type="gramEnd"/>
      <w:r w:rsidR="006873AC">
        <w:rPr>
          <w:i/>
          <w:spacing w:val="-4"/>
          <w:sz w:val="24"/>
        </w:rPr>
        <w:t xml:space="preserve"> </w:t>
      </w:r>
      <w:r w:rsidR="006873AC">
        <w:rPr>
          <w:i/>
          <w:sz w:val="24"/>
        </w:rPr>
        <w:t>is</w:t>
      </w:r>
      <w:r w:rsidR="006873AC">
        <w:rPr>
          <w:i/>
          <w:spacing w:val="-3"/>
          <w:sz w:val="24"/>
        </w:rPr>
        <w:t xml:space="preserve"> </w:t>
      </w:r>
      <w:r w:rsidR="006873AC">
        <w:rPr>
          <w:i/>
          <w:sz w:val="24"/>
        </w:rPr>
        <w:t>clear:</w:t>
      </w:r>
      <w:r w:rsidR="006873AC">
        <w:rPr>
          <w:i/>
          <w:spacing w:val="-4"/>
          <w:sz w:val="24"/>
        </w:rPr>
        <w:t xml:space="preserve"> </w:t>
      </w:r>
      <w:r w:rsidR="006873AC">
        <w:rPr>
          <w:i/>
          <w:sz w:val="24"/>
        </w:rPr>
        <w:t>Separating</w:t>
      </w:r>
      <w:r w:rsidR="006873AC">
        <w:rPr>
          <w:i/>
          <w:spacing w:val="-3"/>
          <w:sz w:val="24"/>
        </w:rPr>
        <w:t xml:space="preserve"> </w:t>
      </w:r>
      <w:r w:rsidR="006873AC">
        <w:rPr>
          <w:i/>
          <w:sz w:val="24"/>
        </w:rPr>
        <w:t>families</w:t>
      </w:r>
      <w:r w:rsidR="006873AC">
        <w:rPr>
          <w:i/>
          <w:spacing w:val="-3"/>
          <w:sz w:val="24"/>
        </w:rPr>
        <w:t xml:space="preserve"> </w:t>
      </w:r>
      <w:r w:rsidR="006873AC">
        <w:rPr>
          <w:i/>
          <w:sz w:val="24"/>
        </w:rPr>
        <w:t>has</w:t>
      </w:r>
      <w:r w:rsidR="006873AC">
        <w:rPr>
          <w:i/>
          <w:spacing w:val="-3"/>
          <w:sz w:val="24"/>
        </w:rPr>
        <w:t xml:space="preserve"> </w:t>
      </w:r>
      <w:r w:rsidR="006873AC">
        <w:rPr>
          <w:i/>
          <w:sz w:val="24"/>
        </w:rPr>
        <w:t>long-term damaging psychological and health consequences for children, families</w:t>
      </w:r>
      <w:r w:rsidR="00E97D97">
        <w:rPr>
          <w:i/>
          <w:sz w:val="24"/>
        </w:rPr>
        <w:t>,</w:t>
      </w:r>
      <w:r w:rsidR="006873AC">
        <w:rPr>
          <w:i/>
          <w:sz w:val="24"/>
        </w:rPr>
        <w:t xml:space="preserve"> and communities. </w:t>
      </w:r>
      <w:r w:rsidR="006873AC">
        <w:rPr>
          <w:sz w:val="24"/>
        </w:rPr>
        <w:t>Washington, D. C.: Society for Research in Child Development.</w:t>
      </w:r>
    </w:p>
    <w:p w14:paraId="338780A0" w14:textId="77777777" w:rsidR="003859A6" w:rsidRDefault="003859A6" w:rsidP="00C0599E">
      <w:pPr>
        <w:ind w:left="720" w:right="74" w:hanging="720"/>
        <w:rPr>
          <w:sz w:val="24"/>
        </w:rPr>
      </w:pPr>
    </w:p>
    <w:p w14:paraId="6C190EFA" w14:textId="77777777" w:rsidR="003859A6" w:rsidRDefault="003859A6" w:rsidP="00C0599E">
      <w:pPr>
        <w:ind w:left="720" w:right="74" w:hanging="720"/>
        <w:rPr>
          <w:sz w:val="24"/>
        </w:rPr>
      </w:pPr>
      <w:r>
        <w:rPr>
          <w:sz w:val="24"/>
        </w:rPr>
        <w:t>Y</w:t>
      </w:r>
      <w:r w:rsidR="006873AC">
        <w:rPr>
          <w:sz w:val="24"/>
        </w:rPr>
        <w:t>azejian,</w:t>
      </w:r>
      <w:r w:rsidR="006873AC">
        <w:rPr>
          <w:spacing w:val="-2"/>
          <w:sz w:val="24"/>
        </w:rPr>
        <w:t xml:space="preserve"> </w:t>
      </w:r>
      <w:r w:rsidR="006873AC">
        <w:rPr>
          <w:sz w:val="24"/>
        </w:rPr>
        <w:t>N.,</w:t>
      </w:r>
      <w:r w:rsidR="006873AC">
        <w:rPr>
          <w:spacing w:val="-4"/>
          <w:sz w:val="24"/>
        </w:rPr>
        <w:t xml:space="preserve"> </w:t>
      </w:r>
      <w:r w:rsidR="006873AC">
        <w:rPr>
          <w:b/>
          <w:sz w:val="24"/>
        </w:rPr>
        <w:t>Franco</w:t>
      </w:r>
      <w:r w:rsidR="006873AC">
        <w:rPr>
          <w:sz w:val="24"/>
        </w:rPr>
        <w:t>,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X.,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Bryant,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D.,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Morgan,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J.,</w:t>
      </w:r>
      <w:r w:rsidR="006873AC">
        <w:rPr>
          <w:spacing w:val="-2"/>
          <w:sz w:val="24"/>
        </w:rPr>
        <w:t xml:space="preserve"> </w:t>
      </w:r>
      <w:r w:rsidR="006873AC">
        <w:rPr>
          <w:sz w:val="24"/>
        </w:rPr>
        <w:t>Simpson,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T.,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&amp;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Kuhn,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L.</w:t>
      </w:r>
      <w:r w:rsidR="006873AC">
        <w:rPr>
          <w:spacing w:val="-6"/>
          <w:sz w:val="24"/>
        </w:rPr>
        <w:t xml:space="preserve"> </w:t>
      </w:r>
      <w:r w:rsidR="006873AC">
        <w:rPr>
          <w:sz w:val="24"/>
        </w:rPr>
        <w:t>(2017,</w:t>
      </w:r>
    </w:p>
    <w:p w14:paraId="36E13386" w14:textId="6AC2E27A" w:rsidR="007D2782" w:rsidRDefault="00C0599E" w:rsidP="00C0599E">
      <w:pPr>
        <w:ind w:left="720" w:right="74" w:hanging="720"/>
        <w:rPr>
          <w:sz w:val="24"/>
        </w:rPr>
      </w:pPr>
      <w:r>
        <w:rPr>
          <w:sz w:val="24"/>
        </w:rPr>
        <w:tab/>
      </w:r>
      <w:r w:rsidR="006873AC">
        <w:rPr>
          <w:sz w:val="24"/>
        </w:rPr>
        <w:t xml:space="preserve">December). </w:t>
      </w:r>
      <w:r w:rsidR="006873AC">
        <w:rPr>
          <w:i/>
          <w:sz w:val="24"/>
        </w:rPr>
        <w:t>North Carolina tiered quality rating and improvement system validation study final report</w:t>
      </w:r>
      <w:r w:rsidR="006873AC">
        <w:rPr>
          <w:sz w:val="24"/>
        </w:rPr>
        <w:t>. Chapel Hill, NC: Frank Porter Graham Child Development Institute, University of North Carolina at Chapel Hill.</w:t>
      </w:r>
    </w:p>
    <w:p w14:paraId="78826ACD" w14:textId="77777777" w:rsidR="007D2782" w:rsidRDefault="007D2782" w:rsidP="00C0599E">
      <w:pPr>
        <w:pStyle w:val="BodyText"/>
        <w:ind w:left="720" w:hanging="720"/>
      </w:pPr>
    </w:p>
    <w:p w14:paraId="3E48337B" w14:textId="013B635E" w:rsidR="007D2782" w:rsidRDefault="006873AC" w:rsidP="00926452">
      <w:pPr>
        <w:pStyle w:val="Heading3"/>
      </w:pPr>
      <w:r>
        <w:t>Curricula</w:t>
      </w:r>
      <w:r>
        <w:rPr>
          <w:spacing w:val="-1"/>
        </w:rPr>
        <w:t xml:space="preserve"> </w:t>
      </w:r>
      <w:r>
        <w:t>and Training</w:t>
      </w:r>
      <w:r>
        <w:rPr>
          <w:spacing w:val="-3"/>
        </w:rPr>
        <w:t xml:space="preserve"> </w:t>
      </w:r>
      <w:r>
        <w:rPr>
          <w:spacing w:val="-2"/>
        </w:rPr>
        <w:t>Materials</w:t>
      </w:r>
    </w:p>
    <w:p w14:paraId="72EBDD02" w14:textId="77777777" w:rsidR="007D2782" w:rsidRDefault="007D2782" w:rsidP="00C0599E">
      <w:pPr>
        <w:pStyle w:val="BodyText"/>
        <w:spacing w:before="6"/>
        <w:rPr>
          <w:i/>
          <w:sz w:val="20"/>
        </w:rPr>
      </w:pPr>
    </w:p>
    <w:p w14:paraId="5D8A8212" w14:textId="77777777" w:rsidR="007D2782" w:rsidRDefault="006873AC" w:rsidP="00C0599E">
      <w:pPr>
        <w:pStyle w:val="BodyText"/>
        <w:spacing w:before="90"/>
        <w:ind w:left="720" w:hanging="720"/>
      </w:pPr>
      <w:r>
        <w:rPr>
          <w:color w:val="474747"/>
        </w:rPr>
        <w:t xml:space="preserve">Ward, C. S., </w:t>
      </w:r>
      <w:r>
        <w:rPr>
          <w:b/>
          <w:color w:val="474747"/>
        </w:rPr>
        <w:t>Franco-Jenkins, X</w:t>
      </w:r>
      <w:r>
        <w:rPr>
          <w:color w:val="474747"/>
        </w:rPr>
        <w:t>., &amp; McColskey-Leary, C. (2021). Effective Implementation</w:t>
      </w:r>
      <w:r>
        <w:rPr>
          <w:color w:val="474747"/>
          <w:spacing w:val="-7"/>
        </w:rPr>
        <w:t xml:space="preserve"> </w:t>
      </w:r>
      <w:r>
        <w:rPr>
          <w:color w:val="474747"/>
        </w:rPr>
        <w:t>Cohort:</w:t>
      </w:r>
      <w:r>
        <w:rPr>
          <w:color w:val="474747"/>
          <w:spacing w:val="-7"/>
        </w:rPr>
        <w:t xml:space="preserve"> </w:t>
      </w:r>
      <w:r>
        <w:rPr>
          <w:color w:val="474747"/>
        </w:rPr>
        <w:t>cohort-wide</w:t>
      </w:r>
      <w:r>
        <w:rPr>
          <w:color w:val="474747"/>
          <w:spacing w:val="-7"/>
        </w:rPr>
        <w:t xml:space="preserve"> </w:t>
      </w:r>
      <w:r>
        <w:rPr>
          <w:color w:val="474747"/>
        </w:rPr>
        <w:t>learning</w:t>
      </w:r>
      <w:r>
        <w:rPr>
          <w:color w:val="474747"/>
          <w:spacing w:val="-7"/>
        </w:rPr>
        <w:t xml:space="preserve"> </w:t>
      </w:r>
      <w:r>
        <w:rPr>
          <w:color w:val="474747"/>
        </w:rPr>
        <w:t>plan.</w:t>
      </w:r>
      <w:r>
        <w:rPr>
          <w:color w:val="474747"/>
          <w:spacing w:val="-7"/>
        </w:rPr>
        <w:t xml:space="preserve"> </w:t>
      </w:r>
      <w:r>
        <w:rPr>
          <w:color w:val="474747"/>
        </w:rPr>
        <w:t>National</w:t>
      </w:r>
      <w:r>
        <w:rPr>
          <w:color w:val="474747"/>
          <w:spacing w:val="-5"/>
        </w:rPr>
        <w:t xml:space="preserve"> </w:t>
      </w:r>
      <w:r>
        <w:rPr>
          <w:color w:val="474747"/>
        </w:rPr>
        <w:t>Implementation Research Network, Frank Porter Graham Child Development Institute, the University of North Carolina at Chapel Hill.</w:t>
      </w:r>
    </w:p>
    <w:p w14:paraId="25ACDF8E" w14:textId="77777777" w:rsidR="007D2782" w:rsidRDefault="007D2782" w:rsidP="00C0599E">
      <w:pPr>
        <w:pStyle w:val="BodyText"/>
        <w:spacing w:before="5"/>
        <w:ind w:left="720" w:hanging="720"/>
        <w:rPr>
          <w:sz w:val="28"/>
        </w:rPr>
      </w:pPr>
    </w:p>
    <w:p w14:paraId="74091D74" w14:textId="77777777" w:rsidR="007D2782" w:rsidRDefault="006873AC" w:rsidP="00C0599E">
      <w:pPr>
        <w:pStyle w:val="BodyText"/>
        <w:ind w:left="720" w:right="74" w:hanging="720"/>
      </w:pPr>
      <w:r w:rsidRPr="00645177">
        <w:rPr>
          <w:color w:val="474747"/>
          <w:lang w:val="es-PE"/>
        </w:rPr>
        <w:t xml:space="preserve">Bluth, K., &amp; </w:t>
      </w:r>
      <w:r w:rsidRPr="00645177">
        <w:rPr>
          <w:b/>
          <w:color w:val="474747"/>
          <w:lang w:val="es-PE"/>
        </w:rPr>
        <w:t>Franco</w:t>
      </w:r>
      <w:r w:rsidRPr="00645177">
        <w:rPr>
          <w:color w:val="474747"/>
          <w:lang w:val="es-PE"/>
        </w:rPr>
        <w:t>, X. (2020). Consejos simples de autocompasión para adolescentes Lidiando</w:t>
      </w:r>
      <w:r w:rsidRPr="00645177">
        <w:rPr>
          <w:color w:val="474747"/>
          <w:spacing w:val="-4"/>
          <w:lang w:val="es-PE"/>
        </w:rPr>
        <w:t xml:space="preserve"> </w:t>
      </w:r>
      <w:r w:rsidRPr="00645177">
        <w:rPr>
          <w:color w:val="474747"/>
          <w:lang w:val="es-PE"/>
        </w:rPr>
        <w:t>con</w:t>
      </w:r>
      <w:r w:rsidRPr="00645177">
        <w:rPr>
          <w:color w:val="474747"/>
          <w:spacing w:val="-4"/>
          <w:lang w:val="es-PE"/>
        </w:rPr>
        <w:t xml:space="preserve"> </w:t>
      </w:r>
      <w:r w:rsidRPr="00645177">
        <w:rPr>
          <w:color w:val="474747"/>
          <w:lang w:val="es-PE"/>
        </w:rPr>
        <w:t>la</w:t>
      </w:r>
      <w:r w:rsidRPr="00645177">
        <w:rPr>
          <w:color w:val="474747"/>
          <w:spacing w:val="-5"/>
          <w:lang w:val="es-PE"/>
        </w:rPr>
        <w:t xml:space="preserve"> </w:t>
      </w:r>
      <w:r w:rsidRPr="00645177">
        <w:rPr>
          <w:color w:val="474747"/>
          <w:lang w:val="es-PE"/>
        </w:rPr>
        <w:t>incertidumbre</w:t>
      </w:r>
      <w:r w:rsidRPr="00645177">
        <w:rPr>
          <w:color w:val="474747"/>
          <w:spacing w:val="-5"/>
          <w:lang w:val="es-PE"/>
        </w:rPr>
        <w:t xml:space="preserve"> </w:t>
      </w:r>
      <w:r w:rsidRPr="00645177">
        <w:rPr>
          <w:color w:val="474747"/>
          <w:lang w:val="es-PE"/>
        </w:rPr>
        <w:t>mientras</w:t>
      </w:r>
      <w:r w:rsidRPr="00645177">
        <w:rPr>
          <w:color w:val="474747"/>
          <w:spacing w:val="-4"/>
          <w:lang w:val="es-PE"/>
        </w:rPr>
        <w:t xml:space="preserve"> </w:t>
      </w:r>
      <w:r w:rsidRPr="00645177">
        <w:rPr>
          <w:color w:val="474747"/>
          <w:lang w:val="es-PE"/>
        </w:rPr>
        <w:t>el</w:t>
      </w:r>
      <w:r w:rsidRPr="00645177">
        <w:rPr>
          <w:color w:val="474747"/>
          <w:spacing w:val="-4"/>
          <w:lang w:val="es-PE"/>
        </w:rPr>
        <w:t xml:space="preserve"> </w:t>
      </w:r>
      <w:r w:rsidRPr="00645177">
        <w:rPr>
          <w:color w:val="474747"/>
          <w:lang w:val="es-PE"/>
        </w:rPr>
        <w:t>mundo</w:t>
      </w:r>
      <w:r w:rsidRPr="00645177">
        <w:rPr>
          <w:color w:val="474747"/>
          <w:spacing w:val="-2"/>
          <w:lang w:val="es-PE"/>
        </w:rPr>
        <w:t xml:space="preserve"> </w:t>
      </w:r>
      <w:r w:rsidRPr="00645177">
        <w:rPr>
          <w:color w:val="474747"/>
          <w:lang w:val="es-PE"/>
        </w:rPr>
        <w:t>navega</w:t>
      </w:r>
      <w:r w:rsidRPr="00645177">
        <w:rPr>
          <w:color w:val="474747"/>
          <w:spacing w:val="-5"/>
          <w:lang w:val="es-PE"/>
        </w:rPr>
        <w:t xml:space="preserve"> </w:t>
      </w:r>
      <w:r w:rsidRPr="00645177">
        <w:rPr>
          <w:color w:val="474747"/>
          <w:lang w:val="es-PE"/>
        </w:rPr>
        <w:t>COVID-19.</w:t>
      </w:r>
      <w:r w:rsidRPr="00645177">
        <w:rPr>
          <w:color w:val="474747"/>
          <w:spacing w:val="-4"/>
          <w:lang w:val="es-PE"/>
        </w:rPr>
        <w:t xml:space="preserve"> </w:t>
      </w:r>
      <w:r>
        <w:rPr>
          <w:color w:val="474747"/>
        </w:rPr>
        <w:t>Chapel</w:t>
      </w:r>
      <w:r>
        <w:rPr>
          <w:color w:val="474747"/>
          <w:spacing w:val="-4"/>
        </w:rPr>
        <w:t xml:space="preserve"> </w:t>
      </w:r>
      <w:r>
        <w:rPr>
          <w:color w:val="474747"/>
        </w:rPr>
        <w:t xml:space="preserve">Hill: The University of North Carolina, Frank Porter Graham Child Development </w:t>
      </w:r>
      <w:r>
        <w:rPr>
          <w:color w:val="474747"/>
          <w:spacing w:val="-2"/>
        </w:rPr>
        <w:t>Institute.</w:t>
      </w:r>
    </w:p>
    <w:p w14:paraId="1CBBE74D" w14:textId="77777777" w:rsidR="007D2782" w:rsidRDefault="007D2782" w:rsidP="00C0599E">
      <w:pPr>
        <w:pStyle w:val="BodyText"/>
        <w:ind w:left="720" w:hanging="720"/>
      </w:pPr>
    </w:p>
    <w:p w14:paraId="6FA527B2" w14:textId="0B9CC6D9" w:rsidR="007D2782" w:rsidRDefault="006873AC" w:rsidP="00C0599E">
      <w:pPr>
        <w:pStyle w:val="BodyText"/>
        <w:ind w:left="720" w:right="192" w:hanging="720"/>
      </w:pPr>
      <w:r>
        <w:rPr>
          <w:color w:val="474747"/>
        </w:rPr>
        <w:t xml:space="preserve">Gardner-Neblett, N., &amp; </w:t>
      </w:r>
      <w:r>
        <w:rPr>
          <w:b/>
          <w:color w:val="474747"/>
        </w:rPr>
        <w:t>Franco</w:t>
      </w:r>
      <w:r>
        <w:rPr>
          <w:color w:val="474747"/>
        </w:rPr>
        <w:t>, X. (2016). Dual language learners: Strategies for successful</w:t>
      </w:r>
      <w:r>
        <w:rPr>
          <w:color w:val="474747"/>
          <w:spacing w:val="-4"/>
        </w:rPr>
        <w:t xml:space="preserve"> </w:t>
      </w:r>
      <w:r>
        <w:rPr>
          <w:color w:val="474747"/>
        </w:rPr>
        <w:t>opportunities</w:t>
      </w:r>
      <w:r>
        <w:rPr>
          <w:color w:val="474747"/>
          <w:spacing w:val="-4"/>
        </w:rPr>
        <w:t xml:space="preserve"> </w:t>
      </w:r>
      <w:r>
        <w:rPr>
          <w:color w:val="474747"/>
        </w:rPr>
        <w:t>in</w:t>
      </w:r>
      <w:r>
        <w:rPr>
          <w:color w:val="474747"/>
          <w:spacing w:val="-4"/>
        </w:rPr>
        <w:t xml:space="preserve"> </w:t>
      </w:r>
      <w:r>
        <w:rPr>
          <w:color w:val="474747"/>
        </w:rPr>
        <w:t>ECE</w:t>
      </w:r>
      <w:r>
        <w:rPr>
          <w:color w:val="474747"/>
          <w:spacing w:val="-5"/>
        </w:rPr>
        <w:t xml:space="preserve"> </w:t>
      </w:r>
      <w:r>
        <w:rPr>
          <w:color w:val="474747"/>
        </w:rPr>
        <w:t>[On</w:t>
      </w:r>
      <w:r>
        <w:rPr>
          <w:color w:val="474747"/>
          <w:spacing w:val="-4"/>
        </w:rPr>
        <w:t xml:space="preserve"> </w:t>
      </w:r>
      <w:r>
        <w:rPr>
          <w:color w:val="474747"/>
        </w:rPr>
        <w:t>demand</w:t>
      </w:r>
      <w:r>
        <w:rPr>
          <w:color w:val="474747"/>
          <w:spacing w:val="-4"/>
        </w:rPr>
        <w:t xml:space="preserve"> </w:t>
      </w:r>
      <w:r w:rsidR="003859A6">
        <w:rPr>
          <w:color w:val="474747"/>
        </w:rPr>
        <w:t>child</w:t>
      </w:r>
      <w:r w:rsidR="003859A6">
        <w:rPr>
          <w:color w:val="474747"/>
          <w:spacing w:val="-2"/>
        </w:rPr>
        <w:t>care</w:t>
      </w:r>
      <w:r>
        <w:rPr>
          <w:color w:val="474747"/>
          <w:spacing w:val="-5"/>
        </w:rPr>
        <w:t xml:space="preserve"> </w:t>
      </w:r>
      <w:r>
        <w:rPr>
          <w:color w:val="474747"/>
        </w:rPr>
        <w:t>training].</w:t>
      </w:r>
      <w:r>
        <w:rPr>
          <w:color w:val="474747"/>
          <w:spacing w:val="-4"/>
        </w:rPr>
        <w:t xml:space="preserve"> </w:t>
      </w:r>
      <w:r>
        <w:rPr>
          <w:color w:val="474747"/>
        </w:rPr>
        <w:t>State</w:t>
      </w:r>
      <w:r>
        <w:rPr>
          <w:color w:val="474747"/>
          <w:spacing w:val="-5"/>
        </w:rPr>
        <w:t xml:space="preserve"> </w:t>
      </w:r>
      <w:r>
        <w:rPr>
          <w:color w:val="474747"/>
        </w:rPr>
        <w:t>College: The Pennsylvania State University, Better Kid Care.</w:t>
      </w:r>
    </w:p>
    <w:p w14:paraId="2DF0D6BE" w14:textId="77777777" w:rsidR="007D2782" w:rsidRDefault="007D2782" w:rsidP="00C0599E">
      <w:pPr>
        <w:pStyle w:val="BodyText"/>
      </w:pPr>
    </w:p>
    <w:p w14:paraId="02E65F66" w14:textId="11687A0E" w:rsidR="00645177" w:rsidRDefault="00645177" w:rsidP="00926452">
      <w:pPr>
        <w:pStyle w:val="Heading3"/>
      </w:pPr>
      <w:bookmarkStart w:id="7" w:name="_Hlk132313086"/>
      <w:r>
        <w:t>Measures and Instruments</w:t>
      </w:r>
    </w:p>
    <w:p w14:paraId="701F151E" w14:textId="737A1C47" w:rsidR="00645177" w:rsidRDefault="00645177" w:rsidP="00C0599E">
      <w:pPr>
        <w:rPr>
          <w:i/>
          <w:sz w:val="24"/>
          <w:u w:val="single"/>
        </w:rPr>
      </w:pPr>
    </w:p>
    <w:p w14:paraId="27C9DAF1" w14:textId="6B7439A9" w:rsidR="00645177" w:rsidRDefault="00645177" w:rsidP="00C0599E">
      <w:pPr>
        <w:ind w:left="720" w:hanging="720"/>
        <w:contextualSpacing/>
        <w:rPr>
          <w:color w:val="000000" w:themeColor="text1"/>
          <w:sz w:val="24"/>
          <w:szCs w:val="24"/>
        </w:rPr>
      </w:pPr>
      <w:r w:rsidRPr="00234F68">
        <w:rPr>
          <w:color w:val="000000" w:themeColor="text1"/>
          <w:sz w:val="24"/>
          <w:szCs w:val="24"/>
          <w:shd w:val="clear" w:color="auto" w:fill="FFFFFF"/>
        </w:rPr>
        <w:t>Curenton, S.</w:t>
      </w:r>
      <w:r w:rsidR="000F21A2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34F68">
        <w:rPr>
          <w:color w:val="000000" w:themeColor="text1"/>
          <w:sz w:val="24"/>
          <w:szCs w:val="24"/>
          <w:shd w:val="clear" w:color="auto" w:fill="FFFFFF"/>
        </w:rPr>
        <w:t xml:space="preserve">M. &amp; </w:t>
      </w:r>
      <w:r w:rsidRPr="0055029A">
        <w:rPr>
          <w:b/>
          <w:bCs/>
          <w:color w:val="000000" w:themeColor="text1"/>
          <w:sz w:val="24"/>
          <w:szCs w:val="24"/>
          <w:shd w:val="clear" w:color="auto" w:fill="FFFFFF"/>
        </w:rPr>
        <w:t>Franco-Jenkins</w:t>
      </w:r>
      <w:r w:rsidRPr="00234F68">
        <w:rPr>
          <w:color w:val="000000" w:themeColor="text1"/>
          <w:sz w:val="24"/>
          <w:szCs w:val="24"/>
          <w:shd w:val="clear" w:color="auto" w:fill="FFFFFF"/>
        </w:rPr>
        <w:t xml:space="preserve"> (2023</w:t>
      </w:r>
      <w:r>
        <w:rPr>
          <w:color w:val="000000" w:themeColor="text1"/>
          <w:sz w:val="24"/>
          <w:szCs w:val="24"/>
          <w:shd w:val="clear" w:color="auto" w:fill="FFFFFF"/>
        </w:rPr>
        <w:t>a</w:t>
      </w:r>
      <w:r w:rsidRPr="00234F68">
        <w:rPr>
          <w:color w:val="000000" w:themeColor="text1"/>
          <w:sz w:val="24"/>
          <w:szCs w:val="24"/>
          <w:shd w:val="clear" w:color="auto" w:fill="FFFFFF"/>
        </w:rPr>
        <w:t xml:space="preserve">). </w:t>
      </w:r>
      <w:r w:rsidRPr="00234F68">
        <w:rPr>
          <w:i/>
          <w:iCs/>
          <w:color w:val="000000" w:themeColor="text1"/>
          <w:sz w:val="24"/>
          <w:szCs w:val="24"/>
        </w:rPr>
        <w:t>Reading for Justice, Equity, Diversity, &amp; Inclusion (JEDI): Storybook Audit Tool</w:t>
      </w:r>
      <w:r w:rsidRPr="00234F68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 xml:space="preserve">Unpublished Instrument. </w:t>
      </w:r>
      <w:r w:rsidRPr="00234F68">
        <w:rPr>
          <w:color w:val="000000" w:themeColor="text1"/>
          <w:sz w:val="24"/>
          <w:szCs w:val="24"/>
        </w:rPr>
        <w:t>Boston: Center for the Ecology of Early Development.</w:t>
      </w:r>
    </w:p>
    <w:p w14:paraId="20FE42FE" w14:textId="77777777" w:rsidR="003859A6" w:rsidRPr="00234F68" w:rsidRDefault="003859A6" w:rsidP="00C0599E">
      <w:pPr>
        <w:ind w:left="720" w:hanging="720"/>
        <w:contextualSpacing/>
        <w:rPr>
          <w:i/>
          <w:iCs/>
          <w:color w:val="000000" w:themeColor="text1"/>
          <w:sz w:val="24"/>
          <w:szCs w:val="24"/>
        </w:rPr>
      </w:pPr>
    </w:p>
    <w:p w14:paraId="05E111A4" w14:textId="67213D59" w:rsidR="00645177" w:rsidRDefault="00645177" w:rsidP="00C0599E">
      <w:pPr>
        <w:ind w:left="720" w:hanging="720"/>
        <w:contextualSpacing/>
        <w:rPr>
          <w:color w:val="000000" w:themeColor="text1"/>
          <w:sz w:val="24"/>
          <w:szCs w:val="24"/>
        </w:rPr>
      </w:pPr>
      <w:r w:rsidRPr="00234F68">
        <w:rPr>
          <w:color w:val="000000" w:themeColor="text1"/>
          <w:sz w:val="24"/>
          <w:szCs w:val="24"/>
          <w:shd w:val="clear" w:color="auto" w:fill="FFFFFF"/>
        </w:rPr>
        <w:t xml:space="preserve">Curenton, S. M. &amp; </w:t>
      </w:r>
      <w:r w:rsidRPr="0055029A">
        <w:rPr>
          <w:b/>
          <w:bCs/>
          <w:color w:val="000000" w:themeColor="text1"/>
          <w:sz w:val="24"/>
          <w:szCs w:val="24"/>
          <w:shd w:val="clear" w:color="auto" w:fill="FFFFFF"/>
        </w:rPr>
        <w:t>Franco-Jenkins</w:t>
      </w:r>
      <w:r w:rsidRPr="00234F68">
        <w:rPr>
          <w:color w:val="000000" w:themeColor="text1"/>
          <w:sz w:val="24"/>
          <w:szCs w:val="24"/>
          <w:shd w:val="clear" w:color="auto" w:fill="FFFFFF"/>
        </w:rPr>
        <w:t xml:space="preserve"> (2023</w:t>
      </w:r>
      <w:r>
        <w:rPr>
          <w:color w:val="000000" w:themeColor="text1"/>
          <w:sz w:val="24"/>
          <w:szCs w:val="24"/>
          <w:shd w:val="clear" w:color="auto" w:fill="FFFFFF"/>
        </w:rPr>
        <w:t>b</w:t>
      </w:r>
      <w:r w:rsidRPr="00234F68">
        <w:rPr>
          <w:color w:val="000000" w:themeColor="text1"/>
          <w:sz w:val="24"/>
          <w:szCs w:val="24"/>
          <w:shd w:val="clear" w:color="auto" w:fill="FFFFFF"/>
        </w:rPr>
        <w:t xml:space="preserve">). </w:t>
      </w:r>
      <w:r w:rsidRPr="00234F68">
        <w:rPr>
          <w:i/>
          <w:iCs/>
          <w:color w:val="000000" w:themeColor="text1"/>
          <w:sz w:val="24"/>
          <w:szCs w:val="24"/>
        </w:rPr>
        <w:t>Learning for Justice, Equity, Diversity, &amp; Inclusion (JEDI): Curriculum Audit Tool</w:t>
      </w:r>
      <w:r w:rsidRPr="00234F68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 xml:space="preserve">Unpublished Instrument. </w:t>
      </w:r>
      <w:r w:rsidRPr="00234F68">
        <w:rPr>
          <w:color w:val="000000" w:themeColor="text1"/>
          <w:sz w:val="24"/>
          <w:szCs w:val="24"/>
        </w:rPr>
        <w:t>Boston: Center for the Ecology of Early Development.</w:t>
      </w:r>
    </w:p>
    <w:p w14:paraId="34AA92ED" w14:textId="77777777" w:rsidR="00773BFA" w:rsidRPr="00234F68" w:rsidRDefault="00773BFA" w:rsidP="00C0599E">
      <w:pPr>
        <w:ind w:left="720" w:hanging="720"/>
        <w:contextualSpacing/>
        <w:rPr>
          <w:i/>
          <w:iCs/>
          <w:color w:val="000000" w:themeColor="text1"/>
          <w:sz w:val="24"/>
          <w:szCs w:val="24"/>
        </w:rPr>
      </w:pPr>
    </w:p>
    <w:bookmarkEnd w:id="7"/>
    <w:p w14:paraId="581C1EDE" w14:textId="77777777" w:rsidR="00773BFA" w:rsidRDefault="00773BFA" w:rsidP="00C0599E">
      <w:pPr>
        <w:ind w:left="720" w:hanging="720"/>
        <w:rPr>
          <w:iCs/>
          <w:sz w:val="24"/>
        </w:rPr>
      </w:pPr>
      <w:r w:rsidRPr="00773BFA">
        <w:rPr>
          <w:iCs/>
          <w:sz w:val="24"/>
        </w:rPr>
        <w:t xml:space="preserve">Ward, C., </w:t>
      </w:r>
      <w:r w:rsidRPr="00773BFA">
        <w:rPr>
          <w:b/>
          <w:bCs/>
          <w:iCs/>
          <w:sz w:val="24"/>
        </w:rPr>
        <w:t>Franco-Jenkins, X</w:t>
      </w:r>
      <w:r w:rsidRPr="00773BFA">
        <w:rPr>
          <w:iCs/>
          <w:sz w:val="24"/>
        </w:rPr>
        <w:t xml:space="preserve">., &amp; Newell, E. (2021). Implementation Team Survey. </w:t>
      </w:r>
    </w:p>
    <w:p w14:paraId="127503DA" w14:textId="4081977B" w:rsidR="00773BFA" w:rsidRDefault="00C0599E" w:rsidP="00C0599E">
      <w:pPr>
        <w:ind w:left="720" w:hanging="720"/>
        <w:rPr>
          <w:iCs/>
          <w:sz w:val="24"/>
        </w:rPr>
      </w:pPr>
      <w:r>
        <w:rPr>
          <w:iCs/>
          <w:sz w:val="24"/>
        </w:rPr>
        <w:tab/>
      </w:r>
      <w:r w:rsidR="00773BFA">
        <w:rPr>
          <w:iCs/>
          <w:sz w:val="24"/>
        </w:rPr>
        <w:t>N</w:t>
      </w:r>
      <w:r w:rsidR="00773BFA" w:rsidRPr="00773BFA">
        <w:rPr>
          <w:iCs/>
          <w:sz w:val="24"/>
        </w:rPr>
        <w:t>ational Implementation Research Network, University of North Carolina at Chapel</w:t>
      </w:r>
    </w:p>
    <w:p w14:paraId="3E19E48A" w14:textId="469D2938" w:rsidR="00773BFA" w:rsidRPr="00773BFA" w:rsidRDefault="00C0599E" w:rsidP="00C0599E">
      <w:pPr>
        <w:ind w:left="720" w:hanging="720"/>
        <w:rPr>
          <w:iCs/>
          <w:sz w:val="24"/>
        </w:rPr>
      </w:pPr>
      <w:r>
        <w:rPr>
          <w:iCs/>
          <w:sz w:val="24"/>
        </w:rPr>
        <w:tab/>
      </w:r>
      <w:r w:rsidR="00773BFA" w:rsidRPr="00773BFA">
        <w:rPr>
          <w:iCs/>
          <w:sz w:val="24"/>
        </w:rPr>
        <w:t>Hill.</w:t>
      </w:r>
    </w:p>
    <w:p w14:paraId="2E9BBDB7" w14:textId="281C40AD" w:rsidR="00645177" w:rsidRDefault="00645177" w:rsidP="00C0599E">
      <w:pPr>
        <w:ind w:left="720" w:hanging="720"/>
        <w:rPr>
          <w:i/>
          <w:sz w:val="24"/>
          <w:u w:val="single"/>
        </w:rPr>
      </w:pPr>
    </w:p>
    <w:p w14:paraId="2F0AB424" w14:textId="77777777" w:rsidR="00926452" w:rsidRDefault="00926452" w:rsidP="00926452">
      <w:pPr>
        <w:pStyle w:val="Heading2"/>
      </w:pPr>
      <w:r>
        <w:lastRenderedPageBreak/>
        <w:t>Presentations</w:t>
      </w:r>
    </w:p>
    <w:p w14:paraId="6EA20C0B" w14:textId="77777777" w:rsidR="00926452" w:rsidRDefault="00926452" w:rsidP="00926452">
      <w:pPr>
        <w:pStyle w:val="Heading3"/>
      </w:pPr>
    </w:p>
    <w:p w14:paraId="3B8E3F89" w14:textId="3E236337" w:rsidR="000F2F7C" w:rsidRPr="00541000" w:rsidRDefault="00541000" w:rsidP="00926452">
      <w:pPr>
        <w:pStyle w:val="Heading3"/>
      </w:pPr>
      <w:r w:rsidRPr="00541000">
        <w:t>Invited T</w:t>
      </w:r>
      <w:r>
        <w:t>alk</w:t>
      </w:r>
      <w:r w:rsidR="00926452">
        <w:t>s</w:t>
      </w:r>
    </w:p>
    <w:p w14:paraId="61D49B66" w14:textId="345A7AA9" w:rsidR="000F2F7C" w:rsidRPr="00541000" w:rsidRDefault="000F2F7C" w:rsidP="00C0599E">
      <w:pPr>
        <w:ind w:left="720" w:hanging="720"/>
        <w:rPr>
          <w:i/>
          <w:sz w:val="24"/>
          <w:u w:val="single"/>
        </w:rPr>
      </w:pPr>
    </w:p>
    <w:p w14:paraId="1A87B56A" w14:textId="77777777" w:rsidR="000A007B" w:rsidRDefault="00E541E6" w:rsidP="00C0599E">
      <w:pPr>
        <w:ind w:left="720" w:hanging="720"/>
        <w:rPr>
          <w:i/>
          <w:sz w:val="24"/>
        </w:rPr>
      </w:pPr>
      <w:r w:rsidRPr="00541000">
        <w:rPr>
          <w:b/>
          <w:bCs/>
          <w:iCs/>
          <w:sz w:val="24"/>
        </w:rPr>
        <w:t>Franco-Jenkins, X</w:t>
      </w:r>
      <w:r w:rsidR="000A007B">
        <w:rPr>
          <w:b/>
          <w:bCs/>
          <w:iCs/>
          <w:sz w:val="24"/>
        </w:rPr>
        <w:t>.</w:t>
      </w:r>
      <w:r w:rsidRPr="00541000">
        <w:rPr>
          <w:b/>
          <w:bCs/>
          <w:iCs/>
          <w:sz w:val="24"/>
        </w:rPr>
        <w:t xml:space="preserve"> </w:t>
      </w:r>
      <w:r w:rsidRPr="000A007B">
        <w:rPr>
          <w:iCs/>
          <w:sz w:val="24"/>
        </w:rPr>
        <w:t>(2024).</w:t>
      </w:r>
      <w:r w:rsidRPr="00541000">
        <w:rPr>
          <w:b/>
          <w:bCs/>
          <w:iCs/>
          <w:sz w:val="24"/>
        </w:rPr>
        <w:t xml:space="preserve"> </w:t>
      </w:r>
      <w:r w:rsidR="00941072" w:rsidRPr="00941072">
        <w:rPr>
          <w:i/>
          <w:sz w:val="24"/>
        </w:rPr>
        <w:t>High-Quality</w:t>
      </w:r>
      <w:r w:rsidR="0058332D" w:rsidRPr="00941072">
        <w:rPr>
          <w:i/>
          <w:sz w:val="24"/>
        </w:rPr>
        <w:t xml:space="preserve"> Dual Language Immersion: </w:t>
      </w:r>
      <w:r w:rsidR="00941072" w:rsidRPr="00941072">
        <w:rPr>
          <w:i/>
          <w:sz w:val="24"/>
        </w:rPr>
        <w:t>Assessment.</w:t>
      </w:r>
    </w:p>
    <w:p w14:paraId="0C6AE645" w14:textId="16431387" w:rsidR="00541000" w:rsidRPr="000A007B" w:rsidRDefault="00C0599E" w:rsidP="00C0599E">
      <w:pPr>
        <w:ind w:left="720" w:hanging="720"/>
        <w:rPr>
          <w:iCs/>
          <w:sz w:val="24"/>
        </w:rPr>
      </w:pPr>
      <w:r>
        <w:rPr>
          <w:iCs/>
          <w:sz w:val="24"/>
        </w:rPr>
        <w:tab/>
      </w:r>
      <w:r w:rsidR="00941072" w:rsidRPr="000A007B">
        <w:rPr>
          <w:iCs/>
          <w:sz w:val="24"/>
        </w:rPr>
        <w:t>Panelist</w:t>
      </w:r>
      <w:r w:rsidR="000A007B" w:rsidRPr="000A007B">
        <w:rPr>
          <w:iCs/>
          <w:sz w:val="24"/>
        </w:rPr>
        <w:t xml:space="preserve"> </w:t>
      </w:r>
      <w:r w:rsidR="00941072" w:rsidRPr="000A007B">
        <w:rPr>
          <w:iCs/>
          <w:sz w:val="24"/>
        </w:rPr>
        <w:t>for Children Equity Project, Virtual.</w:t>
      </w:r>
    </w:p>
    <w:p w14:paraId="7986D11C" w14:textId="77777777" w:rsidR="00541000" w:rsidRPr="000A007B" w:rsidRDefault="00541000" w:rsidP="00C0599E">
      <w:pPr>
        <w:ind w:left="720" w:hanging="720"/>
        <w:rPr>
          <w:b/>
          <w:bCs/>
          <w:iCs/>
          <w:sz w:val="24"/>
        </w:rPr>
      </w:pPr>
    </w:p>
    <w:p w14:paraId="70AEA8C8" w14:textId="32979BE7" w:rsidR="0055029A" w:rsidRDefault="000F2F7C" w:rsidP="00C0599E">
      <w:pPr>
        <w:ind w:left="720" w:hanging="720"/>
        <w:rPr>
          <w:iCs/>
          <w:sz w:val="24"/>
          <w:lang w:val="es-PE"/>
        </w:rPr>
      </w:pPr>
      <w:r w:rsidRPr="00BB51D5">
        <w:rPr>
          <w:b/>
          <w:bCs/>
          <w:iCs/>
          <w:sz w:val="24"/>
          <w:lang w:val="es-PE"/>
        </w:rPr>
        <w:t>Franco, X</w:t>
      </w:r>
      <w:r w:rsidRPr="00BB51D5">
        <w:rPr>
          <w:iCs/>
          <w:sz w:val="24"/>
          <w:lang w:val="es-PE"/>
        </w:rPr>
        <w:t xml:space="preserve">. </w:t>
      </w:r>
      <w:r w:rsidR="00C35B44" w:rsidRPr="00BB51D5">
        <w:rPr>
          <w:iCs/>
          <w:sz w:val="24"/>
          <w:lang w:val="es-PE"/>
        </w:rPr>
        <w:t xml:space="preserve">(2020). </w:t>
      </w:r>
      <w:r w:rsidRPr="00C35B44">
        <w:rPr>
          <w:iCs/>
          <w:sz w:val="24"/>
          <w:lang w:val="es-PE"/>
        </w:rPr>
        <w:t xml:space="preserve">Como Ayudar a los Niños Pequeños en Casa Durante la Pandemia: </w:t>
      </w:r>
    </w:p>
    <w:p w14:paraId="0E2080BC" w14:textId="2650CEC7" w:rsidR="000F2F7C" w:rsidRDefault="00C0599E" w:rsidP="00C0599E">
      <w:pPr>
        <w:ind w:left="720" w:hanging="720"/>
        <w:rPr>
          <w:iCs/>
          <w:sz w:val="24"/>
        </w:rPr>
      </w:pPr>
      <w:r>
        <w:rPr>
          <w:iCs/>
          <w:sz w:val="24"/>
          <w:lang w:val="es-PE"/>
        </w:rPr>
        <w:tab/>
      </w:r>
      <w:r w:rsidR="000F2F7C" w:rsidRPr="00C35B44">
        <w:rPr>
          <w:iCs/>
          <w:sz w:val="24"/>
          <w:lang w:val="es-PE"/>
        </w:rPr>
        <w:t>Estrategias para Apoyar a SUS Hijos con la Transición a Kinder Desde Casa</w:t>
      </w:r>
      <w:r w:rsidR="00C35B44" w:rsidRPr="00C35B44">
        <w:rPr>
          <w:iCs/>
          <w:sz w:val="24"/>
          <w:lang w:val="es-PE"/>
        </w:rPr>
        <w:t xml:space="preserve"> (</w:t>
      </w:r>
      <w:r w:rsidR="00C35B44">
        <w:rPr>
          <w:iCs/>
          <w:sz w:val="24"/>
          <w:lang w:val="es-PE"/>
        </w:rPr>
        <w:t xml:space="preserve">Webinar). </w:t>
      </w:r>
      <w:r w:rsidR="00C35B44" w:rsidRPr="00C35B44">
        <w:rPr>
          <w:iCs/>
          <w:sz w:val="24"/>
        </w:rPr>
        <w:t>Peruvian American Chamber of Co</w:t>
      </w:r>
      <w:r w:rsidR="00C35B44">
        <w:rPr>
          <w:iCs/>
          <w:sz w:val="24"/>
        </w:rPr>
        <w:t xml:space="preserve">mmerce. </w:t>
      </w:r>
      <w:hyperlink r:id="rId36" w:history="1">
        <w:r w:rsidR="00C35B44" w:rsidRPr="00E92298">
          <w:rPr>
            <w:rStyle w:val="Hyperlink"/>
            <w:iCs/>
            <w:sz w:val="24"/>
          </w:rPr>
          <w:t>https://earlylearningnetwork.unl.edu/2020/05/27/spanish-webinar-on-childrens-transition-to-kindergarten/</w:t>
        </w:r>
      </w:hyperlink>
    </w:p>
    <w:p w14:paraId="6873A471" w14:textId="77777777" w:rsidR="00C35B44" w:rsidRPr="00C35B44" w:rsidRDefault="00C35B44" w:rsidP="00C0599E">
      <w:pPr>
        <w:rPr>
          <w:i/>
          <w:sz w:val="24"/>
          <w:u w:val="single"/>
        </w:rPr>
      </w:pPr>
    </w:p>
    <w:p w14:paraId="0B6B1344" w14:textId="2AA1F621" w:rsidR="007D2782" w:rsidRPr="00C35B44" w:rsidRDefault="006873AC" w:rsidP="00926452">
      <w:pPr>
        <w:pStyle w:val="Heading3"/>
      </w:pPr>
      <w:r w:rsidRPr="00C35B44">
        <w:t>Selected</w:t>
      </w:r>
      <w:r w:rsidRPr="00C35B44">
        <w:rPr>
          <w:spacing w:val="-3"/>
        </w:rPr>
        <w:t xml:space="preserve"> </w:t>
      </w:r>
      <w:r w:rsidRPr="00C35B44">
        <w:t>Peer-Review</w:t>
      </w:r>
      <w:r w:rsidRPr="00C35B44">
        <w:rPr>
          <w:spacing w:val="-2"/>
        </w:rPr>
        <w:t xml:space="preserve"> </w:t>
      </w:r>
      <w:r w:rsidRPr="00C35B44">
        <w:t>Conference</w:t>
      </w:r>
      <w:r w:rsidRPr="00C35B44">
        <w:rPr>
          <w:spacing w:val="-3"/>
        </w:rPr>
        <w:t xml:space="preserve"> </w:t>
      </w:r>
      <w:r w:rsidRPr="00C35B44">
        <w:rPr>
          <w:spacing w:val="-2"/>
        </w:rPr>
        <w:t>Presentations</w:t>
      </w:r>
    </w:p>
    <w:p w14:paraId="25CEBBD2" w14:textId="77777777" w:rsidR="007D2782" w:rsidRPr="00C35B44" w:rsidRDefault="007D2782" w:rsidP="00C0599E">
      <w:pPr>
        <w:pStyle w:val="BodyText"/>
        <w:spacing w:before="2"/>
        <w:rPr>
          <w:i/>
          <w:sz w:val="16"/>
        </w:rPr>
      </w:pPr>
    </w:p>
    <w:p w14:paraId="69F1A6F1" w14:textId="77777777" w:rsidR="006F06F6" w:rsidRDefault="006F06F6" w:rsidP="00EA6287">
      <w:pPr>
        <w:pStyle w:val="Default"/>
        <w:ind w:left="720" w:hanging="720"/>
        <w:rPr>
          <w:b/>
          <w:bCs/>
          <w:lang w:val="en-US"/>
        </w:rPr>
      </w:pPr>
      <w:bookmarkStart w:id="8" w:name="_Hlk213438917"/>
      <w:bookmarkStart w:id="9" w:name="_Hlk205109280"/>
      <w:bookmarkStart w:id="10" w:name="_Hlk205109225"/>
      <w:bookmarkStart w:id="11" w:name="_Hlk192747740"/>
      <w:bookmarkStart w:id="12" w:name="_Hlk193114700"/>
      <w:bookmarkStart w:id="13" w:name="_Hlk181188829"/>
      <w:bookmarkStart w:id="14" w:name="_Hlk178429049"/>
      <w:bookmarkStart w:id="15" w:name="_Hlk145691505"/>
      <w:bookmarkStart w:id="16" w:name="_Hlk132313208"/>
    </w:p>
    <w:p w14:paraId="01ADA029" w14:textId="1BDDD0D3" w:rsidR="0059164C" w:rsidRPr="0059164C" w:rsidRDefault="0059164C" w:rsidP="0059164C">
      <w:pPr>
        <w:pStyle w:val="BodyText"/>
        <w:ind w:left="720" w:hanging="720"/>
      </w:pPr>
      <w:r>
        <w:t xml:space="preserve">Dunn, C. M., </w:t>
      </w:r>
      <w:r w:rsidRPr="00CF21AB">
        <w:rPr>
          <w:b/>
          <w:bCs/>
        </w:rPr>
        <w:t>Franco-Jenkins, X</w:t>
      </w:r>
      <w:r w:rsidRPr="00CF21AB">
        <w:t>., Odom, S. L.</w:t>
      </w:r>
      <w:r>
        <w:t xml:space="preserve">, </w:t>
      </w:r>
      <w:r w:rsidRPr="00CF21AB">
        <w:t xml:space="preserve">Reszka, S., Sam, A. M., </w:t>
      </w:r>
      <w:r>
        <w:t xml:space="preserve">White, M., </w:t>
      </w:r>
      <w:r w:rsidRPr="00CF21AB">
        <w:t>Leggett, T</w:t>
      </w:r>
      <w:r>
        <w:t>.</w:t>
      </w:r>
      <w:r w:rsidRPr="00CF21AB">
        <w:t xml:space="preserve">, Tomaszewski, </w:t>
      </w:r>
      <w:proofErr w:type="gramStart"/>
      <w:r w:rsidRPr="00CF21AB">
        <w:t>B.,</w:t>
      </w:r>
      <w:proofErr w:type="gramEnd"/>
      <w:r w:rsidRPr="00CF21AB">
        <w:t xml:space="preserve"> </w:t>
      </w:r>
      <w:r>
        <w:t xml:space="preserve">&amp; </w:t>
      </w:r>
      <w:r w:rsidRPr="00CF21AB">
        <w:t>Waters, V. (</w:t>
      </w:r>
      <w:r>
        <w:t>2026, June 22-24</w:t>
      </w:r>
      <w:r w:rsidRPr="00CF21AB">
        <w:t xml:space="preserve">). </w:t>
      </w:r>
      <w:r w:rsidRPr="00256C46">
        <w:t xml:space="preserve">Exploring </w:t>
      </w:r>
      <w:r>
        <w:t>r</w:t>
      </w:r>
      <w:r w:rsidRPr="00256C46">
        <w:t xml:space="preserve">acial and </w:t>
      </w:r>
      <w:r>
        <w:t>e</w:t>
      </w:r>
      <w:r w:rsidRPr="00256C46">
        <w:t xml:space="preserve">thnic </w:t>
      </w:r>
      <w:r>
        <w:t>p</w:t>
      </w:r>
      <w:r w:rsidRPr="00256C46">
        <w:t xml:space="preserve">atterns in </w:t>
      </w:r>
      <w:r>
        <w:t>t</w:t>
      </w:r>
      <w:r w:rsidRPr="00256C46">
        <w:t xml:space="preserve">eacher </w:t>
      </w:r>
      <w:r>
        <w:t>r</w:t>
      </w:r>
      <w:r w:rsidRPr="00256C46">
        <w:t xml:space="preserve">atings of </w:t>
      </w:r>
      <w:r>
        <w:t>y</w:t>
      </w:r>
      <w:r w:rsidRPr="00256C46">
        <w:t xml:space="preserve">oung </w:t>
      </w:r>
      <w:r>
        <w:t>c</w:t>
      </w:r>
      <w:r w:rsidRPr="00256C46">
        <w:t xml:space="preserve">hildren's </w:t>
      </w:r>
      <w:r>
        <w:t>p</w:t>
      </w:r>
      <w:r w:rsidRPr="00256C46">
        <w:t xml:space="preserve">eer </w:t>
      </w:r>
      <w:r>
        <w:t>s</w:t>
      </w:r>
      <w:r w:rsidRPr="00256C46">
        <w:t xml:space="preserve">ocial </w:t>
      </w:r>
      <w:r>
        <w:t>c</w:t>
      </w:r>
      <w:r w:rsidRPr="00256C46">
        <w:t>ompetence</w:t>
      </w:r>
      <w:r>
        <w:t xml:space="preserve">. </w:t>
      </w:r>
      <w:r w:rsidRPr="00EA6287">
        <w:rPr>
          <w:lang w:val="en"/>
        </w:rPr>
        <w:t>[</w:t>
      </w:r>
      <w:r w:rsidRPr="00EA6287">
        <w:rPr>
          <w:color w:val="000000" w:themeColor="text1"/>
          <w:shd w:val="clear" w:color="auto" w:fill="FFFFFF"/>
        </w:rPr>
        <w:t>Poster Presentation]</w:t>
      </w:r>
      <w:r>
        <w:rPr>
          <w:i/>
          <w:iCs/>
        </w:rPr>
        <w:t xml:space="preserve">. </w:t>
      </w:r>
      <w:r>
        <w:t>Submitted to the National Research Conference on Early Childhood (NRCEC)</w:t>
      </w:r>
      <w:r w:rsidR="0096620F">
        <w:t xml:space="preserve">, Arlington, VA. </w:t>
      </w:r>
    </w:p>
    <w:p w14:paraId="1C2B9510" w14:textId="77777777" w:rsidR="0059164C" w:rsidRDefault="0059164C" w:rsidP="00EA6287">
      <w:pPr>
        <w:pStyle w:val="Default"/>
        <w:ind w:left="720" w:hanging="720"/>
        <w:rPr>
          <w:b/>
          <w:bCs/>
          <w:lang w:val="en-US"/>
        </w:rPr>
      </w:pPr>
    </w:p>
    <w:p w14:paraId="374EBA7F" w14:textId="4BCD0301" w:rsidR="00EA6287" w:rsidRDefault="00EA6287" w:rsidP="00EA6287">
      <w:pPr>
        <w:pStyle w:val="Default"/>
        <w:ind w:left="720" w:hanging="720"/>
        <w:rPr>
          <w:lang w:val="en-US"/>
        </w:rPr>
      </w:pPr>
      <w:r w:rsidRPr="0058332D">
        <w:rPr>
          <w:b/>
          <w:bCs/>
          <w:lang w:val="en-US"/>
        </w:rPr>
        <w:t>Franco-Jenkins, X</w:t>
      </w:r>
      <w:r>
        <w:rPr>
          <w:lang w:val="en-US"/>
        </w:rPr>
        <w:t>., Bookhout, M., Leonard, J., &amp; Livet, M. (202</w:t>
      </w:r>
      <w:r w:rsidR="0059164C">
        <w:rPr>
          <w:lang w:val="en-US"/>
        </w:rPr>
        <w:t>6,</w:t>
      </w:r>
      <w:r>
        <w:rPr>
          <w:lang w:val="en-US"/>
        </w:rPr>
        <w:t xml:space="preserve"> May 26-29).</w:t>
      </w:r>
    </w:p>
    <w:p w14:paraId="44A63512" w14:textId="1525DB2A" w:rsidR="00EA6287" w:rsidRPr="00EA6287" w:rsidRDefault="00EA6287" w:rsidP="00EA6287">
      <w:pPr>
        <w:pStyle w:val="Default"/>
        <w:ind w:left="720" w:hanging="720"/>
        <w:rPr>
          <w:color w:val="000000" w:themeColor="text1"/>
          <w:shd w:val="clear" w:color="auto" w:fill="FFFFFF"/>
          <w:lang w:val="en-US"/>
        </w:rPr>
      </w:pPr>
      <w:r>
        <w:rPr>
          <w:i/>
          <w:iCs/>
          <w:lang w:val="en-US"/>
        </w:rPr>
        <w:tab/>
      </w:r>
      <w:r w:rsidRPr="00EA6287">
        <w:rPr>
          <w:i/>
          <w:iCs/>
          <w:lang w:val="en"/>
        </w:rPr>
        <w:t xml:space="preserve">The Effect of Teacher </w:t>
      </w:r>
      <w:r>
        <w:rPr>
          <w:i/>
          <w:iCs/>
          <w:lang w:val="en"/>
        </w:rPr>
        <w:t>Self-Efficacy</w:t>
      </w:r>
      <w:r w:rsidRPr="00EA6287">
        <w:rPr>
          <w:i/>
          <w:iCs/>
          <w:lang w:val="en"/>
        </w:rPr>
        <w:t xml:space="preserve"> on Student Outcomes Depends on English Language Learner Status</w:t>
      </w:r>
      <w:r w:rsidRPr="00EA6287">
        <w:rPr>
          <w:lang w:val="en"/>
        </w:rPr>
        <w:t>. [</w:t>
      </w:r>
      <w:r w:rsidRPr="00EA6287">
        <w:rPr>
          <w:color w:val="000000" w:themeColor="text1"/>
          <w:shd w:val="clear" w:color="auto" w:fill="FFFFFF"/>
          <w:lang w:val="en-US"/>
        </w:rPr>
        <w:t>Poster Presentation]. Submitted to the Society for Prevention Research Annual Conference, Washington, D.C.</w:t>
      </w:r>
    </w:p>
    <w:bookmarkEnd w:id="8"/>
    <w:p w14:paraId="3A085AFA" w14:textId="77777777" w:rsidR="00EA6287" w:rsidRPr="00EA6287" w:rsidRDefault="00EA6287" w:rsidP="00EA6287">
      <w:pPr>
        <w:pStyle w:val="Default"/>
        <w:ind w:left="720" w:hanging="720"/>
        <w:rPr>
          <w:color w:val="000000" w:themeColor="text1"/>
          <w:shd w:val="clear" w:color="auto" w:fill="FFFFFF"/>
          <w:lang w:val="en-US"/>
        </w:rPr>
      </w:pPr>
    </w:p>
    <w:p w14:paraId="113F27A0" w14:textId="5EF3A8F9" w:rsidR="00EA6287" w:rsidRPr="00EA6287" w:rsidRDefault="00EA6287" w:rsidP="00EA6287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  <w:r w:rsidRPr="00EA6287">
        <w:rPr>
          <w:color w:val="000000" w:themeColor="text1"/>
          <w:sz w:val="24"/>
          <w:szCs w:val="24"/>
          <w:shd w:val="clear" w:color="auto" w:fill="FFFFFF"/>
        </w:rPr>
        <w:t xml:space="preserve">Bookhout, M., </w:t>
      </w:r>
      <w:r w:rsidRPr="00EA6287">
        <w:rPr>
          <w:b/>
          <w:bCs/>
          <w:color w:val="000000" w:themeColor="text1"/>
          <w:sz w:val="24"/>
          <w:szCs w:val="24"/>
          <w:shd w:val="clear" w:color="auto" w:fill="FFFFFF"/>
        </w:rPr>
        <w:t>Franco-Jenkins</w:t>
      </w:r>
      <w:r w:rsidRPr="00EA6287">
        <w:rPr>
          <w:color w:val="000000" w:themeColor="text1"/>
          <w:sz w:val="24"/>
          <w:szCs w:val="24"/>
          <w:shd w:val="clear" w:color="auto" w:fill="FFFFFF"/>
        </w:rPr>
        <w:t xml:space="preserve">, X., Leonard, J., &amp; Livet, M. (2026, May 26-29). </w:t>
      </w:r>
      <w:r w:rsidRPr="00EA6287">
        <w:rPr>
          <w:i/>
          <w:iCs/>
          <w:color w:val="000000" w:themeColor="text1"/>
          <w:sz w:val="24"/>
          <w:szCs w:val="24"/>
          <w:shd w:val="clear" w:color="auto" w:fill="FFFFFF"/>
        </w:rPr>
        <w:t xml:space="preserve">Linking Implementation Effectiveness and Teacher Self-Efficacy: Pathways to Improved Student Outcomes. </w:t>
      </w:r>
      <w:r w:rsidRPr="00EA6287">
        <w:rPr>
          <w:color w:val="000000" w:themeColor="text1"/>
          <w:sz w:val="24"/>
          <w:szCs w:val="24"/>
          <w:shd w:val="clear" w:color="auto" w:fill="FFFFFF"/>
        </w:rPr>
        <w:t>[Poster Presentation]. Submitted to the Society for Prevention Research Annual Conference, Washington, D.C.</w:t>
      </w:r>
    </w:p>
    <w:p w14:paraId="6E15C49A" w14:textId="77777777" w:rsidR="00EA6287" w:rsidRPr="00EA6287" w:rsidRDefault="00EA6287" w:rsidP="00E5567C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</w:p>
    <w:p w14:paraId="0371D5C0" w14:textId="77777777" w:rsidR="0059164C" w:rsidRDefault="0059164C" w:rsidP="0059164C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  <w:bookmarkStart w:id="17" w:name="_Hlk213604081"/>
      <w:bookmarkEnd w:id="9"/>
      <w:bookmarkEnd w:id="10"/>
      <w:r w:rsidRPr="00EA6287">
        <w:rPr>
          <w:color w:val="000000" w:themeColor="text1"/>
          <w:sz w:val="24"/>
          <w:szCs w:val="24"/>
          <w:shd w:val="clear" w:color="auto" w:fill="FFFFFF"/>
        </w:rPr>
        <w:t xml:space="preserve">Bookhout, M., 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Perkins, Y., &amp; </w:t>
      </w:r>
      <w:r w:rsidRPr="00EA6287">
        <w:rPr>
          <w:b/>
          <w:bCs/>
          <w:color w:val="000000" w:themeColor="text1"/>
          <w:sz w:val="24"/>
          <w:szCs w:val="24"/>
          <w:shd w:val="clear" w:color="auto" w:fill="FFFFFF"/>
        </w:rPr>
        <w:t>Franco-Jenkins</w:t>
      </w:r>
      <w:r w:rsidRPr="00EA6287">
        <w:rPr>
          <w:color w:val="000000" w:themeColor="text1"/>
          <w:sz w:val="24"/>
          <w:szCs w:val="24"/>
          <w:shd w:val="clear" w:color="auto" w:fill="FFFFFF"/>
        </w:rPr>
        <w:t xml:space="preserve">, X. (2026, </w:t>
      </w:r>
      <w:r>
        <w:rPr>
          <w:color w:val="000000" w:themeColor="text1"/>
          <w:sz w:val="24"/>
          <w:szCs w:val="24"/>
          <w:shd w:val="clear" w:color="auto" w:fill="FFFFFF"/>
        </w:rPr>
        <w:t>Feb</w:t>
      </w:r>
      <w:r w:rsidRPr="00EA6287">
        <w:rPr>
          <w:color w:val="000000" w:themeColor="text1"/>
          <w:sz w:val="24"/>
          <w:szCs w:val="24"/>
          <w:shd w:val="clear" w:color="auto" w:fill="FFFFFF"/>
        </w:rPr>
        <w:t xml:space="preserve"> 26-2</w:t>
      </w:r>
      <w:r>
        <w:rPr>
          <w:color w:val="000000" w:themeColor="text1"/>
          <w:sz w:val="24"/>
          <w:szCs w:val="24"/>
          <w:shd w:val="clear" w:color="auto" w:fill="FFFFFF"/>
        </w:rPr>
        <w:t>7</w:t>
      </w:r>
      <w:r w:rsidRPr="00EA6287">
        <w:rPr>
          <w:color w:val="000000" w:themeColor="text1"/>
          <w:sz w:val="24"/>
          <w:szCs w:val="24"/>
          <w:shd w:val="clear" w:color="auto" w:fill="FFFFFF"/>
        </w:rPr>
        <w:t xml:space="preserve">). </w:t>
      </w:r>
      <w:r w:rsidRPr="006F06F6">
        <w:rPr>
          <w:i/>
          <w:iCs/>
          <w:color w:val="000000" w:themeColor="text1"/>
          <w:sz w:val="24"/>
          <w:szCs w:val="24"/>
          <w:shd w:val="clear" w:color="auto" w:fill="FFFFFF"/>
        </w:rPr>
        <w:t>Teacher Self-Efficacy, Curriculum Acceptability, and Student Math Outcomes</w:t>
      </w:r>
      <w:r w:rsidRPr="00EA6287">
        <w:rPr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A6287">
        <w:rPr>
          <w:color w:val="000000" w:themeColor="text1"/>
          <w:sz w:val="24"/>
          <w:szCs w:val="24"/>
          <w:shd w:val="clear" w:color="auto" w:fill="FFFFFF"/>
        </w:rPr>
        <w:t xml:space="preserve">[Poster Presentation]. Submitted to the </w:t>
      </w:r>
      <w:r w:rsidRPr="009A4A12">
        <w:rPr>
          <w:color w:val="000000" w:themeColor="text1"/>
          <w:sz w:val="24"/>
          <w:szCs w:val="24"/>
          <w:shd w:val="clear" w:color="auto" w:fill="FFFFFF"/>
        </w:rPr>
        <w:t>North Carolina Association for Research in Education (NCARE) Conference, Greensboro, NC</w:t>
      </w:r>
      <w:bookmarkEnd w:id="17"/>
      <w:r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4C86C02E" w14:textId="77777777" w:rsidR="0059164C" w:rsidRPr="00EA6287" w:rsidRDefault="0059164C" w:rsidP="0059164C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</w:p>
    <w:p w14:paraId="2BEC800E" w14:textId="77777777" w:rsidR="0059164C" w:rsidRDefault="0059164C" w:rsidP="0059164C">
      <w:pPr>
        <w:ind w:left="720" w:hanging="720"/>
        <w:rPr>
          <w:sz w:val="24"/>
          <w:szCs w:val="24"/>
        </w:rPr>
      </w:pPr>
      <w:r w:rsidRPr="00AB1C0B">
        <w:rPr>
          <w:color w:val="000000" w:themeColor="text1"/>
          <w:sz w:val="24"/>
          <w:szCs w:val="24"/>
          <w:shd w:val="clear" w:color="auto" w:fill="FFFFFF"/>
        </w:rPr>
        <w:t xml:space="preserve">Odom, S., </w:t>
      </w:r>
      <w:r w:rsidRPr="00AB1C0B">
        <w:rPr>
          <w:sz w:val="24"/>
          <w:szCs w:val="24"/>
        </w:rPr>
        <w:t>Reszka, S.,</w:t>
      </w:r>
      <w:r>
        <w:rPr>
          <w:sz w:val="24"/>
          <w:szCs w:val="24"/>
        </w:rPr>
        <w:t xml:space="preserve"> </w:t>
      </w:r>
      <w:r w:rsidRPr="00AB1C0B">
        <w:rPr>
          <w:sz w:val="24"/>
          <w:szCs w:val="24"/>
        </w:rPr>
        <w:t xml:space="preserve">Sam, A. M., Dunn, C. M., </w:t>
      </w:r>
      <w:r w:rsidRPr="00AB1C0B">
        <w:rPr>
          <w:b/>
          <w:bCs/>
          <w:sz w:val="24"/>
          <w:szCs w:val="24"/>
        </w:rPr>
        <w:t>Franco-Jenkins, X</w:t>
      </w:r>
      <w:r w:rsidRPr="00AB1C0B">
        <w:rPr>
          <w:sz w:val="24"/>
          <w:szCs w:val="24"/>
        </w:rPr>
        <w:t>., Tomaszewski, B.,</w:t>
      </w:r>
    </w:p>
    <w:p w14:paraId="6E410323" w14:textId="77777777" w:rsidR="0059164C" w:rsidRDefault="0059164C" w:rsidP="0059164C">
      <w:pPr>
        <w:ind w:left="720" w:hanging="720"/>
      </w:pPr>
      <w:r w:rsidRPr="00CC19F2">
        <w:tab/>
        <w:t xml:space="preserve">Leggett, </w:t>
      </w:r>
      <w:r w:rsidRPr="00DB21C0">
        <w:t>T.</w:t>
      </w:r>
      <w:r w:rsidRPr="00CC19F2">
        <w:t>, &amp; Waters, V. (202</w:t>
      </w:r>
      <w:r>
        <w:t>6</w:t>
      </w:r>
      <w:r w:rsidRPr="00CC19F2">
        <w:t xml:space="preserve">, </w:t>
      </w:r>
      <w:r>
        <w:t>Feb</w:t>
      </w:r>
      <w:r w:rsidRPr="00CC19F2">
        <w:t xml:space="preserve"> 1</w:t>
      </w:r>
      <w:r>
        <w:t>9</w:t>
      </w:r>
      <w:r w:rsidRPr="00CC19F2">
        <w:t>-</w:t>
      </w:r>
      <w:r>
        <w:t>21</w:t>
      </w:r>
      <w:r w:rsidRPr="00CC19F2">
        <w:t xml:space="preserve">). </w:t>
      </w:r>
      <w:r w:rsidRPr="00CC19F2">
        <w:rPr>
          <w:i/>
          <w:iCs/>
        </w:rPr>
        <w:t>Observational Assessment of Preschoolers’ Peer Social Competence</w:t>
      </w:r>
      <w:r>
        <w:rPr>
          <w:i/>
          <w:iCs/>
        </w:rPr>
        <w:t>: Reliability and Validity</w:t>
      </w:r>
      <w:r w:rsidRPr="00CC19F2">
        <w:t xml:space="preserve"> [Poster Presentation]</w:t>
      </w:r>
      <w:r>
        <w:t xml:space="preserve"> to be presented at the Conference on Research Innovations in Early Intervention (CRIEI), San Diego, CA.</w:t>
      </w:r>
    </w:p>
    <w:p w14:paraId="7291D230" w14:textId="77777777" w:rsidR="0059164C" w:rsidRDefault="0059164C" w:rsidP="0059164C">
      <w:pPr>
        <w:ind w:left="720" w:hanging="720"/>
      </w:pPr>
    </w:p>
    <w:p w14:paraId="32FCD2F7" w14:textId="77777777" w:rsidR="0059164C" w:rsidRDefault="0059164C" w:rsidP="0059164C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  <w:r w:rsidRPr="00E5567C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Franco-Jenkins, X., </w:t>
      </w:r>
      <w:r w:rsidRPr="00E5567C">
        <w:rPr>
          <w:color w:val="000000" w:themeColor="text1"/>
          <w:sz w:val="24"/>
          <w:szCs w:val="24"/>
          <w:shd w:val="clear" w:color="auto" w:fill="FFFFFF"/>
        </w:rPr>
        <w:t>Gadaire, A., &amp; LaForett, D.</w:t>
      </w:r>
      <w:r w:rsidRPr="00E5567C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42C5A">
        <w:rPr>
          <w:color w:val="000000" w:themeColor="text1"/>
          <w:sz w:val="24"/>
          <w:szCs w:val="24"/>
          <w:shd w:val="clear" w:color="auto" w:fill="FFFFFF"/>
        </w:rPr>
        <w:t xml:space="preserve">(2026, </w:t>
      </w:r>
      <w:r>
        <w:rPr>
          <w:color w:val="000000" w:themeColor="text1"/>
          <w:sz w:val="24"/>
          <w:szCs w:val="24"/>
          <w:shd w:val="clear" w:color="auto" w:fill="FFFFFF"/>
        </w:rPr>
        <w:t>Feb</w:t>
      </w:r>
      <w:r w:rsidRPr="00142C5A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color w:val="000000" w:themeColor="text1"/>
          <w:sz w:val="24"/>
          <w:szCs w:val="24"/>
          <w:shd w:val="clear" w:color="auto" w:fill="FFFFFF"/>
        </w:rPr>
        <w:t>11-</w:t>
      </w:r>
      <w:r w:rsidRPr="00142C5A">
        <w:rPr>
          <w:color w:val="000000" w:themeColor="text1"/>
          <w:sz w:val="24"/>
          <w:szCs w:val="24"/>
          <w:shd w:val="clear" w:color="auto" w:fill="FFFFFF"/>
        </w:rPr>
        <w:t>1</w:t>
      </w:r>
      <w:r>
        <w:rPr>
          <w:color w:val="000000" w:themeColor="text1"/>
          <w:sz w:val="24"/>
          <w:szCs w:val="24"/>
          <w:shd w:val="clear" w:color="auto" w:fill="FFFFFF"/>
        </w:rPr>
        <w:t>3</w:t>
      </w:r>
      <w:r w:rsidRPr="00142C5A">
        <w:rPr>
          <w:color w:val="000000" w:themeColor="text1"/>
          <w:sz w:val="24"/>
          <w:szCs w:val="24"/>
          <w:shd w:val="clear" w:color="auto" w:fill="FFFFFF"/>
        </w:rPr>
        <w:t>).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5567C">
        <w:rPr>
          <w:color w:val="000000" w:themeColor="text1"/>
          <w:sz w:val="24"/>
          <w:szCs w:val="24"/>
          <w:shd w:val="clear" w:color="auto" w:fill="FFFFFF"/>
        </w:rPr>
        <w:t>Building Bridges: Fostering Connections to Maximize Dual Language Immersion Benefits</w:t>
      </w:r>
      <w:r>
        <w:rPr>
          <w:color w:val="000000" w:themeColor="text1"/>
          <w:sz w:val="24"/>
          <w:szCs w:val="24"/>
          <w:shd w:val="clear" w:color="auto" w:fill="FFFFFF"/>
        </w:rPr>
        <w:t>. [Presentation] to be presented at the National Association of Bilingual Education, Chicago, IL.</w:t>
      </w:r>
    </w:p>
    <w:p w14:paraId="3E3D38DF" w14:textId="77777777" w:rsidR="0059164C" w:rsidRDefault="0059164C" w:rsidP="0059164C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</w:p>
    <w:p w14:paraId="4C18D064" w14:textId="4F225132" w:rsidR="00142C5A" w:rsidRDefault="00142C5A" w:rsidP="0059164C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  <w:r w:rsidRPr="00142C5A">
        <w:rPr>
          <w:b/>
          <w:bCs/>
          <w:color w:val="000000" w:themeColor="text1"/>
          <w:sz w:val="24"/>
          <w:szCs w:val="24"/>
          <w:shd w:val="clear" w:color="auto" w:fill="FFFFFF"/>
        </w:rPr>
        <w:lastRenderedPageBreak/>
        <w:t xml:space="preserve">Franco-Jenkins, X., </w:t>
      </w:r>
      <w:r w:rsidRPr="00142C5A">
        <w:rPr>
          <w:sz w:val="24"/>
          <w:szCs w:val="24"/>
        </w:rPr>
        <w:t>Bookhout, M., Leonard, J.</w:t>
      </w:r>
      <w:r>
        <w:rPr>
          <w:sz w:val="24"/>
          <w:szCs w:val="24"/>
        </w:rPr>
        <w:t xml:space="preserve">, &amp; Jung, H. </w:t>
      </w:r>
      <w:r w:rsidRPr="00142C5A">
        <w:rPr>
          <w:color w:val="000000" w:themeColor="text1"/>
          <w:sz w:val="24"/>
          <w:szCs w:val="24"/>
          <w:shd w:val="clear" w:color="auto" w:fill="FFFFFF"/>
        </w:rPr>
        <w:t xml:space="preserve">(2026, </w:t>
      </w:r>
      <w:r>
        <w:rPr>
          <w:color w:val="000000" w:themeColor="text1"/>
          <w:sz w:val="24"/>
          <w:szCs w:val="24"/>
          <w:shd w:val="clear" w:color="auto" w:fill="FFFFFF"/>
        </w:rPr>
        <w:t>Feb</w:t>
      </w:r>
      <w:r w:rsidRPr="00142C5A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color w:val="000000" w:themeColor="text1"/>
          <w:sz w:val="24"/>
          <w:szCs w:val="24"/>
          <w:shd w:val="clear" w:color="auto" w:fill="FFFFFF"/>
        </w:rPr>
        <w:t>11-</w:t>
      </w:r>
      <w:r w:rsidRPr="00142C5A">
        <w:rPr>
          <w:color w:val="000000" w:themeColor="text1"/>
          <w:sz w:val="24"/>
          <w:szCs w:val="24"/>
          <w:shd w:val="clear" w:color="auto" w:fill="FFFFFF"/>
        </w:rPr>
        <w:t>1</w:t>
      </w:r>
      <w:r>
        <w:rPr>
          <w:color w:val="000000" w:themeColor="text1"/>
          <w:sz w:val="24"/>
          <w:szCs w:val="24"/>
          <w:shd w:val="clear" w:color="auto" w:fill="FFFFFF"/>
        </w:rPr>
        <w:t>3</w:t>
      </w:r>
      <w:r w:rsidRPr="00142C5A">
        <w:rPr>
          <w:color w:val="000000" w:themeColor="text1"/>
          <w:sz w:val="24"/>
          <w:szCs w:val="24"/>
          <w:shd w:val="clear" w:color="auto" w:fill="FFFFFF"/>
        </w:rPr>
        <w:t>).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42C5A">
        <w:rPr>
          <w:color w:val="000000" w:themeColor="text1"/>
          <w:sz w:val="24"/>
          <w:szCs w:val="24"/>
          <w:shd w:val="clear" w:color="auto" w:fill="FFFFFF"/>
        </w:rPr>
        <w:t>English Learners’ Math Experiences: A Study During Year 3 of Math Curriculum Implementation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. </w:t>
      </w:r>
      <w:r w:rsidR="00F14C56">
        <w:rPr>
          <w:color w:val="000000" w:themeColor="text1"/>
          <w:sz w:val="24"/>
          <w:szCs w:val="24"/>
          <w:shd w:val="clear" w:color="auto" w:fill="FFFFFF"/>
        </w:rPr>
        <w:t xml:space="preserve">To be presented at </w:t>
      </w:r>
      <w:r>
        <w:rPr>
          <w:color w:val="000000" w:themeColor="text1"/>
          <w:sz w:val="24"/>
          <w:szCs w:val="24"/>
          <w:shd w:val="clear" w:color="auto" w:fill="FFFFFF"/>
        </w:rPr>
        <w:t>the National Association of Bilingual Education, Chicago, IL.</w:t>
      </w:r>
    </w:p>
    <w:p w14:paraId="708F7F70" w14:textId="77777777" w:rsidR="00142C5A" w:rsidRDefault="00142C5A" w:rsidP="00DB21C0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</w:p>
    <w:p w14:paraId="0044D7D1" w14:textId="34A9BA43" w:rsidR="00F14C56" w:rsidRDefault="00F14C56" w:rsidP="00F14C56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Castro, D. C., </w:t>
      </w:r>
      <w:r w:rsidRPr="00F14C56">
        <w:rPr>
          <w:color w:val="000000" w:themeColor="text1"/>
          <w:sz w:val="24"/>
          <w:szCs w:val="24"/>
          <w:shd w:val="clear" w:color="auto" w:fill="FFFFFF"/>
        </w:rPr>
        <w:t>Gillanders, C.,</w:t>
      </w:r>
      <w:r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5567C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Franco-Jenkins, X., </w:t>
      </w:r>
      <w:r w:rsidRPr="00F14C56">
        <w:rPr>
          <w:color w:val="000000" w:themeColor="text1"/>
          <w:sz w:val="24"/>
          <w:szCs w:val="24"/>
          <w:shd w:val="clear" w:color="auto" w:fill="FFFFFF"/>
        </w:rPr>
        <w:t xml:space="preserve">&amp; </w:t>
      </w:r>
      <w:r>
        <w:rPr>
          <w:color w:val="000000" w:themeColor="text1"/>
          <w:sz w:val="24"/>
          <w:szCs w:val="24"/>
          <w:shd w:val="clear" w:color="auto" w:fill="FFFFFF"/>
        </w:rPr>
        <w:t>Seidel, K</w:t>
      </w:r>
      <w:r w:rsidRPr="00F14C56">
        <w:rPr>
          <w:color w:val="000000" w:themeColor="text1"/>
          <w:sz w:val="24"/>
          <w:szCs w:val="24"/>
          <w:shd w:val="clear" w:color="auto" w:fill="FFFFFF"/>
        </w:rPr>
        <w:t>.</w:t>
      </w:r>
      <w:r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5567C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42C5A">
        <w:rPr>
          <w:color w:val="000000" w:themeColor="text1"/>
          <w:sz w:val="24"/>
          <w:szCs w:val="24"/>
          <w:shd w:val="clear" w:color="auto" w:fill="FFFFFF"/>
        </w:rPr>
        <w:t xml:space="preserve">(2026, </w:t>
      </w:r>
      <w:r>
        <w:rPr>
          <w:color w:val="000000" w:themeColor="text1"/>
          <w:sz w:val="24"/>
          <w:szCs w:val="24"/>
          <w:shd w:val="clear" w:color="auto" w:fill="FFFFFF"/>
        </w:rPr>
        <w:t>Feb</w:t>
      </w:r>
      <w:r w:rsidRPr="00142C5A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color w:val="000000" w:themeColor="text1"/>
          <w:sz w:val="24"/>
          <w:szCs w:val="24"/>
          <w:shd w:val="clear" w:color="auto" w:fill="FFFFFF"/>
        </w:rPr>
        <w:t>11-</w:t>
      </w:r>
      <w:r w:rsidRPr="00142C5A">
        <w:rPr>
          <w:color w:val="000000" w:themeColor="text1"/>
          <w:sz w:val="24"/>
          <w:szCs w:val="24"/>
          <w:shd w:val="clear" w:color="auto" w:fill="FFFFFF"/>
        </w:rPr>
        <w:t>1</w:t>
      </w:r>
      <w:r>
        <w:rPr>
          <w:color w:val="000000" w:themeColor="text1"/>
          <w:sz w:val="24"/>
          <w:szCs w:val="24"/>
          <w:shd w:val="clear" w:color="auto" w:fill="FFFFFF"/>
        </w:rPr>
        <w:t>3</w:t>
      </w:r>
      <w:r w:rsidRPr="00142C5A">
        <w:rPr>
          <w:color w:val="000000" w:themeColor="text1"/>
          <w:sz w:val="24"/>
          <w:szCs w:val="24"/>
          <w:shd w:val="clear" w:color="auto" w:fill="FFFFFF"/>
        </w:rPr>
        <w:t>).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14C56">
        <w:rPr>
          <w:color w:val="000000" w:themeColor="text1"/>
          <w:sz w:val="24"/>
          <w:szCs w:val="24"/>
          <w:shd w:val="clear" w:color="auto" w:fill="FFFFFF"/>
        </w:rPr>
        <w:t>The Nuestros Niños Program: Teaching Bilingual Children in Early Childhood Education</w:t>
      </w:r>
      <w:r>
        <w:rPr>
          <w:color w:val="000000" w:themeColor="text1"/>
          <w:sz w:val="24"/>
          <w:szCs w:val="24"/>
          <w:shd w:val="clear" w:color="auto" w:fill="FFFFFF"/>
        </w:rPr>
        <w:t>. [Presentation] to be presented at the National Association of Bilingual Education, Chicago, IL.</w:t>
      </w:r>
    </w:p>
    <w:p w14:paraId="519FF347" w14:textId="77777777" w:rsidR="00F14C56" w:rsidRDefault="00F14C56" w:rsidP="00F14C56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</w:p>
    <w:p w14:paraId="2B446864" w14:textId="05F98CEC" w:rsidR="00F14C56" w:rsidRDefault="00F14C56" w:rsidP="00F14C56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  <w:r w:rsidRPr="00F14C56">
        <w:rPr>
          <w:color w:val="000000" w:themeColor="text1"/>
          <w:sz w:val="24"/>
          <w:szCs w:val="24"/>
          <w:shd w:val="clear" w:color="auto" w:fill="FFFFFF"/>
        </w:rPr>
        <w:t>Gillanders, C.,</w:t>
      </w:r>
      <w:r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5567C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Franco-Jenkins, X., </w:t>
      </w:r>
      <w:r w:rsidRPr="00F14C56">
        <w:rPr>
          <w:color w:val="000000" w:themeColor="text1"/>
          <w:sz w:val="24"/>
          <w:szCs w:val="24"/>
          <w:shd w:val="clear" w:color="auto" w:fill="FFFFFF"/>
        </w:rPr>
        <w:t>&amp; Chavez, J. M.</w:t>
      </w:r>
      <w:r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5567C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42C5A">
        <w:rPr>
          <w:color w:val="000000" w:themeColor="text1"/>
          <w:sz w:val="24"/>
          <w:szCs w:val="24"/>
          <w:shd w:val="clear" w:color="auto" w:fill="FFFFFF"/>
        </w:rPr>
        <w:t xml:space="preserve">(2026, </w:t>
      </w:r>
      <w:r>
        <w:rPr>
          <w:color w:val="000000" w:themeColor="text1"/>
          <w:sz w:val="24"/>
          <w:szCs w:val="24"/>
          <w:shd w:val="clear" w:color="auto" w:fill="FFFFFF"/>
        </w:rPr>
        <w:t>Feb</w:t>
      </w:r>
      <w:r w:rsidRPr="00142C5A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color w:val="000000" w:themeColor="text1"/>
          <w:sz w:val="24"/>
          <w:szCs w:val="24"/>
          <w:shd w:val="clear" w:color="auto" w:fill="FFFFFF"/>
        </w:rPr>
        <w:t>11-</w:t>
      </w:r>
      <w:r w:rsidRPr="00142C5A">
        <w:rPr>
          <w:color w:val="000000" w:themeColor="text1"/>
          <w:sz w:val="24"/>
          <w:szCs w:val="24"/>
          <w:shd w:val="clear" w:color="auto" w:fill="FFFFFF"/>
        </w:rPr>
        <w:t>1</w:t>
      </w:r>
      <w:r>
        <w:rPr>
          <w:color w:val="000000" w:themeColor="text1"/>
          <w:sz w:val="24"/>
          <w:szCs w:val="24"/>
          <w:shd w:val="clear" w:color="auto" w:fill="FFFFFF"/>
        </w:rPr>
        <w:t>3</w:t>
      </w:r>
      <w:r w:rsidRPr="00142C5A">
        <w:rPr>
          <w:color w:val="000000" w:themeColor="text1"/>
          <w:sz w:val="24"/>
          <w:szCs w:val="24"/>
          <w:shd w:val="clear" w:color="auto" w:fill="FFFFFF"/>
        </w:rPr>
        <w:t>).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14C56">
        <w:rPr>
          <w:color w:val="000000" w:themeColor="text1"/>
          <w:sz w:val="24"/>
          <w:szCs w:val="24"/>
          <w:shd w:val="clear" w:color="auto" w:fill="FFFFFF"/>
        </w:rPr>
        <w:t xml:space="preserve">Classroom and Home Contexts of </w:t>
      </w:r>
      <w:proofErr w:type="gramStart"/>
      <w:r w:rsidRPr="00F14C56">
        <w:rPr>
          <w:color w:val="000000" w:themeColor="text1"/>
          <w:sz w:val="24"/>
          <w:szCs w:val="24"/>
          <w:shd w:val="clear" w:color="auto" w:fill="FFFFFF"/>
        </w:rPr>
        <w:t>Spanish-English</w:t>
      </w:r>
      <w:proofErr w:type="gramEnd"/>
      <w:r w:rsidRPr="00F14C56">
        <w:rPr>
          <w:color w:val="000000" w:themeColor="text1"/>
          <w:sz w:val="24"/>
          <w:szCs w:val="24"/>
          <w:shd w:val="clear" w:color="auto" w:fill="FFFFFF"/>
        </w:rPr>
        <w:t xml:space="preserve"> Young Bilingual Children Socioemotional Development</w:t>
      </w:r>
      <w:r>
        <w:rPr>
          <w:color w:val="000000" w:themeColor="text1"/>
          <w:sz w:val="24"/>
          <w:szCs w:val="24"/>
          <w:shd w:val="clear" w:color="auto" w:fill="FFFFFF"/>
        </w:rPr>
        <w:t>. [Presentation] to be presented at the National Association of Bilingual Education, Chicago, IL.</w:t>
      </w:r>
    </w:p>
    <w:p w14:paraId="6E3CBDA6" w14:textId="77777777" w:rsidR="00F14C56" w:rsidRDefault="00F14C56" w:rsidP="00DB21C0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</w:p>
    <w:p w14:paraId="6061BC9C" w14:textId="0E9C14F3" w:rsidR="00E5567C" w:rsidRDefault="00E5567C" w:rsidP="00BC5BE6">
      <w:pPr>
        <w:ind w:left="720" w:hanging="720"/>
        <w:rPr>
          <w:sz w:val="24"/>
          <w:szCs w:val="24"/>
        </w:rPr>
      </w:pPr>
      <w:bookmarkStart w:id="18" w:name="_Hlk205109234"/>
      <w:bookmarkEnd w:id="11"/>
      <w:r w:rsidRPr="00E5567C">
        <w:rPr>
          <w:sz w:val="24"/>
          <w:szCs w:val="24"/>
          <w:lang w:val="es-PE"/>
        </w:rPr>
        <w:t xml:space="preserve">Gadaire, A., </w:t>
      </w:r>
      <w:r w:rsidRPr="00E5567C">
        <w:rPr>
          <w:b/>
          <w:bCs/>
          <w:sz w:val="24"/>
          <w:szCs w:val="24"/>
          <w:lang w:val="es-PE"/>
        </w:rPr>
        <w:t>Franco-Jenkins, X.,</w:t>
      </w:r>
      <w:r>
        <w:rPr>
          <w:sz w:val="24"/>
          <w:szCs w:val="24"/>
          <w:lang w:val="es-PE"/>
        </w:rPr>
        <w:t xml:space="preserve"> Rey, A., &amp; Aguirre, M. (2025, Dec 3-6). </w:t>
      </w:r>
      <w:r w:rsidRPr="00E5567C">
        <w:rPr>
          <w:sz w:val="24"/>
          <w:szCs w:val="24"/>
        </w:rPr>
        <w:t>A systems thinking approach to enhance early childhood education for multilingual learners</w:t>
      </w:r>
      <w:r>
        <w:rPr>
          <w:sz w:val="24"/>
          <w:szCs w:val="24"/>
        </w:rPr>
        <w:t xml:space="preserve">. </w:t>
      </w:r>
      <w:r w:rsidRPr="00BC5BE6">
        <w:rPr>
          <w:sz w:val="24"/>
          <w:szCs w:val="24"/>
        </w:rPr>
        <w:t>[Presentation] </w:t>
      </w:r>
      <w:r w:rsidR="0059164C">
        <w:rPr>
          <w:sz w:val="24"/>
          <w:szCs w:val="24"/>
        </w:rPr>
        <w:t>P</w:t>
      </w:r>
      <w:r>
        <w:rPr>
          <w:sz w:val="24"/>
          <w:szCs w:val="24"/>
        </w:rPr>
        <w:t>resented at the 2025 Reconceptualizing Early Childhood Education Conference (RECE), Santiago de Chile, Chile</w:t>
      </w:r>
    </w:p>
    <w:bookmarkEnd w:id="18"/>
    <w:p w14:paraId="3A0A9DA0" w14:textId="77777777" w:rsidR="00E5567C" w:rsidRPr="00E5567C" w:rsidRDefault="00E5567C" w:rsidP="00BC5BE6">
      <w:pPr>
        <w:ind w:left="720" w:hanging="720"/>
        <w:rPr>
          <w:sz w:val="24"/>
          <w:szCs w:val="24"/>
        </w:rPr>
      </w:pPr>
    </w:p>
    <w:p w14:paraId="734A191A" w14:textId="3D3CF743" w:rsidR="008C665D" w:rsidRPr="00BC5BE6" w:rsidRDefault="008C665D" w:rsidP="008C665D">
      <w:pPr>
        <w:ind w:left="720" w:hanging="720"/>
        <w:rPr>
          <w:sz w:val="24"/>
          <w:szCs w:val="24"/>
        </w:rPr>
      </w:pPr>
      <w:r w:rsidRPr="003011E8">
        <w:rPr>
          <w:b/>
          <w:bCs/>
          <w:sz w:val="24"/>
          <w:szCs w:val="24"/>
        </w:rPr>
        <w:t>Franco-Jenkins, X</w:t>
      </w:r>
      <w:r w:rsidRPr="003011E8">
        <w:rPr>
          <w:sz w:val="24"/>
          <w:szCs w:val="24"/>
        </w:rPr>
        <w:t xml:space="preserve">. (2025, Nov 19-22). </w:t>
      </w:r>
      <w:r>
        <w:rPr>
          <w:sz w:val="24"/>
          <w:szCs w:val="24"/>
        </w:rPr>
        <w:t>Considerations</w:t>
      </w:r>
      <w:r w:rsidRPr="00DB21C0">
        <w:rPr>
          <w:sz w:val="24"/>
          <w:szCs w:val="24"/>
        </w:rPr>
        <w:t xml:space="preserve"> for Measuring Classroom Quali</w:t>
      </w:r>
      <w:r>
        <w:rPr>
          <w:sz w:val="24"/>
          <w:szCs w:val="24"/>
        </w:rPr>
        <w:t xml:space="preserve">ty for Dual Language and Multilingual Learners using the Environment Rating Scales. [Presentation]. </w:t>
      </w:r>
      <w:r w:rsidR="0059164C">
        <w:rPr>
          <w:sz w:val="24"/>
          <w:szCs w:val="24"/>
        </w:rPr>
        <w:t>Presented</w:t>
      </w:r>
      <w:r>
        <w:rPr>
          <w:sz w:val="24"/>
          <w:szCs w:val="24"/>
        </w:rPr>
        <w:t xml:space="preserve"> at the </w:t>
      </w:r>
      <w:r w:rsidRPr="00BC5BE6">
        <w:rPr>
          <w:sz w:val="24"/>
          <w:szCs w:val="24"/>
        </w:rPr>
        <w:t>NAEYC Annual Conference, Orlando, FL.</w:t>
      </w:r>
    </w:p>
    <w:p w14:paraId="7CB1EAAF" w14:textId="77777777" w:rsidR="008C665D" w:rsidRPr="00DB21C0" w:rsidRDefault="008C665D" w:rsidP="008C665D">
      <w:pPr>
        <w:ind w:left="720" w:hanging="720"/>
        <w:rPr>
          <w:sz w:val="24"/>
          <w:szCs w:val="24"/>
        </w:rPr>
      </w:pPr>
    </w:p>
    <w:p w14:paraId="50853FAC" w14:textId="64591748" w:rsidR="008C665D" w:rsidRPr="00BC5BE6" w:rsidRDefault="008C665D" w:rsidP="008C665D">
      <w:pPr>
        <w:ind w:left="720" w:hanging="720"/>
        <w:rPr>
          <w:sz w:val="24"/>
          <w:szCs w:val="24"/>
        </w:rPr>
      </w:pPr>
      <w:bookmarkStart w:id="19" w:name="_Hlk200921737"/>
      <w:r w:rsidRPr="00BC5BE6">
        <w:rPr>
          <w:sz w:val="24"/>
          <w:szCs w:val="24"/>
        </w:rPr>
        <w:t xml:space="preserve">Sam, A. M., Reszka, S., Dunn, C. M., </w:t>
      </w:r>
      <w:r w:rsidRPr="00BC5BE6">
        <w:rPr>
          <w:b/>
          <w:bCs/>
          <w:sz w:val="24"/>
          <w:szCs w:val="24"/>
        </w:rPr>
        <w:t>Franco-Jenkins, X</w:t>
      </w:r>
      <w:r w:rsidRPr="00BC5BE6">
        <w:rPr>
          <w:sz w:val="24"/>
          <w:szCs w:val="24"/>
        </w:rPr>
        <w:t xml:space="preserve">., Tomaszewski, B., Leggett, T, Waters, V. &amp; Odom, S. L. (2025, Nov 19-22). Observing, Understanding, and Supporting Preschool Social Competence. [Presentation] </w:t>
      </w:r>
      <w:bookmarkStart w:id="20" w:name="_Hlk200921685"/>
      <w:r w:rsidR="0059164C">
        <w:rPr>
          <w:sz w:val="24"/>
          <w:szCs w:val="24"/>
        </w:rPr>
        <w:t>P</w:t>
      </w:r>
      <w:r>
        <w:rPr>
          <w:sz w:val="24"/>
          <w:szCs w:val="24"/>
        </w:rPr>
        <w:t xml:space="preserve">resented at the </w:t>
      </w:r>
      <w:r w:rsidRPr="00BC5BE6">
        <w:rPr>
          <w:sz w:val="24"/>
          <w:szCs w:val="24"/>
        </w:rPr>
        <w:t>NAEYC Annual Conference, Orlando, FL.</w:t>
      </w:r>
    </w:p>
    <w:bookmarkEnd w:id="19"/>
    <w:bookmarkEnd w:id="20"/>
    <w:p w14:paraId="22E88C51" w14:textId="4E5BC94E" w:rsidR="008C665D" w:rsidRPr="00BC5BE6" w:rsidRDefault="008C665D" w:rsidP="008C665D">
      <w:pPr>
        <w:pStyle w:val="BodyText"/>
        <w:ind w:left="720" w:hanging="720"/>
        <w:rPr>
          <w:i/>
          <w:iCs/>
        </w:rPr>
      </w:pPr>
    </w:p>
    <w:p w14:paraId="159E8FA7" w14:textId="1EB6ACB4" w:rsidR="00BC5BE6" w:rsidRPr="00BC5BE6" w:rsidRDefault="00BC5BE6" w:rsidP="00BC5BE6">
      <w:pPr>
        <w:ind w:left="720" w:hanging="720"/>
        <w:rPr>
          <w:sz w:val="24"/>
          <w:szCs w:val="24"/>
        </w:rPr>
      </w:pPr>
      <w:r w:rsidRPr="00BC5BE6">
        <w:rPr>
          <w:sz w:val="24"/>
          <w:szCs w:val="24"/>
        </w:rPr>
        <w:t xml:space="preserve">Perkins, Y., </w:t>
      </w:r>
      <w:r w:rsidRPr="00BC5BE6">
        <w:rPr>
          <w:b/>
          <w:bCs/>
          <w:sz w:val="24"/>
          <w:szCs w:val="24"/>
        </w:rPr>
        <w:t>Franco-Jenkins, X</w:t>
      </w:r>
      <w:r w:rsidRPr="00BC5BE6">
        <w:rPr>
          <w:sz w:val="24"/>
          <w:szCs w:val="24"/>
        </w:rPr>
        <w:t>., Hornak, R., &amp; Livet, M. (2025, Oct 27-29). </w:t>
      </w:r>
      <w:r w:rsidRPr="00BC5BE6">
        <w:rPr>
          <w:i/>
          <w:iCs/>
          <w:sz w:val="24"/>
          <w:szCs w:val="24"/>
        </w:rPr>
        <w:t xml:space="preserve">Enhancing Educational Equity: Lessons from the Effective Implementation Cohort. </w:t>
      </w:r>
      <w:r w:rsidR="004F22B4">
        <w:rPr>
          <w:sz w:val="24"/>
          <w:szCs w:val="24"/>
        </w:rPr>
        <w:t xml:space="preserve"> </w:t>
      </w:r>
      <w:r w:rsidRPr="00BC5BE6">
        <w:rPr>
          <w:sz w:val="24"/>
          <w:szCs w:val="24"/>
        </w:rPr>
        <w:t>Evidence and Implementation Summit, Melbourne, Australia.</w:t>
      </w:r>
    </w:p>
    <w:p w14:paraId="2D96C7FD" w14:textId="77777777" w:rsidR="00BC5BE6" w:rsidRDefault="00BC5BE6" w:rsidP="00BC5BE6">
      <w:pPr>
        <w:ind w:left="720" w:hanging="720"/>
        <w:rPr>
          <w:sz w:val="24"/>
          <w:szCs w:val="24"/>
        </w:rPr>
      </w:pPr>
    </w:p>
    <w:p w14:paraId="1CE00545" w14:textId="47DC1D20" w:rsidR="00BC5BE6" w:rsidRPr="00BC5BE6" w:rsidRDefault="00BC5BE6" w:rsidP="00BC5BE6">
      <w:pPr>
        <w:ind w:left="720" w:hanging="720"/>
        <w:rPr>
          <w:sz w:val="24"/>
          <w:szCs w:val="24"/>
        </w:rPr>
      </w:pPr>
      <w:r w:rsidRPr="00BC5BE6">
        <w:rPr>
          <w:sz w:val="24"/>
          <w:szCs w:val="24"/>
        </w:rPr>
        <w:t xml:space="preserve">Perkins, Y., Hornak, R., &amp; </w:t>
      </w:r>
      <w:r w:rsidRPr="00BC5BE6">
        <w:rPr>
          <w:b/>
          <w:bCs/>
          <w:sz w:val="24"/>
          <w:szCs w:val="24"/>
        </w:rPr>
        <w:t>Franco-Jenkins, X</w:t>
      </w:r>
      <w:r w:rsidRPr="00BC5BE6">
        <w:rPr>
          <w:sz w:val="24"/>
          <w:szCs w:val="24"/>
        </w:rPr>
        <w:t>. (2025, Oct 27-29). </w:t>
      </w:r>
      <w:r w:rsidRPr="00BC5BE6">
        <w:rPr>
          <w:i/>
          <w:iCs/>
          <w:sz w:val="24"/>
          <w:szCs w:val="24"/>
        </w:rPr>
        <w:t>Bridging the Gap: Exploring Perceptions of Math Curriculum Among School Leaders and Teachers.</w:t>
      </w:r>
      <w:r>
        <w:rPr>
          <w:i/>
          <w:iCs/>
          <w:sz w:val="24"/>
          <w:szCs w:val="24"/>
        </w:rPr>
        <w:t xml:space="preserve"> </w:t>
      </w:r>
      <w:r w:rsidRPr="00BC5BE6">
        <w:rPr>
          <w:sz w:val="24"/>
          <w:szCs w:val="24"/>
        </w:rPr>
        <w:t>Evidence and Implementation Summit, Melbourne, Australia.</w:t>
      </w:r>
    </w:p>
    <w:bookmarkEnd w:id="12"/>
    <w:p w14:paraId="3081206D" w14:textId="77777777" w:rsidR="00BC5BE6" w:rsidRPr="00BC5BE6" w:rsidRDefault="00BC5BE6" w:rsidP="00BC5BE6">
      <w:pPr>
        <w:ind w:left="720" w:hanging="720"/>
        <w:rPr>
          <w:sz w:val="24"/>
          <w:szCs w:val="24"/>
        </w:rPr>
      </w:pPr>
    </w:p>
    <w:p w14:paraId="42CDA1AE" w14:textId="0027161B" w:rsidR="000F1F7A" w:rsidRPr="00BC5BE6" w:rsidRDefault="000F1F7A" w:rsidP="000F1F7A">
      <w:pPr>
        <w:pStyle w:val="Default"/>
        <w:rPr>
          <w:lang w:val="en-US"/>
        </w:rPr>
      </w:pPr>
      <w:bookmarkStart w:id="21" w:name="_Hlk205109292"/>
      <w:r w:rsidRPr="00BC5BE6">
        <w:rPr>
          <w:b/>
          <w:bCs/>
          <w:lang w:val="en-US"/>
        </w:rPr>
        <w:t>Franco-Jenkins, X</w:t>
      </w:r>
      <w:r w:rsidRPr="00BC5BE6">
        <w:rPr>
          <w:lang w:val="en-US"/>
        </w:rPr>
        <w:t xml:space="preserve">., LaForett, D., &amp; Echols, L. (2025, Aug 7-9). </w:t>
      </w:r>
      <w:r w:rsidRPr="00BC5BE6">
        <w:rPr>
          <w:i/>
          <w:iCs/>
          <w:lang w:val="en-US"/>
        </w:rPr>
        <w:t xml:space="preserve">Cross-linguistic </w:t>
      </w:r>
      <w:r w:rsidRPr="00BC5BE6">
        <w:rPr>
          <w:i/>
          <w:iCs/>
          <w:lang w:val="en-US"/>
        </w:rPr>
        <w:tab/>
        <w:t>Friendships Among Students in a Dual Language Education Setting</w:t>
      </w:r>
      <w:r w:rsidRPr="00BC5BE6">
        <w:rPr>
          <w:lang w:val="en-US"/>
        </w:rPr>
        <w:t xml:space="preserve"> [Poster </w:t>
      </w:r>
      <w:r w:rsidRPr="00BC5BE6">
        <w:rPr>
          <w:lang w:val="en-US"/>
        </w:rPr>
        <w:tab/>
        <w:t xml:space="preserve">Presentation]. American Psychological Association (APA), </w:t>
      </w:r>
      <w:r w:rsidRPr="00BC5BE6">
        <w:rPr>
          <w:lang w:val="en-US"/>
        </w:rPr>
        <w:tab/>
        <w:t>Denver, CO.</w:t>
      </w:r>
    </w:p>
    <w:bookmarkEnd w:id="21"/>
    <w:p w14:paraId="1E9DA9D5" w14:textId="77777777" w:rsidR="000F1F7A" w:rsidRPr="00BC5BE6" w:rsidRDefault="000F1F7A" w:rsidP="00C51675">
      <w:pPr>
        <w:pStyle w:val="Default"/>
        <w:rPr>
          <w:lang w:val="en-US"/>
        </w:rPr>
      </w:pPr>
    </w:p>
    <w:p w14:paraId="3FD522AC" w14:textId="77777777" w:rsidR="00A11C4F" w:rsidRDefault="00964A45" w:rsidP="00A11C4F">
      <w:pPr>
        <w:pStyle w:val="Default"/>
        <w:rPr>
          <w:lang w:val="en-US"/>
        </w:rPr>
      </w:pPr>
      <w:bookmarkStart w:id="22" w:name="_Hlk192747460"/>
      <w:r w:rsidRPr="00BF5091">
        <w:rPr>
          <w:lang w:val="en-US"/>
        </w:rPr>
        <w:t xml:space="preserve">Castro, D., </w:t>
      </w:r>
      <w:r w:rsidRPr="00BF5091">
        <w:rPr>
          <w:b/>
          <w:bCs/>
          <w:lang w:val="en-US"/>
        </w:rPr>
        <w:t>Franco-Jenkins, X</w:t>
      </w:r>
      <w:r w:rsidRPr="00BF5091">
        <w:rPr>
          <w:lang w:val="en-US"/>
        </w:rPr>
        <w:t xml:space="preserve">., &amp; Chaparro-Moreno, L. (2025, Jun 9-13). </w:t>
      </w:r>
      <w:r w:rsidRPr="00BC5BE6">
        <w:rPr>
          <w:lang w:val="en-US"/>
        </w:rPr>
        <w:t>The effect of</w:t>
      </w:r>
    </w:p>
    <w:p w14:paraId="67B229B9" w14:textId="51BF8140" w:rsidR="00964A45" w:rsidRPr="00BC5BE6" w:rsidRDefault="00964A45" w:rsidP="00A11C4F">
      <w:pPr>
        <w:pStyle w:val="Default"/>
        <w:ind w:left="720"/>
        <w:rPr>
          <w:lang w:val="en-US"/>
        </w:rPr>
      </w:pPr>
      <w:r w:rsidRPr="00BC5BE6">
        <w:rPr>
          <w:lang w:val="en-US"/>
        </w:rPr>
        <w:t xml:space="preserve">dual language Education on Young bilingual children’s language and literacy: A </w:t>
      </w:r>
      <w:r w:rsidR="00A11C4F">
        <w:rPr>
          <w:lang w:val="en-US"/>
        </w:rPr>
        <w:t>s</w:t>
      </w:r>
      <w:r w:rsidRPr="00BC5BE6">
        <w:rPr>
          <w:lang w:val="en-US"/>
        </w:rPr>
        <w:t>ystematic review of the literature. [Presentation]</w:t>
      </w:r>
      <w:r w:rsidR="00A11C4F">
        <w:rPr>
          <w:lang w:val="en-US"/>
        </w:rPr>
        <w:t>.</w:t>
      </w:r>
      <w:r w:rsidRPr="00BC5BE6">
        <w:rPr>
          <w:lang w:val="en-US"/>
        </w:rPr>
        <w:t xml:space="preserve"> Scientific Committee of the 15</w:t>
      </w:r>
      <w:r w:rsidRPr="00BC5BE6">
        <w:rPr>
          <w:vertAlign w:val="superscript"/>
          <w:lang w:val="en-US"/>
        </w:rPr>
        <w:t>th</w:t>
      </w:r>
      <w:r w:rsidRPr="00BC5BE6">
        <w:rPr>
          <w:lang w:val="en-US"/>
        </w:rPr>
        <w:t xml:space="preserve"> International Symposium on Bilingualism, Donostia-San Sebastian, Spain.</w:t>
      </w:r>
    </w:p>
    <w:bookmarkEnd w:id="22"/>
    <w:p w14:paraId="3C8E84C6" w14:textId="370220D4" w:rsidR="00964A45" w:rsidRPr="00964A45" w:rsidRDefault="00964A45" w:rsidP="00C51675">
      <w:pPr>
        <w:pStyle w:val="Default"/>
        <w:rPr>
          <w:lang w:val="en-US"/>
        </w:rPr>
      </w:pPr>
      <w:r w:rsidRPr="00964A45">
        <w:rPr>
          <w:lang w:val="en-US"/>
        </w:rPr>
        <w:t xml:space="preserve"> </w:t>
      </w:r>
    </w:p>
    <w:p w14:paraId="178ECA7F" w14:textId="4AB3B142" w:rsidR="00143E8B" w:rsidRDefault="00143E8B" w:rsidP="00C0599E">
      <w:pPr>
        <w:pStyle w:val="Default"/>
        <w:ind w:left="720" w:hanging="720"/>
        <w:rPr>
          <w:lang w:val="en-US"/>
        </w:rPr>
      </w:pPr>
      <w:bookmarkStart w:id="23" w:name="_Hlk198306258"/>
      <w:r w:rsidRPr="0058332D">
        <w:rPr>
          <w:b/>
          <w:bCs/>
          <w:lang w:val="en-US"/>
        </w:rPr>
        <w:t>Franco-Jenkins, X</w:t>
      </w:r>
      <w:r>
        <w:rPr>
          <w:lang w:val="en-US"/>
        </w:rPr>
        <w:t>., Bookhout, M., Leonard, J., &amp; Reynolds-Reddi, A. (2025, May 27-30).</w:t>
      </w:r>
    </w:p>
    <w:p w14:paraId="5BFB20D5" w14:textId="6C283C07" w:rsidR="00143E8B" w:rsidRDefault="00C0599E" w:rsidP="00C0599E">
      <w:pPr>
        <w:pStyle w:val="Default"/>
        <w:ind w:left="720" w:hanging="720"/>
        <w:rPr>
          <w:lang w:val="en-US"/>
        </w:rPr>
      </w:pPr>
      <w:r>
        <w:rPr>
          <w:i/>
          <w:iCs/>
          <w:lang w:val="en-US"/>
        </w:rPr>
        <w:lastRenderedPageBreak/>
        <w:tab/>
      </w:r>
      <w:r w:rsidR="00143E8B" w:rsidRPr="00143E8B">
        <w:rPr>
          <w:i/>
          <w:iCs/>
          <w:lang w:val="en-US"/>
        </w:rPr>
        <w:t>Culturally Relevant Examples and English Learners’ Math Experiences: A Study during Year 2 of Math Curriculum Implementation</w:t>
      </w:r>
      <w:r w:rsidR="00143E8B">
        <w:rPr>
          <w:lang w:val="en-US"/>
        </w:rPr>
        <w:t xml:space="preserve">. </w:t>
      </w:r>
      <w:r w:rsidR="00143E8B" w:rsidRPr="00143E8B">
        <w:rPr>
          <w:lang w:val="en-US"/>
        </w:rPr>
        <w:t>Society for Prevention Research Annual Conference</w:t>
      </w:r>
      <w:r w:rsidR="00143E8B" w:rsidRPr="00A520B4">
        <w:rPr>
          <w:lang w:val="en-US"/>
        </w:rPr>
        <w:t xml:space="preserve">, </w:t>
      </w:r>
      <w:r w:rsidR="00143E8B">
        <w:rPr>
          <w:lang w:val="en-US"/>
        </w:rPr>
        <w:t>Seattle, WA</w:t>
      </w:r>
      <w:r w:rsidR="00143E8B" w:rsidRPr="00A520B4">
        <w:rPr>
          <w:lang w:val="en-US"/>
        </w:rPr>
        <w:t>.</w:t>
      </w:r>
    </w:p>
    <w:bookmarkEnd w:id="13"/>
    <w:bookmarkEnd w:id="23"/>
    <w:p w14:paraId="5DC988B7" w14:textId="77777777" w:rsidR="00143E8B" w:rsidRDefault="00143E8B" w:rsidP="00C0599E">
      <w:pPr>
        <w:pStyle w:val="Default"/>
        <w:ind w:left="720" w:hanging="720"/>
        <w:rPr>
          <w:b/>
          <w:bCs/>
          <w:lang w:val="en-US"/>
        </w:rPr>
      </w:pPr>
    </w:p>
    <w:p w14:paraId="582BCE8A" w14:textId="77777777" w:rsidR="000F1F7A" w:rsidRDefault="000F1F7A" w:rsidP="000F1F7A">
      <w:pPr>
        <w:pStyle w:val="Default"/>
        <w:rPr>
          <w:lang w:val="en-US"/>
        </w:rPr>
      </w:pPr>
      <w:r w:rsidRPr="00D21A0A">
        <w:rPr>
          <w:lang w:val="en-US"/>
        </w:rPr>
        <w:t>Ordoñez Rojas, D., LaForett, D</w:t>
      </w:r>
      <w:r>
        <w:rPr>
          <w:lang w:val="en-US"/>
        </w:rPr>
        <w:t xml:space="preserve">., </w:t>
      </w:r>
      <w:r w:rsidRPr="00D21A0A">
        <w:rPr>
          <w:b/>
          <w:bCs/>
          <w:lang w:val="en-US"/>
        </w:rPr>
        <w:t>Franco-Jenkins, X</w:t>
      </w:r>
      <w:r w:rsidRPr="00D21A0A">
        <w:rPr>
          <w:lang w:val="en-US"/>
        </w:rPr>
        <w:t>., &amp; Winsler, A.</w:t>
      </w:r>
      <w:r>
        <w:rPr>
          <w:lang w:val="en-US"/>
        </w:rPr>
        <w:t xml:space="preserve"> (2025, May 22-25).</w:t>
      </w:r>
    </w:p>
    <w:p w14:paraId="239F79FF" w14:textId="2CB66407" w:rsidR="000F1F7A" w:rsidRDefault="000F1F7A" w:rsidP="00A11C4F">
      <w:pPr>
        <w:pStyle w:val="Default"/>
        <w:ind w:left="720"/>
        <w:rPr>
          <w:lang w:val="en-US"/>
        </w:rPr>
      </w:pPr>
      <w:r w:rsidRPr="00A520B4">
        <w:rPr>
          <w:i/>
          <w:iCs/>
          <w:lang w:val="en-US"/>
        </w:rPr>
        <w:t>Early Student-Teacher Relationships in Dual-Language Programs: Effects of Child Ethnicity and Student-Teacher Ethnic Match</w:t>
      </w:r>
      <w:r>
        <w:rPr>
          <w:lang w:val="en-US"/>
        </w:rPr>
        <w:t xml:space="preserve"> </w:t>
      </w:r>
      <w:r w:rsidRPr="00A520B4">
        <w:rPr>
          <w:lang w:val="en-US"/>
        </w:rPr>
        <w:t>[Poster Presentation].</w:t>
      </w:r>
      <w:r>
        <w:rPr>
          <w:lang w:val="en-US"/>
        </w:rPr>
        <w:t xml:space="preserve"> Association for Psychological Science (APS) Annual Convention, Washington, DC</w:t>
      </w:r>
      <w:r w:rsidRPr="00A520B4">
        <w:rPr>
          <w:lang w:val="en-US"/>
        </w:rPr>
        <w:t>.</w:t>
      </w:r>
    </w:p>
    <w:p w14:paraId="2A534932" w14:textId="77777777" w:rsidR="000F1F7A" w:rsidRDefault="000F1F7A" w:rsidP="00F6337E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</w:p>
    <w:p w14:paraId="23D351D7" w14:textId="77777777" w:rsidR="000F1F7A" w:rsidRDefault="000F1F7A" w:rsidP="000F1F7A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  <w:r w:rsidRPr="000F4457">
        <w:rPr>
          <w:color w:val="000000" w:themeColor="text1"/>
          <w:sz w:val="24"/>
          <w:szCs w:val="24"/>
          <w:shd w:val="clear" w:color="auto" w:fill="FFFFFF"/>
        </w:rPr>
        <w:t xml:space="preserve">Bratsch-Hines, M., Kuhn, L., Ansari, A., </w:t>
      </w:r>
      <w:r w:rsidRPr="000F4457">
        <w:rPr>
          <w:b/>
          <w:bCs/>
          <w:color w:val="000000" w:themeColor="text1"/>
          <w:sz w:val="24"/>
          <w:szCs w:val="24"/>
          <w:shd w:val="clear" w:color="auto" w:fill="FFFFFF"/>
        </w:rPr>
        <w:t>Franco-Jenkins, X</w:t>
      </w:r>
      <w:r w:rsidRPr="000F4457">
        <w:rPr>
          <w:color w:val="000000" w:themeColor="text1"/>
          <w:sz w:val="24"/>
          <w:szCs w:val="24"/>
          <w:shd w:val="clear" w:color="auto" w:fill="FFFFFF"/>
        </w:rPr>
        <w:t xml:space="preserve">., Koziol, N., Lin, T-J., McCormick, M., Purtell, K., Witte, A., &amp; The Early Learning Network Key Investigators (2025, May). </w:t>
      </w:r>
      <w:r w:rsidRPr="000F4457">
        <w:rPr>
          <w:i/>
          <w:iCs/>
          <w:color w:val="000000" w:themeColor="text1"/>
          <w:sz w:val="24"/>
          <w:szCs w:val="24"/>
          <w:shd w:val="clear" w:color="auto" w:fill="FFFFFF"/>
        </w:rPr>
        <w:t xml:space="preserve">Systems Supporting Students: Linking School Characteristics and Classroom Processes. </w:t>
      </w:r>
      <w:r w:rsidRPr="000F4457">
        <w:rPr>
          <w:color w:val="000000" w:themeColor="text1"/>
          <w:sz w:val="24"/>
          <w:szCs w:val="24"/>
          <w:shd w:val="clear" w:color="auto" w:fill="FFFFFF"/>
        </w:rPr>
        <w:t>[Poster presentation]. Society for Research in Child Development, Minneapolis, MN.</w:t>
      </w:r>
    </w:p>
    <w:p w14:paraId="3CD3C6D6" w14:textId="77777777" w:rsidR="000F1F7A" w:rsidRDefault="000F1F7A" w:rsidP="000F1F7A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</w:p>
    <w:p w14:paraId="0976A791" w14:textId="42C212AD" w:rsidR="00F6337E" w:rsidRDefault="00F6337E" w:rsidP="00F6337E">
      <w:pPr>
        <w:ind w:left="720" w:hanging="720"/>
        <w:rPr>
          <w:sz w:val="24"/>
          <w:szCs w:val="24"/>
        </w:rPr>
      </w:pPr>
      <w:r w:rsidRPr="00AB1C0B">
        <w:rPr>
          <w:color w:val="000000" w:themeColor="text1"/>
          <w:sz w:val="24"/>
          <w:szCs w:val="24"/>
          <w:shd w:val="clear" w:color="auto" w:fill="FFFFFF"/>
        </w:rPr>
        <w:t xml:space="preserve">Odom, S., </w:t>
      </w:r>
      <w:r w:rsidRPr="00AB1C0B">
        <w:rPr>
          <w:sz w:val="24"/>
          <w:szCs w:val="24"/>
        </w:rPr>
        <w:t xml:space="preserve">Sam, A. M., Reszka, S., Dunn, C. M., </w:t>
      </w:r>
      <w:r w:rsidRPr="00AB1C0B">
        <w:rPr>
          <w:b/>
          <w:bCs/>
          <w:sz w:val="24"/>
          <w:szCs w:val="24"/>
        </w:rPr>
        <w:t>Franco-Jenkins, X</w:t>
      </w:r>
      <w:r w:rsidRPr="00AB1C0B">
        <w:rPr>
          <w:sz w:val="24"/>
          <w:szCs w:val="24"/>
        </w:rPr>
        <w:t>., Tomaszewski, B.,</w:t>
      </w:r>
    </w:p>
    <w:p w14:paraId="012D31B5" w14:textId="376A8067" w:rsidR="00F6337E" w:rsidRDefault="00F6337E" w:rsidP="00F6337E">
      <w:pPr>
        <w:pStyle w:val="Default"/>
        <w:ind w:left="720" w:hanging="720"/>
        <w:rPr>
          <w:lang w:val="en-US"/>
        </w:rPr>
      </w:pPr>
      <w:r w:rsidRPr="00CC19F2">
        <w:rPr>
          <w:lang w:val="en-US"/>
        </w:rPr>
        <w:tab/>
        <w:t xml:space="preserve">Leggett, T, &amp; Waters, V. (2025, May 1-3). </w:t>
      </w:r>
      <w:r w:rsidRPr="00CC19F2">
        <w:rPr>
          <w:i/>
          <w:iCs/>
          <w:lang w:val="en-US"/>
        </w:rPr>
        <w:t>Development of a Teacher Observational Assessment of Preschoolers’ Peer Social Competence</w:t>
      </w:r>
      <w:r w:rsidRPr="00CC19F2">
        <w:rPr>
          <w:lang w:val="en-US"/>
        </w:rPr>
        <w:t xml:space="preserve"> [Poster Presentation]. </w:t>
      </w:r>
      <w:r w:rsidRPr="00A520B4">
        <w:rPr>
          <w:lang w:val="en-US"/>
        </w:rPr>
        <w:t>Society</w:t>
      </w:r>
      <w:r w:rsidRPr="00A520B4">
        <w:rPr>
          <w:spacing w:val="-4"/>
          <w:lang w:val="en-US"/>
        </w:rPr>
        <w:t xml:space="preserve"> </w:t>
      </w:r>
      <w:r w:rsidRPr="00A520B4">
        <w:rPr>
          <w:lang w:val="en-US"/>
        </w:rPr>
        <w:t>for</w:t>
      </w:r>
      <w:r w:rsidRPr="00A520B4">
        <w:rPr>
          <w:spacing w:val="-5"/>
          <w:lang w:val="en-US"/>
        </w:rPr>
        <w:t xml:space="preserve"> </w:t>
      </w:r>
      <w:r w:rsidRPr="00A520B4">
        <w:rPr>
          <w:lang w:val="en-US"/>
        </w:rPr>
        <w:t>Research</w:t>
      </w:r>
      <w:r w:rsidRPr="00A520B4">
        <w:rPr>
          <w:spacing w:val="-4"/>
          <w:lang w:val="en-US"/>
        </w:rPr>
        <w:t xml:space="preserve"> </w:t>
      </w:r>
      <w:r w:rsidRPr="00A520B4">
        <w:rPr>
          <w:lang w:val="en-US"/>
        </w:rPr>
        <w:t>in</w:t>
      </w:r>
      <w:r w:rsidRPr="00A520B4">
        <w:rPr>
          <w:spacing w:val="-4"/>
          <w:lang w:val="en-US"/>
        </w:rPr>
        <w:t xml:space="preserve"> </w:t>
      </w:r>
      <w:r w:rsidRPr="00A520B4">
        <w:rPr>
          <w:lang w:val="en-US"/>
        </w:rPr>
        <w:t>Child</w:t>
      </w:r>
      <w:r w:rsidRPr="00A520B4">
        <w:rPr>
          <w:spacing w:val="-4"/>
          <w:lang w:val="en-US"/>
        </w:rPr>
        <w:t xml:space="preserve"> </w:t>
      </w:r>
      <w:r w:rsidRPr="00A520B4">
        <w:rPr>
          <w:lang w:val="en-US"/>
        </w:rPr>
        <w:t>Development (SRCD) Biennial Meeting, Minnesota, MN.</w:t>
      </w:r>
    </w:p>
    <w:p w14:paraId="07F2FA64" w14:textId="77777777" w:rsidR="00F6337E" w:rsidRDefault="00F6337E" w:rsidP="00F6337E">
      <w:pPr>
        <w:pStyle w:val="Default"/>
        <w:rPr>
          <w:b/>
          <w:bCs/>
          <w:lang w:val="en-US"/>
        </w:rPr>
      </w:pPr>
    </w:p>
    <w:p w14:paraId="521FB40A" w14:textId="23321EC6" w:rsidR="0058332D" w:rsidRDefault="0058332D" w:rsidP="00C0599E">
      <w:pPr>
        <w:pStyle w:val="Default"/>
        <w:ind w:left="720" w:hanging="720"/>
        <w:rPr>
          <w:lang w:val="en-US"/>
        </w:rPr>
      </w:pPr>
      <w:r w:rsidRPr="0058332D">
        <w:rPr>
          <w:b/>
          <w:bCs/>
          <w:lang w:val="en-US"/>
        </w:rPr>
        <w:t>Franco-Jenkins, X</w:t>
      </w:r>
      <w:r>
        <w:rPr>
          <w:lang w:val="en-US"/>
        </w:rPr>
        <w:t>., Bookhout, M., Leonard, J., &amp; Reynolds-Reddi, A. (2025, May 1-3).</w:t>
      </w:r>
    </w:p>
    <w:p w14:paraId="7311F618" w14:textId="6A075C3D" w:rsidR="0058332D" w:rsidRDefault="00C0599E" w:rsidP="00C0599E">
      <w:pPr>
        <w:pStyle w:val="Default"/>
        <w:ind w:left="720" w:hanging="720"/>
        <w:rPr>
          <w:lang w:val="en-US"/>
        </w:rPr>
      </w:pPr>
      <w:r>
        <w:rPr>
          <w:i/>
          <w:iCs/>
          <w:lang w:val="en-US"/>
        </w:rPr>
        <w:tab/>
      </w:r>
      <w:r w:rsidR="0058332D" w:rsidRPr="00143E8B">
        <w:rPr>
          <w:i/>
          <w:iCs/>
          <w:lang w:val="en-US"/>
        </w:rPr>
        <w:t>Factors Predicting Math Beliefs in English Learners During Early Implementation.</w:t>
      </w:r>
      <w:r w:rsidR="0058332D">
        <w:rPr>
          <w:lang w:val="en-US"/>
        </w:rPr>
        <w:t xml:space="preserve"> </w:t>
      </w:r>
      <w:r w:rsidR="0058332D" w:rsidRPr="00A520B4">
        <w:rPr>
          <w:lang w:val="en-US"/>
        </w:rPr>
        <w:t>[Poster Presentation].</w:t>
      </w:r>
      <w:r w:rsidR="0058332D">
        <w:rPr>
          <w:lang w:val="en-US"/>
        </w:rPr>
        <w:t xml:space="preserve"> </w:t>
      </w:r>
      <w:r w:rsidR="0058332D" w:rsidRPr="00A520B4">
        <w:rPr>
          <w:lang w:val="en-US"/>
        </w:rPr>
        <w:t>Society</w:t>
      </w:r>
      <w:r w:rsidR="0058332D" w:rsidRPr="00A520B4">
        <w:rPr>
          <w:spacing w:val="-4"/>
          <w:lang w:val="en-US"/>
        </w:rPr>
        <w:t xml:space="preserve"> </w:t>
      </w:r>
      <w:r w:rsidR="0058332D" w:rsidRPr="00A520B4">
        <w:rPr>
          <w:lang w:val="en-US"/>
        </w:rPr>
        <w:t>for</w:t>
      </w:r>
      <w:r w:rsidR="0058332D" w:rsidRPr="00A520B4">
        <w:rPr>
          <w:spacing w:val="-5"/>
          <w:lang w:val="en-US"/>
        </w:rPr>
        <w:t xml:space="preserve"> </w:t>
      </w:r>
      <w:r w:rsidR="0058332D" w:rsidRPr="00A520B4">
        <w:rPr>
          <w:lang w:val="en-US"/>
        </w:rPr>
        <w:t>Research</w:t>
      </w:r>
      <w:r w:rsidR="0058332D" w:rsidRPr="00A520B4">
        <w:rPr>
          <w:spacing w:val="-4"/>
          <w:lang w:val="en-US"/>
        </w:rPr>
        <w:t xml:space="preserve"> </w:t>
      </w:r>
      <w:r w:rsidR="0058332D" w:rsidRPr="00A520B4">
        <w:rPr>
          <w:lang w:val="en-US"/>
        </w:rPr>
        <w:t>in</w:t>
      </w:r>
      <w:r w:rsidR="0058332D" w:rsidRPr="00A520B4">
        <w:rPr>
          <w:spacing w:val="-4"/>
          <w:lang w:val="en-US"/>
        </w:rPr>
        <w:t xml:space="preserve"> </w:t>
      </w:r>
      <w:r w:rsidR="0058332D" w:rsidRPr="00A520B4">
        <w:rPr>
          <w:lang w:val="en-US"/>
        </w:rPr>
        <w:t>Child</w:t>
      </w:r>
      <w:r w:rsidR="0058332D" w:rsidRPr="00A520B4">
        <w:rPr>
          <w:spacing w:val="-4"/>
          <w:lang w:val="en-US"/>
        </w:rPr>
        <w:t xml:space="preserve"> </w:t>
      </w:r>
      <w:r w:rsidR="0058332D" w:rsidRPr="00A520B4">
        <w:rPr>
          <w:lang w:val="en-US"/>
        </w:rPr>
        <w:t>Development (SRCD) Biennial Meeting, Minnesota, MN.</w:t>
      </w:r>
      <w:bookmarkEnd w:id="14"/>
    </w:p>
    <w:p w14:paraId="0D73E26B" w14:textId="77777777" w:rsidR="0058332D" w:rsidRDefault="0058332D" w:rsidP="00C0599E">
      <w:pPr>
        <w:pStyle w:val="Default"/>
        <w:ind w:left="720" w:hanging="720"/>
        <w:rPr>
          <w:lang w:val="en-US"/>
        </w:rPr>
      </w:pPr>
    </w:p>
    <w:p w14:paraId="1CFCD6CC" w14:textId="3758EC8C" w:rsidR="000A007B" w:rsidRDefault="000A007B" w:rsidP="00C0599E">
      <w:pPr>
        <w:pStyle w:val="Default"/>
        <w:ind w:left="720" w:hanging="720"/>
        <w:rPr>
          <w:lang w:val="en-US"/>
        </w:rPr>
      </w:pPr>
      <w:bookmarkStart w:id="24" w:name="_Hlk178429124"/>
      <w:r w:rsidRPr="000A007B">
        <w:rPr>
          <w:lang w:val="en-US"/>
        </w:rPr>
        <w:t xml:space="preserve">Leonard, J. A., Bookhout, M., Reynolds-Reddi, A., &amp; </w:t>
      </w:r>
      <w:r w:rsidRPr="000A007B">
        <w:rPr>
          <w:b/>
          <w:bCs/>
          <w:lang w:val="en-US"/>
        </w:rPr>
        <w:t xml:space="preserve">Franco-Jenkins, X. </w:t>
      </w:r>
      <w:r w:rsidRPr="000A007B">
        <w:rPr>
          <w:lang w:val="en-US"/>
        </w:rPr>
        <w:t>(2025, May 1-</w:t>
      </w:r>
    </w:p>
    <w:p w14:paraId="7E4A8FC3" w14:textId="0118FAFE" w:rsidR="000A007B" w:rsidRPr="00143E8B" w:rsidRDefault="00C0599E" w:rsidP="00C0599E">
      <w:pPr>
        <w:pStyle w:val="Default"/>
        <w:ind w:left="720" w:hanging="720"/>
        <w:rPr>
          <w:i/>
          <w:iCs/>
          <w:lang w:val="en-US"/>
        </w:rPr>
      </w:pPr>
      <w:r>
        <w:rPr>
          <w:lang w:val="en-US"/>
        </w:rPr>
        <w:tab/>
      </w:r>
      <w:r w:rsidR="000A007B" w:rsidRPr="000A007B">
        <w:rPr>
          <w:lang w:val="en-US"/>
        </w:rPr>
        <w:t>3). </w:t>
      </w:r>
      <w:r w:rsidR="000A007B" w:rsidRPr="00143E8B">
        <w:rPr>
          <w:i/>
          <w:iCs/>
          <w:lang w:val="en-US"/>
        </w:rPr>
        <w:t>Math Beliefs in the Classroom: The Influence of Race, Gender, and Their</w:t>
      </w:r>
    </w:p>
    <w:p w14:paraId="4FCD7DF2" w14:textId="10CED67E" w:rsidR="000A007B" w:rsidRPr="000A007B" w:rsidRDefault="00C0599E" w:rsidP="00C0599E">
      <w:pPr>
        <w:pStyle w:val="Default"/>
        <w:ind w:left="720" w:hanging="720"/>
        <w:rPr>
          <w:lang w:val="en-US"/>
        </w:rPr>
      </w:pPr>
      <w:r>
        <w:rPr>
          <w:i/>
          <w:iCs/>
          <w:lang w:val="en-US"/>
        </w:rPr>
        <w:tab/>
      </w:r>
      <w:r w:rsidR="000A007B" w:rsidRPr="00143E8B">
        <w:rPr>
          <w:i/>
          <w:iCs/>
          <w:lang w:val="en-US"/>
        </w:rPr>
        <w:t>Intersection.</w:t>
      </w:r>
      <w:r w:rsidR="000A007B" w:rsidRPr="000A007B">
        <w:rPr>
          <w:lang w:val="en-US"/>
        </w:rPr>
        <w:t xml:space="preserve"> [Poster Presentation]. Society for Research in Child</w:t>
      </w:r>
      <w:r w:rsidR="00345EA7">
        <w:rPr>
          <w:lang w:val="en-US"/>
        </w:rPr>
        <w:t xml:space="preserve"> </w:t>
      </w:r>
      <w:r w:rsidR="000A007B" w:rsidRPr="000A007B">
        <w:rPr>
          <w:lang w:val="en-US"/>
        </w:rPr>
        <w:t>Development (SRCD) Biennial Meeting, Minnesota, MN.</w:t>
      </w:r>
    </w:p>
    <w:p w14:paraId="4AE570AD" w14:textId="77777777" w:rsidR="000A007B" w:rsidRDefault="000A007B" w:rsidP="00C0599E">
      <w:pPr>
        <w:pStyle w:val="Default"/>
        <w:ind w:left="720" w:hanging="720"/>
        <w:rPr>
          <w:lang w:val="en-US"/>
        </w:rPr>
      </w:pPr>
    </w:p>
    <w:p w14:paraId="3D142344" w14:textId="724136EF" w:rsidR="00A520B4" w:rsidRDefault="00A520B4" w:rsidP="00C0599E">
      <w:pPr>
        <w:pStyle w:val="Default"/>
        <w:ind w:left="720" w:hanging="720"/>
        <w:rPr>
          <w:i/>
          <w:iCs/>
          <w:lang w:val="en-US"/>
        </w:rPr>
      </w:pPr>
      <w:r w:rsidRPr="00A520B4">
        <w:rPr>
          <w:lang w:val="en-US"/>
        </w:rPr>
        <w:t xml:space="preserve">LaForett, D. R., Winsler, A., </w:t>
      </w:r>
      <w:r w:rsidRPr="00A520B4">
        <w:rPr>
          <w:b/>
          <w:lang w:val="en-US"/>
        </w:rPr>
        <w:t>Franco-Jenkins, X</w:t>
      </w:r>
      <w:r>
        <w:rPr>
          <w:b/>
          <w:lang w:val="en-US"/>
        </w:rPr>
        <w:t xml:space="preserve">. </w:t>
      </w:r>
      <w:r>
        <w:rPr>
          <w:lang w:val="en-US"/>
        </w:rPr>
        <w:t>(202</w:t>
      </w:r>
      <w:r w:rsidR="0058332D">
        <w:rPr>
          <w:lang w:val="en-US"/>
        </w:rPr>
        <w:t>5</w:t>
      </w:r>
      <w:r>
        <w:rPr>
          <w:lang w:val="en-US"/>
        </w:rPr>
        <w:t xml:space="preserve">, May 1-3).  </w:t>
      </w:r>
      <w:r w:rsidRPr="00A520B4">
        <w:rPr>
          <w:i/>
          <w:iCs/>
          <w:lang w:val="en-US"/>
        </w:rPr>
        <w:t>Academic Self-Efficacy</w:t>
      </w:r>
    </w:p>
    <w:p w14:paraId="353212FE" w14:textId="7E2C9EA3" w:rsidR="00A520B4" w:rsidRDefault="00C0599E" w:rsidP="00C0599E">
      <w:pPr>
        <w:pStyle w:val="Default"/>
        <w:ind w:left="720" w:hanging="720"/>
        <w:rPr>
          <w:lang w:val="en-US"/>
        </w:rPr>
      </w:pPr>
      <w:r>
        <w:rPr>
          <w:i/>
          <w:iCs/>
          <w:lang w:val="en-US"/>
        </w:rPr>
        <w:tab/>
      </w:r>
      <w:r w:rsidR="00A520B4" w:rsidRPr="00A520B4">
        <w:rPr>
          <w:i/>
          <w:iCs/>
          <w:lang w:val="en-US"/>
        </w:rPr>
        <w:t>among Spanish-Speaking Hispanic and Non-Hispanic Students in Dual Language Settings</w:t>
      </w:r>
      <w:r w:rsidR="0058332D">
        <w:rPr>
          <w:i/>
          <w:iCs/>
          <w:lang w:val="en-US"/>
        </w:rPr>
        <w:t>.</w:t>
      </w:r>
      <w:r w:rsidR="00A520B4">
        <w:rPr>
          <w:i/>
          <w:iCs/>
          <w:lang w:val="en-US"/>
        </w:rPr>
        <w:t xml:space="preserve"> </w:t>
      </w:r>
      <w:r w:rsidR="0058332D" w:rsidRPr="00A520B4">
        <w:rPr>
          <w:lang w:val="en-US"/>
        </w:rPr>
        <w:t>[Poster Presentation].</w:t>
      </w:r>
      <w:r w:rsidR="0058332D">
        <w:rPr>
          <w:lang w:val="en-US"/>
        </w:rPr>
        <w:t xml:space="preserve"> </w:t>
      </w:r>
      <w:r w:rsidR="0058332D" w:rsidRPr="00A520B4">
        <w:rPr>
          <w:lang w:val="en-US"/>
        </w:rPr>
        <w:t>Society</w:t>
      </w:r>
      <w:r w:rsidR="0058332D" w:rsidRPr="00A520B4">
        <w:rPr>
          <w:spacing w:val="-4"/>
          <w:lang w:val="en-US"/>
        </w:rPr>
        <w:t xml:space="preserve"> </w:t>
      </w:r>
      <w:r w:rsidR="0058332D" w:rsidRPr="00A520B4">
        <w:rPr>
          <w:lang w:val="en-US"/>
        </w:rPr>
        <w:t>for</w:t>
      </w:r>
      <w:r w:rsidR="0058332D" w:rsidRPr="00A520B4">
        <w:rPr>
          <w:spacing w:val="-5"/>
          <w:lang w:val="en-US"/>
        </w:rPr>
        <w:t xml:space="preserve"> </w:t>
      </w:r>
      <w:r w:rsidR="0058332D" w:rsidRPr="00A520B4">
        <w:rPr>
          <w:lang w:val="en-US"/>
        </w:rPr>
        <w:t>Research</w:t>
      </w:r>
      <w:r w:rsidR="0058332D" w:rsidRPr="00A520B4">
        <w:rPr>
          <w:spacing w:val="-4"/>
          <w:lang w:val="en-US"/>
        </w:rPr>
        <w:t xml:space="preserve"> </w:t>
      </w:r>
      <w:r w:rsidR="0058332D" w:rsidRPr="00A520B4">
        <w:rPr>
          <w:lang w:val="en-US"/>
        </w:rPr>
        <w:t>in</w:t>
      </w:r>
      <w:r w:rsidR="0058332D" w:rsidRPr="00A520B4">
        <w:rPr>
          <w:spacing w:val="-4"/>
          <w:lang w:val="en-US"/>
        </w:rPr>
        <w:t xml:space="preserve"> </w:t>
      </w:r>
      <w:r w:rsidR="0058332D" w:rsidRPr="00A520B4">
        <w:rPr>
          <w:lang w:val="en-US"/>
        </w:rPr>
        <w:t>Child</w:t>
      </w:r>
      <w:r w:rsidR="0058332D" w:rsidRPr="00A520B4">
        <w:rPr>
          <w:spacing w:val="-4"/>
          <w:lang w:val="en-US"/>
        </w:rPr>
        <w:t xml:space="preserve"> </w:t>
      </w:r>
      <w:r w:rsidR="0058332D" w:rsidRPr="00A520B4">
        <w:rPr>
          <w:lang w:val="en-US"/>
        </w:rPr>
        <w:t>Development (SRCD) Biennial Meeting, Minnesota, MN.</w:t>
      </w:r>
    </w:p>
    <w:p w14:paraId="158C931E" w14:textId="77777777" w:rsidR="0058332D" w:rsidRPr="00A520B4" w:rsidRDefault="0058332D" w:rsidP="00C0599E">
      <w:pPr>
        <w:pStyle w:val="Default"/>
        <w:ind w:left="720" w:hanging="720"/>
        <w:rPr>
          <w:lang w:val="en-US"/>
        </w:rPr>
      </w:pPr>
    </w:p>
    <w:bookmarkEnd w:id="24"/>
    <w:p w14:paraId="0941B5CF" w14:textId="77777777" w:rsidR="009A4A12" w:rsidRDefault="009A4A12" w:rsidP="00C0599E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  <w:r w:rsidRPr="009A4A12">
        <w:rPr>
          <w:color w:val="000000" w:themeColor="text1"/>
          <w:sz w:val="24"/>
          <w:szCs w:val="24"/>
          <w:shd w:val="clear" w:color="auto" w:fill="FFFFFF"/>
        </w:rPr>
        <w:t>Reynolds Reddi, A., Perkins, Y., </w:t>
      </w:r>
      <w:r w:rsidRPr="009A4A12">
        <w:rPr>
          <w:b/>
          <w:bCs/>
          <w:color w:val="000000" w:themeColor="text1"/>
          <w:sz w:val="24"/>
          <w:szCs w:val="24"/>
          <w:shd w:val="clear" w:color="auto" w:fill="FFFFFF"/>
        </w:rPr>
        <w:t>Franco-Jenkins, X</w:t>
      </w:r>
      <w:r w:rsidRPr="009A4A12">
        <w:rPr>
          <w:color w:val="000000" w:themeColor="text1"/>
          <w:sz w:val="24"/>
          <w:szCs w:val="24"/>
          <w:shd w:val="clear" w:color="auto" w:fill="FFFFFF"/>
        </w:rPr>
        <w:t xml:space="preserve">., &amp; Leonard, J. A.  (2025, Feb 13-14). </w:t>
      </w:r>
    </w:p>
    <w:p w14:paraId="1D6FD8E8" w14:textId="540C7D38" w:rsidR="009A4A12" w:rsidRPr="009A4A12" w:rsidRDefault="009A4A12" w:rsidP="00C0599E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ab/>
      </w:r>
      <w:r w:rsidRPr="009A4A12">
        <w:rPr>
          <w:i/>
          <w:iCs/>
          <w:color w:val="000000" w:themeColor="text1"/>
          <w:sz w:val="24"/>
          <w:szCs w:val="24"/>
          <w:shd w:val="clear" w:color="auto" w:fill="FFFFFF"/>
        </w:rPr>
        <w:t xml:space="preserve">Unpacking the Functions of Implementation Teams in Supporting Curriculum Implementation. </w:t>
      </w:r>
      <w:r w:rsidRPr="009A4A12">
        <w:rPr>
          <w:color w:val="000000" w:themeColor="text1"/>
          <w:sz w:val="24"/>
          <w:szCs w:val="24"/>
          <w:shd w:val="clear" w:color="auto" w:fill="FFFFFF"/>
        </w:rPr>
        <w:t>[Poster Presentation]. North Carolina Association for Research in Education (NCARE) Conference, Greensboro, NC</w:t>
      </w:r>
    </w:p>
    <w:p w14:paraId="0F2E9E04" w14:textId="77777777" w:rsidR="009A4A12" w:rsidRDefault="009A4A12" w:rsidP="00C0599E">
      <w:pPr>
        <w:ind w:left="720" w:hanging="720"/>
        <w:rPr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4D43809A" w14:textId="77777777" w:rsidR="00A12888" w:rsidRPr="00A12888" w:rsidRDefault="00A12888" w:rsidP="00A12888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  <w:r w:rsidRPr="00A12888">
        <w:rPr>
          <w:color w:val="000000" w:themeColor="text1"/>
          <w:sz w:val="24"/>
          <w:szCs w:val="24"/>
          <w:shd w:val="clear" w:color="auto" w:fill="FFFFFF"/>
        </w:rPr>
        <w:t xml:space="preserve">Gadaire, A.P., Drummond, K.N., Aguirre, M.C., Ecker, K., </w:t>
      </w:r>
      <w:r w:rsidRPr="00A12888">
        <w:rPr>
          <w:b/>
          <w:bCs/>
          <w:color w:val="000000" w:themeColor="text1"/>
          <w:sz w:val="24"/>
          <w:szCs w:val="24"/>
          <w:shd w:val="clear" w:color="auto" w:fill="FFFFFF"/>
        </w:rPr>
        <w:t>Franco-Jenkins, X</w:t>
      </w:r>
      <w:r w:rsidRPr="00A12888">
        <w:rPr>
          <w:color w:val="000000" w:themeColor="text1"/>
          <w:sz w:val="24"/>
          <w:szCs w:val="24"/>
          <w:shd w:val="clear" w:color="auto" w:fill="FFFFFF"/>
        </w:rPr>
        <w:t xml:space="preserve">., Jaramillo-Piedra, J., Duff, E., &amp; Henriquez, Y. (2025, February 19-22). </w:t>
      </w:r>
      <w:r w:rsidRPr="00A12888">
        <w:rPr>
          <w:i/>
          <w:iCs/>
          <w:color w:val="000000" w:themeColor="text1"/>
          <w:sz w:val="24"/>
          <w:szCs w:val="24"/>
          <w:shd w:val="clear" w:color="auto" w:fill="FFFFFF"/>
        </w:rPr>
        <w:t>Creating accessible pathways and preparing bilingual educators to support dual language learners in early childhood.</w:t>
      </w:r>
      <w:r w:rsidRPr="00A12888">
        <w:rPr>
          <w:color w:val="000000" w:themeColor="text1"/>
          <w:sz w:val="24"/>
          <w:szCs w:val="24"/>
          <w:shd w:val="clear" w:color="auto" w:fill="FFFFFF"/>
        </w:rPr>
        <w:t xml:space="preserve"> Paper presented at the National Association for Bilingual Education International Conference, Atlanta, GA, United States.</w:t>
      </w:r>
    </w:p>
    <w:p w14:paraId="21D8E31C" w14:textId="77777777" w:rsidR="00A12888" w:rsidRDefault="00A12888" w:rsidP="00C0599E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</w:p>
    <w:p w14:paraId="6BEE852A" w14:textId="17A7F7C4" w:rsidR="00AB1C0B" w:rsidRDefault="00AB1C0B" w:rsidP="00C0599E">
      <w:pPr>
        <w:ind w:left="720" w:hanging="720"/>
        <w:rPr>
          <w:sz w:val="24"/>
          <w:szCs w:val="24"/>
        </w:rPr>
      </w:pPr>
      <w:r w:rsidRPr="00AB1C0B">
        <w:rPr>
          <w:color w:val="000000" w:themeColor="text1"/>
          <w:sz w:val="24"/>
          <w:szCs w:val="24"/>
          <w:shd w:val="clear" w:color="auto" w:fill="FFFFFF"/>
        </w:rPr>
        <w:t xml:space="preserve">Odom, S., </w:t>
      </w:r>
      <w:r w:rsidRPr="00AB1C0B">
        <w:rPr>
          <w:sz w:val="24"/>
          <w:szCs w:val="24"/>
        </w:rPr>
        <w:t xml:space="preserve">Sam, A. M., Reszka, S., Dunn, C. M., </w:t>
      </w:r>
      <w:r w:rsidRPr="00AB1C0B">
        <w:rPr>
          <w:b/>
          <w:bCs/>
          <w:sz w:val="24"/>
          <w:szCs w:val="24"/>
        </w:rPr>
        <w:t>Franco-Jenkins, X</w:t>
      </w:r>
      <w:r w:rsidRPr="00AB1C0B">
        <w:rPr>
          <w:sz w:val="24"/>
          <w:szCs w:val="24"/>
        </w:rPr>
        <w:t>., Tomaszewski, B.,</w:t>
      </w:r>
    </w:p>
    <w:p w14:paraId="30FD2562" w14:textId="74711BDA" w:rsidR="00AB1C0B" w:rsidRDefault="00AB1C0B" w:rsidP="00C0599E">
      <w:pPr>
        <w:ind w:left="720" w:hanging="720"/>
        <w:rPr>
          <w:i/>
          <w:iCs/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AB1C0B">
        <w:rPr>
          <w:sz w:val="24"/>
          <w:szCs w:val="24"/>
        </w:rPr>
        <w:t xml:space="preserve">Leggett, T, </w:t>
      </w:r>
      <w:r>
        <w:rPr>
          <w:sz w:val="24"/>
          <w:szCs w:val="24"/>
        </w:rPr>
        <w:t xml:space="preserve">&amp; </w:t>
      </w:r>
      <w:r w:rsidRPr="00AB1C0B">
        <w:rPr>
          <w:sz w:val="24"/>
          <w:szCs w:val="24"/>
        </w:rPr>
        <w:t>Waters, V.</w:t>
      </w:r>
      <w:r>
        <w:rPr>
          <w:sz w:val="24"/>
          <w:szCs w:val="24"/>
        </w:rPr>
        <w:t xml:space="preserve"> (</w:t>
      </w:r>
      <w:r w:rsidR="000F1F7A">
        <w:rPr>
          <w:sz w:val="24"/>
          <w:szCs w:val="24"/>
        </w:rPr>
        <w:t>cancelled</w:t>
      </w:r>
      <w:r>
        <w:rPr>
          <w:sz w:val="24"/>
          <w:szCs w:val="24"/>
        </w:rPr>
        <w:t xml:space="preserve">). </w:t>
      </w:r>
      <w:r w:rsidRPr="00AB1C0B">
        <w:rPr>
          <w:i/>
          <w:iCs/>
          <w:sz w:val="24"/>
          <w:szCs w:val="24"/>
        </w:rPr>
        <w:t>Teacher Impression Scale: Development</w:t>
      </w:r>
    </w:p>
    <w:p w14:paraId="06F255A5" w14:textId="232F4618" w:rsidR="00AB1C0B" w:rsidRPr="00AB1C0B" w:rsidRDefault="00AB1C0B" w:rsidP="00C0599E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  <w:r>
        <w:rPr>
          <w:i/>
          <w:iCs/>
          <w:sz w:val="24"/>
          <w:szCs w:val="24"/>
        </w:rPr>
        <w:tab/>
      </w:r>
      <w:r w:rsidRPr="00AB1C0B">
        <w:rPr>
          <w:i/>
          <w:iCs/>
          <w:sz w:val="24"/>
          <w:szCs w:val="24"/>
        </w:rPr>
        <w:t>of a Teacher Observational Assessment of Preschoolers’ Peer Social Competence</w:t>
      </w:r>
      <w:r>
        <w:rPr>
          <w:sz w:val="24"/>
          <w:szCs w:val="24"/>
        </w:rPr>
        <w:t xml:space="preserve"> [Poster Presentation]. IES PI Meeting, Washington, DC. </w:t>
      </w:r>
    </w:p>
    <w:p w14:paraId="769C7DFD" w14:textId="77777777" w:rsidR="00AB1C0B" w:rsidRDefault="00AB1C0B" w:rsidP="00C0599E">
      <w:pPr>
        <w:ind w:left="720" w:hanging="720"/>
        <w:rPr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3EC92542" w14:textId="233A1989" w:rsidR="00E541E6" w:rsidRPr="00541000" w:rsidRDefault="00E541E6" w:rsidP="00C0599E">
      <w:pPr>
        <w:ind w:left="720" w:hanging="720"/>
        <w:rPr>
          <w:i/>
          <w:iCs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Franco-Jenkins, X., </w:t>
      </w:r>
      <w:r w:rsidRPr="00324268">
        <w:rPr>
          <w:color w:val="000000" w:themeColor="text1"/>
          <w:sz w:val="24"/>
          <w:szCs w:val="24"/>
          <w:shd w:val="clear" w:color="auto" w:fill="FFFFFF"/>
        </w:rPr>
        <w:t>&amp; Claxton, J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. (2024, November 6-9). </w:t>
      </w:r>
      <w:r w:rsidRPr="00541000">
        <w:rPr>
          <w:i/>
          <w:iCs/>
          <w:sz w:val="24"/>
          <w:szCs w:val="24"/>
        </w:rPr>
        <w:t>What Features of High-Quality</w:t>
      </w:r>
    </w:p>
    <w:p w14:paraId="5937E93F" w14:textId="4A3A0D56" w:rsidR="00E541E6" w:rsidRDefault="00C0599E" w:rsidP="00C0599E">
      <w:pPr>
        <w:ind w:left="720" w:hanging="720"/>
        <w:rPr>
          <w:sz w:val="24"/>
          <w:szCs w:val="24"/>
        </w:rPr>
      </w:pPr>
      <w:r>
        <w:rPr>
          <w:i/>
          <w:iCs/>
          <w:sz w:val="24"/>
          <w:szCs w:val="24"/>
        </w:rPr>
        <w:tab/>
      </w:r>
      <w:r w:rsidR="00E541E6" w:rsidRPr="00541000">
        <w:rPr>
          <w:i/>
          <w:iCs/>
          <w:sz w:val="24"/>
          <w:szCs w:val="24"/>
        </w:rPr>
        <w:t>Pre-Kindergarten Matter? A 10-Year Evaluation Study in North Carolina.</w:t>
      </w:r>
      <w:r w:rsidR="00E541E6">
        <w:rPr>
          <w:sz w:val="24"/>
          <w:szCs w:val="24"/>
        </w:rPr>
        <w:t xml:space="preserve"> [Poster Presentation].  NAEYC Annual Conference, Anaheim, CA.</w:t>
      </w:r>
    </w:p>
    <w:p w14:paraId="6CC3BD42" w14:textId="77777777" w:rsidR="00E541E6" w:rsidRDefault="00E541E6" w:rsidP="00C0599E">
      <w:pPr>
        <w:ind w:left="720" w:hanging="720"/>
        <w:rPr>
          <w:sz w:val="24"/>
          <w:szCs w:val="24"/>
        </w:rPr>
      </w:pPr>
    </w:p>
    <w:p w14:paraId="41ABC0C5" w14:textId="77777777" w:rsidR="00A520B4" w:rsidRDefault="00541000" w:rsidP="00C0599E">
      <w:pPr>
        <w:ind w:left="720" w:hanging="720"/>
        <w:rPr>
          <w:i/>
          <w:iCs/>
          <w:color w:val="000000" w:themeColor="text1"/>
          <w:sz w:val="24"/>
          <w:szCs w:val="24"/>
          <w:shd w:val="clear" w:color="auto" w:fill="FFFFFF"/>
        </w:rPr>
      </w:pPr>
      <w:bookmarkStart w:id="25" w:name="_Hlk178428705"/>
      <w:r>
        <w:rPr>
          <w:b/>
          <w:bCs/>
          <w:color w:val="000000" w:themeColor="text1"/>
          <w:sz w:val="24"/>
          <w:szCs w:val="24"/>
          <w:shd w:val="clear" w:color="auto" w:fill="FFFFFF"/>
        </w:rPr>
        <w:t>Franco-Jenkins, X.</w:t>
      </w:r>
      <w:r w:rsidR="00A520B4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&amp; </w:t>
      </w:r>
      <w:r w:rsidR="00A520B4" w:rsidRPr="0058332D">
        <w:rPr>
          <w:color w:val="000000" w:themeColor="text1"/>
          <w:sz w:val="24"/>
          <w:szCs w:val="24"/>
          <w:shd w:val="clear" w:color="auto" w:fill="FFFFFF"/>
        </w:rPr>
        <w:t>Bookhout, M.</w:t>
      </w:r>
      <w:r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41000">
        <w:rPr>
          <w:color w:val="000000" w:themeColor="text1"/>
          <w:sz w:val="24"/>
          <w:szCs w:val="24"/>
          <w:shd w:val="clear" w:color="auto" w:fill="FFFFFF"/>
        </w:rPr>
        <w:t>(2024, September 25-27)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541000">
        <w:rPr>
          <w:i/>
          <w:iCs/>
          <w:color w:val="000000" w:themeColor="text1"/>
          <w:sz w:val="24"/>
          <w:szCs w:val="24"/>
          <w:shd w:val="clear" w:color="auto" w:fill="FFFFFF"/>
        </w:rPr>
        <w:t>Boosting Math Equity</w:t>
      </w:r>
    </w:p>
    <w:p w14:paraId="37C1866F" w14:textId="2D3AF79D" w:rsidR="00541000" w:rsidRPr="00541000" w:rsidRDefault="00C0599E" w:rsidP="00C0599E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  <w:r>
        <w:rPr>
          <w:i/>
          <w:iCs/>
          <w:color w:val="000000" w:themeColor="text1"/>
          <w:sz w:val="24"/>
          <w:szCs w:val="24"/>
          <w:shd w:val="clear" w:color="auto" w:fill="FFFFFF"/>
        </w:rPr>
        <w:tab/>
      </w:r>
      <w:r w:rsidR="00541000" w:rsidRPr="00541000">
        <w:rPr>
          <w:i/>
          <w:iCs/>
          <w:color w:val="000000" w:themeColor="text1"/>
          <w:sz w:val="24"/>
          <w:szCs w:val="24"/>
          <w:shd w:val="clear" w:color="auto" w:fill="FFFFFF"/>
        </w:rPr>
        <w:t>Through</w:t>
      </w:r>
      <w:r w:rsidR="00A520B4">
        <w:rPr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41000" w:rsidRPr="00541000">
        <w:rPr>
          <w:i/>
          <w:iCs/>
          <w:color w:val="000000" w:themeColor="text1"/>
          <w:sz w:val="24"/>
          <w:szCs w:val="24"/>
          <w:shd w:val="clear" w:color="auto" w:fill="FFFFFF"/>
        </w:rPr>
        <w:t>Implementation and Student Experiences</w:t>
      </w:r>
      <w:r w:rsidR="00541000">
        <w:rPr>
          <w:color w:val="000000" w:themeColor="text1"/>
          <w:sz w:val="24"/>
          <w:szCs w:val="24"/>
          <w:shd w:val="clear" w:color="auto" w:fill="FFFFFF"/>
        </w:rPr>
        <w:t>. National Council of Teachers of Mathematics, Chicago, IL.</w:t>
      </w:r>
    </w:p>
    <w:bookmarkEnd w:id="25"/>
    <w:p w14:paraId="0F871789" w14:textId="77777777" w:rsidR="00541000" w:rsidRDefault="00541000" w:rsidP="00C0599E">
      <w:pPr>
        <w:ind w:left="720" w:hanging="720"/>
        <w:rPr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24C641DE" w14:textId="7FB2F5A7" w:rsidR="00541000" w:rsidRPr="00541000" w:rsidRDefault="00541000" w:rsidP="00C0599E">
      <w:pPr>
        <w:ind w:left="720" w:hanging="720"/>
        <w:rPr>
          <w:i/>
          <w:sz w:val="24"/>
        </w:rPr>
      </w:pPr>
      <w:r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Franco-Jenkins, X. </w:t>
      </w:r>
      <w:r w:rsidRPr="00541000">
        <w:rPr>
          <w:color w:val="000000" w:themeColor="text1"/>
          <w:sz w:val="24"/>
          <w:szCs w:val="24"/>
          <w:shd w:val="clear" w:color="auto" w:fill="FFFFFF"/>
        </w:rPr>
        <w:t>(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2024, September 24-26). </w:t>
      </w:r>
      <w:r w:rsidRPr="00541000">
        <w:rPr>
          <w:i/>
          <w:sz w:val="24"/>
        </w:rPr>
        <w:t>Considerations for Measuring Classroom</w:t>
      </w:r>
    </w:p>
    <w:p w14:paraId="370AA18E" w14:textId="65EF6D24" w:rsidR="00541000" w:rsidRPr="00541000" w:rsidRDefault="00C0599E" w:rsidP="00C0599E">
      <w:pPr>
        <w:ind w:left="720" w:hanging="720"/>
        <w:rPr>
          <w:iCs/>
          <w:sz w:val="24"/>
        </w:rPr>
      </w:pPr>
      <w:r>
        <w:rPr>
          <w:i/>
          <w:sz w:val="24"/>
        </w:rPr>
        <w:tab/>
      </w:r>
      <w:r w:rsidR="00541000" w:rsidRPr="00541000">
        <w:rPr>
          <w:i/>
          <w:sz w:val="24"/>
        </w:rPr>
        <w:t xml:space="preserve">Quality for Dual Language and Multilingual Learners using </w:t>
      </w:r>
      <w:proofErr w:type="gramStart"/>
      <w:r w:rsidR="00541000" w:rsidRPr="00541000">
        <w:rPr>
          <w:i/>
          <w:sz w:val="24"/>
        </w:rPr>
        <w:t>the ERS</w:t>
      </w:r>
      <w:proofErr w:type="gramEnd"/>
      <w:r w:rsidR="00541000" w:rsidRPr="00541000">
        <w:rPr>
          <w:iCs/>
          <w:sz w:val="24"/>
        </w:rPr>
        <w:t>.</w:t>
      </w:r>
      <w:r w:rsidR="00541000">
        <w:rPr>
          <w:iCs/>
          <w:sz w:val="24"/>
        </w:rPr>
        <w:t xml:space="preserve"> ERS 2024 National Conference, Chicago, IL</w:t>
      </w:r>
    </w:p>
    <w:p w14:paraId="43980C35" w14:textId="2DE4A65E" w:rsidR="00541000" w:rsidRPr="00541000" w:rsidRDefault="00541000" w:rsidP="00C0599E">
      <w:pPr>
        <w:ind w:left="720" w:hanging="720"/>
        <w:rPr>
          <w:color w:val="000000" w:themeColor="text1"/>
          <w:sz w:val="24"/>
          <w:szCs w:val="24"/>
          <w:shd w:val="clear" w:color="auto" w:fill="FFFFFF"/>
        </w:rPr>
      </w:pPr>
    </w:p>
    <w:p w14:paraId="641633E6" w14:textId="50FBF3C5" w:rsidR="007F086F" w:rsidRDefault="007F086F" w:rsidP="00C0599E">
      <w:pPr>
        <w:ind w:left="720" w:hanging="720"/>
        <w:rPr>
          <w:i/>
          <w:iCs/>
          <w:sz w:val="24"/>
          <w:szCs w:val="24"/>
        </w:rPr>
      </w:pPr>
      <w:r w:rsidRPr="007F086F">
        <w:rPr>
          <w:sz w:val="24"/>
          <w:szCs w:val="24"/>
        </w:rPr>
        <w:t xml:space="preserve">Leonard, J.A., Johnson, M., Bookhout, M., &amp; </w:t>
      </w:r>
      <w:r w:rsidRPr="007F086F">
        <w:rPr>
          <w:b/>
          <w:bCs/>
          <w:sz w:val="24"/>
          <w:szCs w:val="24"/>
        </w:rPr>
        <w:t>Franco-Jenkins, X</w:t>
      </w:r>
      <w:r w:rsidRPr="007F086F">
        <w:rPr>
          <w:sz w:val="24"/>
          <w:szCs w:val="24"/>
        </w:rPr>
        <w:t xml:space="preserve">. (2024, September). </w:t>
      </w:r>
      <w:r w:rsidRPr="007F086F">
        <w:rPr>
          <w:i/>
          <w:iCs/>
          <w:sz w:val="24"/>
          <w:szCs w:val="24"/>
        </w:rPr>
        <w:t>Math</w:t>
      </w:r>
    </w:p>
    <w:p w14:paraId="2BBB6B38" w14:textId="44D62252" w:rsidR="007F086F" w:rsidRPr="007F086F" w:rsidRDefault="00C0599E" w:rsidP="00C0599E">
      <w:pPr>
        <w:ind w:left="720" w:hanging="720"/>
        <w:rPr>
          <w:sz w:val="24"/>
          <w:szCs w:val="24"/>
        </w:rPr>
      </w:pPr>
      <w:r>
        <w:rPr>
          <w:i/>
          <w:iCs/>
          <w:sz w:val="24"/>
          <w:szCs w:val="24"/>
        </w:rPr>
        <w:tab/>
      </w:r>
      <w:r w:rsidR="007F086F" w:rsidRPr="007F086F">
        <w:rPr>
          <w:i/>
          <w:iCs/>
          <w:sz w:val="24"/>
          <w:szCs w:val="24"/>
        </w:rPr>
        <w:t xml:space="preserve">Enjoyment and Engagement among Middle Schoolers: Mean Differences Based on Student Ethnicity and Teachers' Culturally Responsive Practices </w:t>
      </w:r>
      <w:r w:rsidR="007F086F" w:rsidRPr="007F086F">
        <w:rPr>
          <w:sz w:val="24"/>
          <w:szCs w:val="24"/>
        </w:rPr>
        <w:t xml:space="preserve">[Poster Presentation]. Society for Research on Educational Effectiveness 2024 Annual Conference, Baltimore, MD. </w:t>
      </w:r>
    </w:p>
    <w:p w14:paraId="500D1E88" w14:textId="77777777" w:rsidR="007F086F" w:rsidRDefault="007F086F" w:rsidP="00C0599E">
      <w:pPr>
        <w:ind w:left="720" w:hanging="720"/>
      </w:pPr>
    </w:p>
    <w:p w14:paraId="03F016B1" w14:textId="0A0C3810" w:rsidR="00624E32" w:rsidRDefault="00624E32" w:rsidP="00C0599E">
      <w:pPr>
        <w:ind w:left="720" w:hanging="720"/>
        <w:contextualSpacing/>
        <w:rPr>
          <w:sz w:val="24"/>
          <w:szCs w:val="24"/>
        </w:rPr>
      </w:pPr>
      <w:bookmarkStart w:id="26" w:name="_Hlk162284902"/>
      <w:r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Franco-Jenkins, X., </w:t>
      </w:r>
      <w:r w:rsidRPr="00324268">
        <w:rPr>
          <w:color w:val="000000" w:themeColor="text1"/>
          <w:sz w:val="24"/>
          <w:szCs w:val="24"/>
          <w:shd w:val="clear" w:color="auto" w:fill="FFFFFF"/>
        </w:rPr>
        <w:t>&amp; Claxton, J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. (2024, June 2-5). </w:t>
      </w:r>
      <w:r w:rsidRPr="00624E32">
        <w:rPr>
          <w:sz w:val="24"/>
          <w:szCs w:val="24"/>
        </w:rPr>
        <w:t>P</w:t>
      </w:r>
      <w:r w:rsidRPr="007F086F">
        <w:rPr>
          <w:i/>
          <w:iCs/>
          <w:sz w:val="24"/>
          <w:szCs w:val="24"/>
        </w:rPr>
        <w:t>rofessional Development and Fidelity of Implementation: Creating High-Quality Pre-Kindergarten Classrooms.</w:t>
      </w:r>
      <w:r>
        <w:rPr>
          <w:sz w:val="24"/>
          <w:szCs w:val="24"/>
        </w:rPr>
        <w:t xml:space="preserve"> </w:t>
      </w:r>
      <w:r w:rsidR="00EA6287">
        <w:rPr>
          <w:sz w:val="24"/>
          <w:szCs w:val="24"/>
        </w:rPr>
        <w:t>[</w:t>
      </w:r>
      <w:r w:rsidR="00A716EA">
        <w:rPr>
          <w:sz w:val="24"/>
          <w:szCs w:val="24"/>
        </w:rPr>
        <w:t>Poster Presentation].</w:t>
      </w:r>
      <w:r w:rsidR="00EF1DD6">
        <w:rPr>
          <w:sz w:val="24"/>
          <w:szCs w:val="24"/>
        </w:rPr>
        <w:t xml:space="preserve"> </w:t>
      </w:r>
      <w:r>
        <w:rPr>
          <w:sz w:val="24"/>
          <w:szCs w:val="24"/>
        </w:rPr>
        <w:t>NAEYC Professional Learning Institute, New Orleans, LA.</w:t>
      </w:r>
    </w:p>
    <w:p w14:paraId="2E7970FB" w14:textId="77777777" w:rsidR="00624E32" w:rsidRDefault="00624E32" w:rsidP="00C0599E">
      <w:pPr>
        <w:ind w:left="720" w:hanging="720"/>
        <w:contextualSpacing/>
        <w:rPr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7364E1F7" w14:textId="4C32A0A1" w:rsidR="00820099" w:rsidRPr="00820099" w:rsidRDefault="00820099" w:rsidP="00C0599E">
      <w:pPr>
        <w:ind w:left="720" w:hanging="720"/>
        <w:contextualSpacing/>
        <w:rPr>
          <w:color w:val="000000" w:themeColor="text1"/>
          <w:sz w:val="24"/>
          <w:szCs w:val="24"/>
        </w:rPr>
      </w:pPr>
      <w:r w:rsidRPr="0055029A">
        <w:rPr>
          <w:b/>
          <w:bCs/>
          <w:color w:val="000000" w:themeColor="text1"/>
          <w:sz w:val="24"/>
          <w:szCs w:val="24"/>
          <w:shd w:val="clear" w:color="auto" w:fill="FFFFFF"/>
        </w:rPr>
        <w:t>Franco-Jenkins</w:t>
      </w:r>
      <w:r w:rsidR="005C7868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, X., </w:t>
      </w:r>
      <w:r w:rsidR="005C7868" w:rsidRPr="005C7868">
        <w:rPr>
          <w:color w:val="000000" w:themeColor="text1"/>
          <w:sz w:val="24"/>
          <w:szCs w:val="24"/>
          <w:shd w:val="clear" w:color="auto" w:fill="FFFFFF"/>
        </w:rPr>
        <w:t>&amp; Curenton, S.</w:t>
      </w:r>
      <w:r w:rsidRPr="00234F68">
        <w:rPr>
          <w:color w:val="000000" w:themeColor="text1"/>
          <w:sz w:val="24"/>
          <w:szCs w:val="24"/>
          <w:shd w:val="clear" w:color="auto" w:fill="FFFFFF"/>
        </w:rPr>
        <w:t xml:space="preserve"> (202</w:t>
      </w:r>
      <w:r>
        <w:rPr>
          <w:color w:val="000000" w:themeColor="text1"/>
          <w:sz w:val="24"/>
          <w:szCs w:val="24"/>
          <w:shd w:val="clear" w:color="auto" w:fill="FFFFFF"/>
        </w:rPr>
        <w:t>4, May 15-17</w:t>
      </w:r>
      <w:r w:rsidRPr="00234F68">
        <w:rPr>
          <w:color w:val="000000" w:themeColor="text1"/>
          <w:sz w:val="24"/>
          <w:szCs w:val="24"/>
          <w:shd w:val="clear" w:color="auto" w:fill="FFFFFF"/>
        </w:rPr>
        <w:t xml:space="preserve">). </w:t>
      </w:r>
      <w:r w:rsidRPr="00820099">
        <w:rPr>
          <w:i/>
          <w:iCs/>
          <w:color w:val="000000" w:themeColor="text1"/>
          <w:sz w:val="24"/>
          <w:szCs w:val="24"/>
          <w:shd w:val="clear" w:color="auto" w:fill="FFFFFF"/>
        </w:rPr>
        <w:t xml:space="preserve">Learning 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&amp; </w:t>
      </w:r>
      <w:r w:rsidRPr="00234F68">
        <w:rPr>
          <w:i/>
          <w:iCs/>
          <w:color w:val="000000" w:themeColor="text1"/>
          <w:sz w:val="24"/>
          <w:szCs w:val="24"/>
        </w:rPr>
        <w:t>Reading for Justice, Equity, Diversity, &amp; Inclusion (JEDI</w:t>
      </w:r>
      <w:r w:rsidRPr="00820099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>.</w:t>
      </w:r>
      <w:r w:rsidRPr="00820099">
        <w:rPr>
          <w:color w:val="000000" w:themeColor="text1"/>
          <w:sz w:val="24"/>
          <w:szCs w:val="24"/>
        </w:rPr>
        <w:t xml:space="preserve"> </w:t>
      </w:r>
      <w:r w:rsidR="00A716EA">
        <w:rPr>
          <w:sz w:val="24"/>
          <w:szCs w:val="24"/>
        </w:rPr>
        <w:t xml:space="preserve">[Poster Presentation]. </w:t>
      </w:r>
      <w:r w:rsidRPr="00820099">
        <w:rPr>
          <w:color w:val="000000" w:themeColor="text1"/>
          <w:sz w:val="24"/>
          <w:szCs w:val="24"/>
        </w:rPr>
        <w:t>SRCD Anti-Racist Developmental Science Summit: Transforming Research, Practices and Policies, Panama City, Panama.</w:t>
      </w:r>
    </w:p>
    <w:p w14:paraId="5BF164A4" w14:textId="77777777" w:rsidR="00820099" w:rsidRDefault="00820099" w:rsidP="00C0599E">
      <w:pPr>
        <w:ind w:left="720" w:hanging="720"/>
        <w:contextualSpacing/>
        <w:rPr>
          <w:color w:val="000000" w:themeColor="text1"/>
          <w:sz w:val="24"/>
          <w:szCs w:val="24"/>
        </w:rPr>
      </w:pPr>
    </w:p>
    <w:p w14:paraId="5CDF9A80" w14:textId="7710C703" w:rsidR="00820099" w:rsidRPr="00820099" w:rsidRDefault="00820099" w:rsidP="00C0599E">
      <w:pPr>
        <w:ind w:left="720" w:hanging="720"/>
        <w:rPr>
          <w:sz w:val="24"/>
          <w:szCs w:val="24"/>
        </w:rPr>
      </w:pPr>
      <w:r w:rsidRPr="00820099">
        <w:rPr>
          <w:sz w:val="24"/>
          <w:szCs w:val="24"/>
        </w:rPr>
        <w:t xml:space="preserve">Bookhout, M. K., </w:t>
      </w:r>
      <w:r w:rsidRPr="00820099">
        <w:rPr>
          <w:b/>
          <w:bCs/>
          <w:sz w:val="24"/>
          <w:szCs w:val="24"/>
        </w:rPr>
        <w:t>Franco-Jenkins</w:t>
      </w:r>
      <w:r w:rsidRPr="00820099">
        <w:rPr>
          <w:sz w:val="24"/>
          <w:szCs w:val="24"/>
        </w:rPr>
        <w:t xml:space="preserve">, X., &amp; Ward, C. S. (2024, May 28-31). </w:t>
      </w:r>
      <w:r w:rsidRPr="00820099">
        <w:rPr>
          <w:i/>
          <w:iCs/>
          <w:sz w:val="24"/>
          <w:szCs w:val="24"/>
        </w:rPr>
        <w:t>Understanding the role of ethnicity match in the implementation of a high-quality math curriculum in middle school.</w:t>
      </w:r>
      <w:r w:rsidRPr="00820099">
        <w:rPr>
          <w:sz w:val="24"/>
          <w:szCs w:val="24"/>
        </w:rPr>
        <w:t xml:space="preserve"> </w:t>
      </w:r>
      <w:r w:rsidR="00A716EA">
        <w:rPr>
          <w:sz w:val="24"/>
          <w:szCs w:val="24"/>
        </w:rPr>
        <w:t>[Poster Presentation].</w:t>
      </w:r>
      <w:r w:rsidR="00EF1DD6">
        <w:rPr>
          <w:sz w:val="24"/>
          <w:szCs w:val="24"/>
        </w:rPr>
        <w:t xml:space="preserve"> </w:t>
      </w:r>
      <w:r w:rsidRPr="00820099">
        <w:rPr>
          <w:sz w:val="24"/>
          <w:szCs w:val="24"/>
        </w:rPr>
        <w:t xml:space="preserve">Society for Prevention Research Annual Meeting, Washington, D.C., United States. </w:t>
      </w:r>
    </w:p>
    <w:p w14:paraId="09371757" w14:textId="77777777" w:rsidR="00820099" w:rsidRDefault="00820099" w:rsidP="00C0599E">
      <w:pPr>
        <w:ind w:left="720" w:hanging="720"/>
      </w:pPr>
    </w:p>
    <w:p w14:paraId="58E423B7" w14:textId="5515C5D0" w:rsidR="00650D70" w:rsidRPr="00650D70" w:rsidRDefault="00650D70" w:rsidP="00C0599E">
      <w:pPr>
        <w:ind w:left="720" w:hanging="720"/>
        <w:rPr>
          <w:sz w:val="24"/>
          <w:szCs w:val="24"/>
        </w:rPr>
      </w:pPr>
      <w:r w:rsidRPr="00650D70">
        <w:rPr>
          <w:sz w:val="24"/>
          <w:szCs w:val="24"/>
        </w:rPr>
        <w:t xml:space="preserve">Leonard, J. A., Bookhout, M. K., </w:t>
      </w:r>
      <w:r w:rsidRPr="00650D70">
        <w:rPr>
          <w:b/>
          <w:bCs/>
          <w:sz w:val="24"/>
          <w:szCs w:val="24"/>
        </w:rPr>
        <w:t>Franco-Jenkins</w:t>
      </w:r>
      <w:r w:rsidRPr="00650D70">
        <w:rPr>
          <w:sz w:val="24"/>
          <w:szCs w:val="24"/>
        </w:rPr>
        <w:t>, X., Ward, C. S., &amp; Morgan-Lopez, A.</w:t>
      </w:r>
      <w:r>
        <w:rPr>
          <w:sz w:val="24"/>
          <w:szCs w:val="24"/>
        </w:rPr>
        <w:t xml:space="preserve"> A. </w:t>
      </w:r>
      <w:r w:rsidRPr="00650D70">
        <w:rPr>
          <w:sz w:val="24"/>
          <w:szCs w:val="24"/>
        </w:rPr>
        <w:t xml:space="preserve">(2024, May 28-31). </w:t>
      </w:r>
      <w:r w:rsidRPr="00650D70">
        <w:rPr>
          <w:i/>
          <w:iCs/>
          <w:sz w:val="24"/>
          <w:szCs w:val="24"/>
        </w:rPr>
        <w:t>Individual- and district-level predictors of student math beliefs in the first year of curricula implementation</w:t>
      </w:r>
      <w:r w:rsidRPr="00650D70">
        <w:rPr>
          <w:sz w:val="24"/>
          <w:szCs w:val="24"/>
        </w:rPr>
        <w:t xml:space="preserve">. </w:t>
      </w:r>
      <w:r w:rsidR="00A716EA">
        <w:rPr>
          <w:sz w:val="24"/>
          <w:szCs w:val="24"/>
        </w:rPr>
        <w:t>[Poster Presentation].</w:t>
      </w:r>
      <w:r w:rsidR="00EF1DD6">
        <w:rPr>
          <w:sz w:val="24"/>
          <w:szCs w:val="24"/>
        </w:rPr>
        <w:t xml:space="preserve"> </w:t>
      </w:r>
      <w:r w:rsidRPr="00650D70">
        <w:rPr>
          <w:sz w:val="24"/>
          <w:szCs w:val="24"/>
        </w:rPr>
        <w:t>Society for Prevention Research Annual Conference, Washington, D.C.</w:t>
      </w:r>
    </w:p>
    <w:bookmarkEnd w:id="26"/>
    <w:p w14:paraId="731A93CA" w14:textId="77777777" w:rsidR="00650D70" w:rsidRPr="00650D70" w:rsidRDefault="00650D70" w:rsidP="00C0599E">
      <w:pPr>
        <w:pStyle w:val="Default"/>
        <w:ind w:left="720" w:hanging="720"/>
        <w:rPr>
          <w:b/>
          <w:bCs/>
          <w:lang w:val="en-US"/>
        </w:rPr>
      </w:pPr>
    </w:p>
    <w:p w14:paraId="0BA88715" w14:textId="09934DC1" w:rsidR="00D21A0A" w:rsidRPr="007F086F" w:rsidRDefault="00D21A0A" w:rsidP="00C0599E">
      <w:pPr>
        <w:pStyle w:val="Default"/>
        <w:ind w:left="720" w:hanging="720"/>
      </w:pPr>
      <w:r w:rsidRPr="007F086F">
        <w:rPr>
          <w:b/>
          <w:bCs/>
        </w:rPr>
        <w:t>Franco-Jenkins, X</w:t>
      </w:r>
      <w:r w:rsidRPr="007F086F">
        <w:t>., LaForett, D., Winsler, A., Ordoñez Rojas, D</w:t>
      </w:r>
      <w:r w:rsidR="003B5341" w:rsidRPr="007F086F">
        <w:t>.</w:t>
      </w:r>
      <w:r w:rsidRPr="007F086F">
        <w:t xml:space="preserve"> &amp; Maldonado, R.,</w:t>
      </w:r>
    </w:p>
    <w:p w14:paraId="608627B6" w14:textId="73F62429" w:rsidR="00D21A0A" w:rsidRPr="00D21A0A" w:rsidRDefault="00C0599E" w:rsidP="00C0599E">
      <w:pPr>
        <w:pStyle w:val="Default"/>
        <w:ind w:left="720" w:hanging="720"/>
        <w:rPr>
          <w:lang w:val="en-US"/>
        </w:rPr>
      </w:pPr>
      <w:r w:rsidRPr="00C0478A">
        <w:tab/>
      </w:r>
      <w:r w:rsidR="00D21A0A" w:rsidRPr="00146DE0">
        <w:rPr>
          <w:lang w:val="en-US"/>
        </w:rPr>
        <w:t xml:space="preserve">(2024).  </w:t>
      </w:r>
      <w:r w:rsidR="00D21A0A" w:rsidRPr="00D21A0A">
        <w:rPr>
          <w:i/>
          <w:iCs/>
          <w:lang w:val="en-US"/>
        </w:rPr>
        <w:t>Promoting Leadership Skills in Early Elementary Dual Language Education Settings</w:t>
      </w:r>
      <w:r w:rsidR="00D21A0A">
        <w:rPr>
          <w:lang w:val="en-US"/>
        </w:rPr>
        <w:t xml:space="preserve">.  </w:t>
      </w:r>
      <w:r w:rsidR="00A716EA" w:rsidRPr="000E1556">
        <w:rPr>
          <w:lang w:val="en-US"/>
        </w:rPr>
        <w:t>[Poster Presentation].</w:t>
      </w:r>
      <w:r w:rsidR="00D21A0A" w:rsidRPr="00D21A0A">
        <w:rPr>
          <w:lang w:val="en-US"/>
        </w:rPr>
        <w:t xml:space="preserve"> 5</w:t>
      </w:r>
      <w:r w:rsidR="00D21A0A">
        <w:rPr>
          <w:lang w:val="en-US"/>
        </w:rPr>
        <w:t>3rd</w:t>
      </w:r>
      <w:r w:rsidR="00D21A0A" w:rsidRPr="00D21A0A">
        <w:rPr>
          <w:lang w:val="en-US"/>
        </w:rPr>
        <w:t xml:space="preserve"> Annual Conference of the National Association for Bilingual Education (NABE), </w:t>
      </w:r>
      <w:r w:rsidR="00D21A0A">
        <w:rPr>
          <w:lang w:val="en-US"/>
        </w:rPr>
        <w:t>New Orleans, LA.</w:t>
      </w:r>
      <w:r w:rsidR="00D21A0A" w:rsidRPr="00D21A0A">
        <w:rPr>
          <w:lang w:val="en-US"/>
        </w:rPr>
        <w:t xml:space="preserve">  </w:t>
      </w:r>
    </w:p>
    <w:p w14:paraId="0B29313C" w14:textId="15AE4903" w:rsidR="00D21A0A" w:rsidRPr="00D21A0A" w:rsidRDefault="00D21A0A" w:rsidP="00C0599E">
      <w:pPr>
        <w:pStyle w:val="Default"/>
        <w:ind w:left="720" w:hanging="720"/>
        <w:rPr>
          <w:lang w:val="en-US"/>
        </w:rPr>
      </w:pPr>
    </w:p>
    <w:p w14:paraId="3CE9194D" w14:textId="2211424C" w:rsidR="00D21A0A" w:rsidRDefault="00D21A0A" w:rsidP="00C0599E">
      <w:pPr>
        <w:pStyle w:val="Default"/>
        <w:ind w:left="720" w:hanging="720"/>
        <w:rPr>
          <w:i/>
          <w:iCs/>
          <w:lang w:val="en-US"/>
        </w:rPr>
      </w:pPr>
      <w:r w:rsidRPr="00D21A0A">
        <w:rPr>
          <w:lang w:val="en-US"/>
        </w:rPr>
        <w:t xml:space="preserve">Winsler, A., Ordoñez Rojas, D., </w:t>
      </w:r>
      <w:r w:rsidRPr="00D21A0A">
        <w:rPr>
          <w:b/>
          <w:bCs/>
          <w:lang w:val="en-US"/>
        </w:rPr>
        <w:t>Franco-Jenkins, X</w:t>
      </w:r>
      <w:r w:rsidRPr="00D21A0A">
        <w:rPr>
          <w:lang w:val="en-US"/>
        </w:rPr>
        <w:t xml:space="preserve">., &amp; LaForett, D. </w:t>
      </w:r>
      <w:r>
        <w:rPr>
          <w:lang w:val="en-US"/>
        </w:rPr>
        <w:t xml:space="preserve">(2024). </w:t>
      </w:r>
      <w:r w:rsidRPr="00D21A0A">
        <w:rPr>
          <w:i/>
          <w:iCs/>
          <w:lang w:val="en-US"/>
        </w:rPr>
        <w:t>Maximizing</w:t>
      </w:r>
    </w:p>
    <w:p w14:paraId="6B3293F6" w14:textId="6F6E4266" w:rsidR="00D21A0A" w:rsidRPr="00D21A0A" w:rsidRDefault="00C0599E" w:rsidP="00C0599E">
      <w:pPr>
        <w:pStyle w:val="Default"/>
        <w:ind w:left="720" w:hanging="720"/>
        <w:rPr>
          <w:lang w:val="en-US"/>
        </w:rPr>
      </w:pPr>
      <w:r>
        <w:rPr>
          <w:i/>
          <w:iCs/>
          <w:lang w:val="en-US"/>
        </w:rPr>
        <w:lastRenderedPageBreak/>
        <w:tab/>
      </w:r>
      <w:r w:rsidR="00D21A0A" w:rsidRPr="00D21A0A">
        <w:rPr>
          <w:i/>
          <w:iCs/>
          <w:lang w:val="en-US"/>
        </w:rPr>
        <w:t>Student Engagement for All in 50/50 and 90/10 Two-Way Immersion Programs.</w:t>
      </w:r>
      <w:r w:rsidR="00D21A0A">
        <w:rPr>
          <w:lang w:val="en-US"/>
        </w:rPr>
        <w:t xml:space="preserve"> </w:t>
      </w:r>
      <w:r w:rsidR="00A716EA" w:rsidRPr="00A716EA">
        <w:rPr>
          <w:lang w:val="en-US"/>
        </w:rPr>
        <w:t xml:space="preserve">[Poster Presentation]. </w:t>
      </w:r>
      <w:r w:rsidR="00D21A0A" w:rsidRPr="00D21A0A">
        <w:rPr>
          <w:lang w:val="en-US"/>
        </w:rPr>
        <w:t>5</w:t>
      </w:r>
      <w:r w:rsidR="00D21A0A">
        <w:rPr>
          <w:lang w:val="en-US"/>
        </w:rPr>
        <w:t>3rd</w:t>
      </w:r>
      <w:r w:rsidR="00D21A0A" w:rsidRPr="00D21A0A">
        <w:rPr>
          <w:lang w:val="en-US"/>
        </w:rPr>
        <w:t xml:space="preserve"> Annual Conference of the National Association for Bilingual Education (NABE), </w:t>
      </w:r>
      <w:r w:rsidR="00D21A0A">
        <w:rPr>
          <w:lang w:val="en-US"/>
        </w:rPr>
        <w:t>New Orleans, LA.</w:t>
      </w:r>
      <w:r w:rsidR="00D21A0A" w:rsidRPr="00D21A0A">
        <w:rPr>
          <w:lang w:val="en-US"/>
        </w:rPr>
        <w:t xml:space="preserve">  </w:t>
      </w:r>
    </w:p>
    <w:bookmarkEnd w:id="15"/>
    <w:p w14:paraId="78472730" w14:textId="403FD09B" w:rsidR="00D21A0A" w:rsidRPr="00D21A0A" w:rsidRDefault="0055029A" w:rsidP="00C0599E">
      <w:pPr>
        <w:pStyle w:val="Default"/>
        <w:ind w:left="720" w:hanging="720"/>
        <w:rPr>
          <w:lang w:val="en-US"/>
        </w:rPr>
      </w:pPr>
      <w:r w:rsidRPr="00D21A0A">
        <w:rPr>
          <w:lang w:val="en-US"/>
        </w:rPr>
        <w:t xml:space="preserve">  </w:t>
      </w:r>
    </w:p>
    <w:p w14:paraId="4E22E935" w14:textId="187C6BFA" w:rsidR="0055029A" w:rsidRDefault="0055029A" w:rsidP="00C0599E">
      <w:pPr>
        <w:pStyle w:val="Default"/>
        <w:ind w:left="720" w:hanging="720"/>
        <w:rPr>
          <w:lang w:val="en-US"/>
        </w:rPr>
      </w:pPr>
      <w:r w:rsidRPr="00146DE0">
        <w:rPr>
          <w:lang w:val="en-US"/>
        </w:rPr>
        <w:t xml:space="preserve">Sullivan, M. M., Diehl, S. J., </w:t>
      </w:r>
      <w:r w:rsidRPr="00146DE0">
        <w:rPr>
          <w:b/>
          <w:bCs/>
          <w:lang w:val="en-US"/>
        </w:rPr>
        <w:t>Franco-Jenkins</w:t>
      </w:r>
      <w:r w:rsidRPr="00146DE0">
        <w:rPr>
          <w:lang w:val="en-US"/>
        </w:rPr>
        <w:t xml:space="preserve">, X., Aldridge, W. A. II. </w:t>
      </w:r>
      <w:r w:rsidRPr="0055029A">
        <w:rPr>
          <w:lang w:val="en-US"/>
        </w:rPr>
        <w:t>A (2023)</w:t>
      </w:r>
    </w:p>
    <w:p w14:paraId="61CE3B8D" w14:textId="66EB6428" w:rsidR="0055029A" w:rsidRPr="0055029A" w:rsidRDefault="00C0599E" w:rsidP="00C0599E">
      <w:pPr>
        <w:pStyle w:val="Default"/>
        <w:ind w:left="720" w:hanging="720"/>
        <w:rPr>
          <w:lang w:val="en-US"/>
        </w:rPr>
      </w:pPr>
      <w:r>
        <w:rPr>
          <w:i/>
          <w:iCs/>
          <w:lang w:val="en-US"/>
        </w:rPr>
        <w:tab/>
      </w:r>
      <w:r w:rsidR="0055029A" w:rsidRPr="00D21A0A">
        <w:rPr>
          <w:i/>
          <w:iCs/>
          <w:lang w:val="en-US"/>
        </w:rPr>
        <w:t>Longitudinal Social Network Analysis to Monitor Change in Network Support Over Time.</w:t>
      </w:r>
      <w:r w:rsidR="0055029A" w:rsidRPr="0055029A">
        <w:rPr>
          <w:lang w:val="en-US"/>
        </w:rPr>
        <w:t xml:space="preserve"> Presented at the 2023 Society for Prevention Research Conference</w:t>
      </w:r>
      <w:r w:rsidR="00D21A0A">
        <w:rPr>
          <w:lang w:val="en-US"/>
        </w:rPr>
        <w:t>, Washington, DC.</w:t>
      </w:r>
    </w:p>
    <w:p w14:paraId="7DC308B2" w14:textId="77777777" w:rsidR="0055029A" w:rsidRPr="0055029A" w:rsidRDefault="0055029A" w:rsidP="00C0599E">
      <w:pPr>
        <w:pStyle w:val="Default"/>
        <w:ind w:left="720" w:hanging="720"/>
        <w:rPr>
          <w:lang w:val="en-US"/>
        </w:rPr>
      </w:pPr>
    </w:p>
    <w:p w14:paraId="1CC0E9EF" w14:textId="13367A61" w:rsidR="007D2782" w:rsidRDefault="006873AC" w:rsidP="00C0599E">
      <w:pPr>
        <w:ind w:left="720" w:right="199" w:hanging="720"/>
        <w:rPr>
          <w:sz w:val="24"/>
        </w:rPr>
      </w:pPr>
      <w:r>
        <w:rPr>
          <w:b/>
          <w:sz w:val="24"/>
        </w:rPr>
        <w:t xml:space="preserve">Franco-Jenkins, X., </w:t>
      </w:r>
      <w:r>
        <w:rPr>
          <w:sz w:val="24"/>
        </w:rPr>
        <w:t xml:space="preserve">Ward, C., &amp; Leonard, J. (2023). </w:t>
      </w:r>
      <w:r>
        <w:rPr>
          <w:i/>
          <w:sz w:val="24"/>
        </w:rPr>
        <w:t>Students' Voices Matter: Effective Implementation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High-Math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Curriculum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Middle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School.</w:t>
      </w:r>
      <w:r>
        <w:rPr>
          <w:i/>
          <w:spacing w:val="-4"/>
          <w:sz w:val="24"/>
        </w:rPr>
        <w:t xml:space="preserve"> </w:t>
      </w:r>
      <w:r w:rsidR="0055029A" w:rsidRPr="0055029A">
        <w:rPr>
          <w:iCs/>
          <w:sz w:val="24"/>
        </w:rPr>
        <w:t xml:space="preserve">Presented at </w:t>
      </w:r>
      <w:r w:rsidRPr="0055029A">
        <w:rPr>
          <w:iCs/>
          <w:sz w:val="24"/>
        </w:rPr>
        <w:t>t</w:t>
      </w:r>
      <w:r>
        <w:rPr>
          <w:sz w:val="24"/>
        </w:rPr>
        <w:t>he Society for Prevention Research Annual Conference, Washington, DC.</w:t>
      </w:r>
    </w:p>
    <w:p w14:paraId="2FDB3A9C" w14:textId="77777777" w:rsidR="007D2782" w:rsidRDefault="007D2782" w:rsidP="00C0599E">
      <w:pPr>
        <w:pStyle w:val="BodyText"/>
        <w:ind w:left="720" w:hanging="720"/>
      </w:pPr>
    </w:p>
    <w:p w14:paraId="086442C6" w14:textId="37462218" w:rsidR="007D2782" w:rsidRDefault="006873AC" w:rsidP="00C0599E">
      <w:pPr>
        <w:pStyle w:val="BodyText"/>
        <w:ind w:left="720" w:hanging="720"/>
      </w:pPr>
      <w:r>
        <w:rPr>
          <w:b/>
        </w:rPr>
        <w:t xml:space="preserve">Franco-Jenkins, X., </w:t>
      </w:r>
      <w:r>
        <w:t>Leonard, J., Garcia, M., Ward, C. &amp; Morgan-Lopez A. (2023). Implementation Outcomes, Teachers Self-Efficacy and Cultural Pedagogy: Harmonizing</w:t>
      </w:r>
      <w:r>
        <w:rPr>
          <w:spacing w:val="-4"/>
        </w:rPr>
        <w:t xml:space="preserve"> </w:t>
      </w:r>
      <w:r>
        <w:t>Teachers’</w:t>
      </w:r>
      <w:r>
        <w:rPr>
          <w:spacing w:val="-3"/>
        </w:rPr>
        <w:t xml:space="preserve"> </w:t>
      </w:r>
      <w:r>
        <w:t>Perceptions</w:t>
      </w:r>
      <w:r>
        <w:rPr>
          <w:spacing w:val="-4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Districts.</w:t>
      </w:r>
      <w:r>
        <w:rPr>
          <w:spacing w:val="-4"/>
        </w:rPr>
        <w:t xml:space="preserve"> </w:t>
      </w:r>
      <w:r w:rsidR="0055029A">
        <w:rPr>
          <w:spacing w:val="-4"/>
        </w:rPr>
        <w:t>P</w:t>
      </w:r>
      <w:r>
        <w:t>resented</w:t>
      </w:r>
      <w:r>
        <w:rPr>
          <w:spacing w:val="-4"/>
        </w:rPr>
        <w:t xml:space="preserve"> </w:t>
      </w:r>
      <w:r w:rsidR="0055029A">
        <w:rPr>
          <w:spacing w:val="-4"/>
        </w:rPr>
        <w:t>at</w:t>
      </w:r>
      <w:r>
        <w:t xml:space="preserve"> the Society for Prevention Research Annual Conference, Washington, DC.</w:t>
      </w:r>
    </w:p>
    <w:p w14:paraId="09626014" w14:textId="77777777" w:rsidR="007D2782" w:rsidRDefault="007D2782" w:rsidP="00C0599E">
      <w:pPr>
        <w:pStyle w:val="BodyText"/>
        <w:ind w:left="720" w:hanging="720"/>
      </w:pPr>
    </w:p>
    <w:p w14:paraId="1E0C90F2" w14:textId="77777777" w:rsidR="007D2782" w:rsidRDefault="006873AC" w:rsidP="00C0599E">
      <w:pPr>
        <w:ind w:left="720" w:hanging="720"/>
        <w:rPr>
          <w:sz w:val="24"/>
        </w:rPr>
      </w:pPr>
      <w:r>
        <w:rPr>
          <w:b/>
          <w:sz w:val="24"/>
        </w:rPr>
        <w:t>Franco-Jenkins,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</w:t>
      </w:r>
      <w:r>
        <w:rPr>
          <w:sz w:val="24"/>
        </w:rPr>
        <w:t>.,</w:t>
      </w:r>
      <w:r>
        <w:rPr>
          <w:spacing w:val="-2"/>
          <w:sz w:val="24"/>
        </w:rPr>
        <w:t xml:space="preserve"> </w:t>
      </w:r>
      <w:r>
        <w:rPr>
          <w:sz w:val="24"/>
        </w:rPr>
        <w:t>LaForett,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R.,</w:t>
      </w:r>
      <w:r>
        <w:rPr>
          <w:spacing w:val="-2"/>
          <w:sz w:val="24"/>
        </w:rPr>
        <w:t xml:space="preserve"> </w:t>
      </w:r>
      <w:r>
        <w:rPr>
          <w:sz w:val="24"/>
        </w:rPr>
        <w:t>Maldonado,</w:t>
      </w:r>
      <w:r>
        <w:rPr>
          <w:spacing w:val="-1"/>
          <w:sz w:val="24"/>
        </w:rPr>
        <w:t xml:space="preserve"> </w:t>
      </w:r>
      <w:r>
        <w:rPr>
          <w:sz w:val="24"/>
        </w:rPr>
        <w:t>U.,</w:t>
      </w:r>
      <w:r>
        <w:rPr>
          <w:spacing w:val="-2"/>
          <w:sz w:val="24"/>
        </w:rPr>
        <w:t xml:space="preserve"> </w:t>
      </w:r>
      <w:r>
        <w:rPr>
          <w:sz w:val="24"/>
        </w:rPr>
        <w:t>Ordóñez,</w:t>
      </w:r>
      <w:r>
        <w:rPr>
          <w:spacing w:val="-2"/>
          <w:sz w:val="24"/>
        </w:rPr>
        <w:t xml:space="preserve"> </w:t>
      </w:r>
      <w:r>
        <w:rPr>
          <w:sz w:val="24"/>
        </w:rPr>
        <w:t>D.,</w:t>
      </w:r>
      <w:r>
        <w:rPr>
          <w:spacing w:val="-2"/>
          <w:sz w:val="24"/>
        </w:rPr>
        <w:t xml:space="preserve"> </w:t>
      </w:r>
      <w:r>
        <w:rPr>
          <w:sz w:val="24"/>
        </w:rPr>
        <w:t>Winsler,</w:t>
      </w:r>
      <w:r>
        <w:rPr>
          <w:spacing w:val="-2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(2023).</w:t>
      </w:r>
    </w:p>
    <w:p w14:paraId="632157CC" w14:textId="689994B9" w:rsidR="007D2782" w:rsidRDefault="00C0599E" w:rsidP="00C0599E">
      <w:pPr>
        <w:spacing w:before="1"/>
        <w:ind w:left="720" w:hanging="720"/>
        <w:rPr>
          <w:sz w:val="24"/>
        </w:rPr>
      </w:pPr>
      <w:r>
        <w:rPr>
          <w:i/>
          <w:sz w:val="24"/>
        </w:rPr>
        <w:tab/>
      </w:r>
      <w:r w:rsidR="006873AC">
        <w:rPr>
          <w:i/>
          <w:sz w:val="24"/>
        </w:rPr>
        <w:t>Biased Teacher Perceptions of Student Leadership Skills in Dual Language Education</w:t>
      </w:r>
      <w:r w:rsidR="006873AC">
        <w:rPr>
          <w:i/>
          <w:spacing w:val="-4"/>
          <w:sz w:val="24"/>
        </w:rPr>
        <w:t xml:space="preserve"> </w:t>
      </w:r>
      <w:r w:rsidR="006873AC">
        <w:rPr>
          <w:i/>
          <w:sz w:val="24"/>
        </w:rPr>
        <w:t>Settings</w:t>
      </w:r>
      <w:r w:rsidR="006873AC">
        <w:rPr>
          <w:sz w:val="24"/>
        </w:rPr>
        <w:t>.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Presented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at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the</w:t>
      </w:r>
      <w:r w:rsidR="006873AC">
        <w:rPr>
          <w:spacing w:val="-5"/>
          <w:sz w:val="24"/>
        </w:rPr>
        <w:t xml:space="preserve"> </w:t>
      </w:r>
      <w:r w:rsidR="006873AC">
        <w:rPr>
          <w:sz w:val="24"/>
        </w:rPr>
        <w:t>Society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for</w:t>
      </w:r>
      <w:r w:rsidR="006873AC">
        <w:rPr>
          <w:spacing w:val="-5"/>
          <w:sz w:val="24"/>
        </w:rPr>
        <w:t xml:space="preserve"> </w:t>
      </w:r>
      <w:r w:rsidR="006873AC">
        <w:rPr>
          <w:sz w:val="24"/>
        </w:rPr>
        <w:t>Research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in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Child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Development (SRCD) Biennial Meeting, Salt Lake City, UT.</w:t>
      </w:r>
    </w:p>
    <w:p w14:paraId="11321CAE" w14:textId="77777777" w:rsidR="007D2782" w:rsidRDefault="007D2782" w:rsidP="00C0599E">
      <w:pPr>
        <w:pStyle w:val="BodyText"/>
        <w:spacing w:before="11"/>
        <w:ind w:left="720" w:hanging="720"/>
        <w:rPr>
          <w:sz w:val="23"/>
        </w:rPr>
      </w:pPr>
    </w:p>
    <w:p w14:paraId="1C511127" w14:textId="0D0E612C" w:rsidR="007D2782" w:rsidRDefault="006873AC" w:rsidP="00C0599E">
      <w:pPr>
        <w:pStyle w:val="BodyText"/>
        <w:ind w:left="720" w:hanging="720"/>
      </w:pPr>
      <w:r w:rsidRPr="005E4EDA">
        <w:t xml:space="preserve">LaForett, D. R., Winsler, A., </w:t>
      </w:r>
      <w:r w:rsidRPr="005E4EDA">
        <w:rPr>
          <w:b/>
        </w:rPr>
        <w:t>Franco-Jenkins, X</w:t>
      </w:r>
      <w:r w:rsidRPr="005E4EDA">
        <w:t>., Zadrozny, S., Maldonado, U., &amp; Ordoñez, D. (2023</w:t>
      </w:r>
      <w:r w:rsidR="00BF521C" w:rsidRPr="005E4EDA">
        <w:t xml:space="preserve">, </w:t>
      </w:r>
      <w:proofErr w:type="gramStart"/>
      <w:r w:rsidR="00BF521C" w:rsidRPr="005E4EDA">
        <w:t>March,</w:t>
      </w:r>
      <w:proofErr w:type="gramEnd"/>
      <w:r w:rsidR="00BF521C" w:rsidRPr="005E4EDA">
        <w:t xml:space="preserve"> 22-25</w:t>
      </w:r>
      <w:r w:rsidRPr="005E4EDA">
        <w:t xml:space="preserve">). </w:t>
      </w:r>
      <w:r>
        <w:t>Educational gains for students in dual language programs: Effects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proficiency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model.</w:t>
      </w:r>
      <w:r>
        <w:rPr>
          <w:spacing w:val="40"/>
        </w:rPr>
        <w:t xml:space="preserve"> </w:t>
      </w:r>
      <w:r>
        <w:rPr>
          <w:color w:val="1F2023"/>
        </w:rPr>
        <w:t>In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N.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Bohlmann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(Chair),</w:t>
      </w:r>
      <w:r>
        <w:rPr>
          <w:color w:val="1F2023"/>
          <w:spacing w:val="-4"/>
        </w:rPr>
        <w:t xml:space="preserve"> </w:t>
      </w:r>
      <w:r>
        <w:rPr>
          <w:i/>
        </w:rPr>
        <w:t>Do</w:t>
      </w:r>
      <w:r w:rsidR="00466169">
        <w:rPr>
          <w:i/>
        </w:rPr>
        <w:t xml:space="preserve"> </w:t>
      </w:r>
      <w:r>
        <w:rPr>
          <w:i/>
        </w:rPr>
        <w:t>dual</w:t>
      </w:r>
      <w:r>
        <w:rPr>
          <w:i/>
          <w:spacing w:val="-4"/>
        </w:rPr>
        <w:t xml:space="preserve"> </w:t>
      </w:r>
      <w:r>
        <w:rPr>
          <w:i/>
        </w:rPr>
        <w:t>language</w:t>
      </w:r>
      <w:r>
        <w:rPr>
          <w:i/>
          <w:spacing w:val="-5"/>
        </w:rPr>
        <w:t xml:space="preserve"> </w:t>
      </w:r>
      <w:r>
        <w:rPr>
          <w:i/>
        </w:rPr>
        <w:t>experiences</w:t>
      </w:r>
      <w:r>
        <w:rPr>
          <w:i/>
          <w:spacing w:val="-4"/>
        </w:rPr>
        <w:t xml:space="preserve"> </w:t>
      </w:r>
      <w:r>
        <w:rPr>
          <w:i/>
        </w:rPr>
        <w:t>benefit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academic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literacy</w:t>
      </w:r>
      <w:r>
        <w:rPr>
          <w:i/>
          <w:spacing w:val="-5"/>
        </w:rPr>
        <w:t xml:space="preserve"> </w:t>
      </w:r>
      <w:r>
        <w:rPr>
          <w:i/>
        </w:rPr>
        <w:t>outcomes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Spanish speaking Els</w:t>
      </w:r>
      <w:r w:rsidR="00BF521C">
        <w:rPr>
          <w:i/>
        </w:rPr>
        <w:t xml:space="preserve"> </w:t>
      </w:r>
      <w:r w:rsidR="00BF521C" w:rsidRPr="00BF521C">
        <w:rPr>
          <w:iCs/>
        </w:rPr>
        <w:t>[Symposium]</w:t>
      </w:r>
      <w:r w:rsidRPr="00BF521C">
        <w:rPr>
          <w:iCs/>
        </w:rPr>
        <w:t>.</w:t>
      </w:r>
      <w:r>
        <w:rPr>
          <w:i/>
        </w:rPr>
        <w:t xml:space="preserve"> </w:t>
      </w:r>
      <w:r>
        <w:t>Society for Research in Child Development (SRCD) Biennial Meeting, Salt Lake City, UT.</w:t>
      </w:r>
    </w:p>
    <w:p w14:paraId="6D0BB917" w14:textId="77777777" w:rsidR="007D2782" w:rsidRDefault="007D2782" w:rsidP="00C0599E">
      <w:pPr>
        <w:pStyle w:val="BodyText"/>
        <w:ind w:left="720" w:hanging="720"/>
      </w:pPr>
    </w:p>
    <w:p w14:paraId="75C8A2D6" w14:textId="77777777" w:rsidR="007D2782" w:rsidRDefault="006873AC" w:rsidP="00C0599E">
      <w:pPr>
        <w:ind w:left="720" w:right="144" w:hanging="720"/>
        <w:rPr>
          <w:sz w:val="24"/>
        </w:rPr>
      </w:pPr>
      <w:r>
        <w:rPr>
          <w:sz w:val="24"/>
        </w:rPr>
        <w:t xml:space="preserve">Bratsch-Hines, M., Ansari, A., </w:t>
      </w:r>
      <w:r>
        <w:rPr>
          <w:b/>
          <w:sz w:val="24"/>
        </w:rPr>
        <w:t>Franco-Jenkins, X</w:t>
      </w:r>
      <w:r>
        <w:rPr>
          <w:sz w:val="24"/>
        </w:rPr>
        <w:t>., Koziol, N., Kuhn, L., Lin, T., McCormick,</w:t>
      </w:r>
      <w:r>
        <w:rPr>
          <w:spacing w:val="-4"/>
          <w:sz w:val="24"/>
        </w:rPr>
        <w:t xml:space="preserve"> </w:t>
      </w:r>
      <w:r>
        <w:rPr>
          <w:sz w:val="24"/>
        </w:rPr>
        <w:t>M.,</w:t>
      </w:r>
      <w:r>
        <w:rPr>
          <w:spacing w:val="-4"/>
          <w:sz w:val="24"/>
        </w:rPr>
        <w:t xml:space="preserve"> </w:t>
      </w:r>
      <w:r>
        <w:rPr>
          <w:sz w:val="24"/>
        </w:rPr>
        <w:t>Purtell,</w:t>
      </w:r>
      <w:r>
        <w:rPr>
          <w:spacing w:val="-4"/>
          <w:sz w:val="24"/>
        </w:rPr>
        <w:t xml:space="preserve"> </w:t>
      </w:r>
      <w:r>
        <w:rPr>
          <w:sz w:val="24"/>
        </w:rPr>
        <w:t>K,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Witte,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(2023)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Relation to</w:t>
      </w:r>
      <w:r>
        <w:rPr>
          <w:spacing w:val="-1"/>
          <w:sz w:val="24"/>
        </w:rPr>
        <w:t xml:space="preserve"> </w:t>
      </w:r>
      <w:r>
        <w:rPr>
          <w:sz w:val="24"/>
        </w:rPr>
        <w:t>PK-G1</w:t>
      </w:r>
      <w:r>
        <w:rPr>
          <w:spacing w:val="-1"/>
          <w:sz w:val="24"/>
        </w:rPr>
        <w:t xml:space="preserve"> </w:t>
      </w:r>
      <w:r>
        <w:rPr>
          <w:sz w:val="24"/>
        </w:rPr>
        <w:t>Gains:</w:t>
      </w:r>
      <w:r>
        <w:rPr>
          <w:spacing w:val="-1"/>
          <w:sz w:val="24"/>
        </w:rPr>
        <w:t xml:space="preserve"> </w:t>
      </w:r>
      <w:r>
        <w:rPr>
          <w:sz w:val="24"/>
        </w:rPr>
        <w:t>Multisite</w:t>
      </w:r>
      <w:r>
        <w:rPr>
          <w:spacing w:val="-2"/>
          <w:sz w:val="24"/>
        </w:rPr>
        <w:t xml:space="preserve"> </w:t>
      </w:r>
      <w:r>
        <w:rPr>
          <w:sz w:val="24"/>
        </w:rPr>
        <w:t>Evidence 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Early</w:t>
      </w:r>
      <w:r>
        <w:rPr>
          <w:spacing w:val="-1"/>
          <w:sz w:val="24"/>
        </w:rPr>
        <w:t xml:space="preserve"> </w:t>
      </w:r>
      <w:r>
        <w:rPr>
          <w:sz w:val="24"/>
        </w:rPr>
        <w:t>Learning</w:t>
      </w:r>
      <w:r>
        <w:rPr>
          <w:spacing w:val="-1"/>
          <w:sz w:val="24"/>
        </w:rPr>
        <w:t xml:space="preserve"> </w:t>
      </w:r>
      <w:r>
        <w:rPr>
          <w:sz w:val="24"/>
        </w:rPr>
        <w:t>Network. In R.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Carr (Chair), </w:t>
      </w:r>
      <w:r>
        <w:rPr>
          <w:i/>
          <w:sz w:val="24"/>
        </w:rPr>
        <w:t xml:space="preserve">To Pre-K and Beyond: Child Development and Educational Environments Across Pre-K and Elementary School. </w:t>
      </w:r>
      <w:r>
        <w:rPr>
          <w:sz w:val="24"/>
        </w:rPr>
        <w:t>Presented at the Society for Research in Child Development (SRCD) Biennial Meeting, Salt Lake City, UT.</w:t>
      </w:r>
    </w:p>
    <w:p w14:paraId="2D1BD2C5" w14:textId="77777777" w:rsidR="007D2782" w:rsidRDefault="007D2782" w:rsidP="00C0599E">
      <w:pPr>
        <w:pStyle w:val="BodyText"/>
        <w:ind w:left="720" w:hanging="720"/>
      </w:pPr>
    </w:p>
    <w:p w14:paraId="1F71A01E" w14:textId="77777777" w:rsidR="007D2782" w:rsidRDefault="006873AC" w:rsidP="00C0599E">
      <w:pPr>
        <w:ind w:left="720" w:hanging="720"/>
        <w:rPr>
          <w:sz w:val="24"/>
        </w:rPr>
      </w:pPr>
      <w:r>
        <w:rPr>
          <w:b/>
          <w:sz w:val="24"/>
        </w:rPr>
        <w:t>Franco-Jenkins, X</w:t>
      </w:r>
      <w:r>
        <w:rPr>
          <w:sz w:val="24"/>
        </w:rPr>
        <w:t xml:space="preserve">., LaForett, D. R., &amp; Winsler, A. (2023). </w:t>
      </w:r>
      <w:r>
        <w:rPr>
          <w:i/>
          <w:sz w:val="24"/>
        </w:rPr>
        <w:t>Two-Way Immersion Classrooms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during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Covid-19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pandemic: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Parent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Teacher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Perceptions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of Students’ Learning. </w:t>
      </w:r>
      <w:r>
        <w:rPr>
          <w:sz w:val="24"/>
        </w:rPr>
        <w:t>Presented at the 52nd Annual Conference of the National Association for Bilingual Education (NABE), Portland, OR.</w:t>
      </w:r>
    </w:p>
    <w:p w14:paraId="65185C7D" w14:textId="77777777" w:rsidR="007D2782" w:rsidRDefault="007D2782" w:rsidP="00C0599E">
      <w:pPr>
        <w:pStyle w:val="BodyText"/>
        <w:ind w:left="720" w:hanging="720"/>
      </w:pPr>
    </w:p>
    <w:p w14:paraId="72A10D16" w14:textId="77777777" w:rsidR="007D2782" w:rsidRDefault="006873AC" w:rsidP="00C0599E">
      <w:pPr>
        <w:ind w:left="720" w:right="317" w:hanging="720"/>
        <w:rPr>
          <w:sz w:val="24"/>
        </w:rPr>
      </w:pPr>
      <w:r w:rsidRPr="00645177">
        <w:rPr>
          <w:sz w:val="24"/>
          <w:lang w:val="es-PE"/>
        </w:rPr>
        <w:t xml:space="preserve">Castro, D., &amp; </w:t>
      </w:r>
      <w:r w:rsidRPr="00645177">
        <w:rPr>
          <w:b/>
          <w:sz w:val="24"/>
          <w:lang w:val="es-PE"/>
        </w:rPr>
        <w:t>Franco-Jenkins, X</w:t>
      </w:r>
      <w:r w:rsidRPr="00645177">
        <w:rPr>
          <w:sz w:val="24"/>
          <w:lang w:val="es-PE"/>
        </w:rPr>
        <w:t xml:space="preserve">. (2023). </w:t>
      </w:r>
      <w:r>
        <w:rPr>
          <w:i/>
          <w:sz w:val="24"/>
        </w:rPr>
        <w:t>Bilingual Education for Dual Language Learners: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Critical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Review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Effective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Dual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Programs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 the 52nd Annual Conference of the National Association for Bilingual Education (NABE), Portland, OR.</w:t>
      </w:r>
    </w:p>
    <w:p w14:paraId="277FF17D" w14:textId="77777777" w:rsidR="007D2782" w:rsidRDefault="007D2782" w:rsidP="00C0599E">
      <w:pPr>
        <w:pStyle w:val="BodyText"/>
        <w:ind w:left="720" w:hanging="720"/>
      </w:pPr>
    </w:p>
    <w:p w14:paraId="726022D9" w14:textId="77777777" w:rsidR="007D2782" w:rsidRDefault="006873AC" w:rsidP="00C0599E">
      <w:pPr>
        <w:pStyle w:val="BodyText"/>
        <w:ind w:left="720" w:right="192" w:hanging="720"/>
      </w:pPr>
      <w:r>
        <w:lastRenderedPageBreak/>
        <w:t xml:space="preserve">LaForett, D. R., Winsler, A. &amp; </w:t>
      </w:r>
      <w:r>
        <w:rPr>
          <w:b/>
        </w:rPr>
        <w:t>Franco-Jenkins, X</w:t>
      </w:r>
      <w:r>
        <w:t>., (2023).</w:t>
      </w:r>
      <w:r>
        <w:rPr>
          <w:spacing w:val="40"/>
        </w:rPr>
        <w:t xml:space="preserve"> </w:t>
      </w:r>
      <w:r>
        <w:t>Adherence to Program Model</w:t>
      </w:r>
      <w:r>
        <w:rPr>
          <w:spacing w:val="-5"/>
        </w:rPr>
        <w:t xml:space="preserve"> </w:t>
      </w:r>
      <w:r>
        <w:t>Language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Instruction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gramStart"/>
      <w:r>
        <w:t>Spanish-English</w:t>
      </w:r>
      <w:proofErr w:type="gramEnd"/>
      <w:r>
        <w:rPr>
          <w:spacing w:val="-5"/>
        </w:rPr>
        <w:t xml:space="preserve"> </w:t>
      </w:r>
      <w:r>
        <w:t>Dual</w:t>
      </w:r>
      <w:r>
        <w:rPr>
          <w:spacing w:val="-5"/>
        </w:rPr>
        <w:t xml:space="preserve"> </w:t>
      </w:r>
      <w:r>
        <w:t>Language</w:t>
      </w:r>
      <w:r>
        <w:rPr>
          <w:spacing w:val="-6"/>
        </w:rPr>
        <w:t xml:space="preserve"> </w:t>
      </w:r>
      <w:r>
        <w:t>Programming in Elementary Classrooms. Presented at the 52nd Annual Conference of the National Association for Bilingual Education (NABE), Portland, OR.</w:t>
      </w:r>
      <w:bookmarkEnd w:id="16"/>
    </w:p>
    <w:p w14:paraId="6D25C1E3" w14:textId="77777777" w:rsidR="007D2782" w:rsidRDefault="007D2782" w:rsidP="00C0599E">
      <w:pPr>
        <w:pStyle w:val="BodyText"/>
        <w:ind w:left="720" w:hanging="720"/>
      </w:pPr>
    </w:p>
    <w:p w14:paraId="5C8C0066" w14:textId="506715CF" w:rsidR="007D2782" w:rsidRDefault="006873AC" w:rsidP="00C0599E">
      <w:pPr>
        <w:ind w:left="720" w:right="192" w:hanging="720"/>
        <w:rPr>
          <w:sz w:val="24"/>
        </w:rPr>
      </w:pPr>
      <w:r>
        <w:rPr>
          <w:sz w:val="24"/>
        </w:rPr>
        <w:t>Winsler,</w:t>
      </w:r>
      <w:r>
        <w:rPr>
          <w:spacing w:val="-4"/>
          <w:sz w:val="24"/>
        </w:rPr>
        <w:t xml:space="preserve"> </w:t>
      </w:r>
      <w:r>
        <w:rPr>
          <w:sz w:val="24"/>
        </w:rPr>
        <w:t>A.,</w:t>
      </w:r>
      <w:r>
        <w:rPr>
          <w:spacing w:val="-4"/>
          <w:sz w:val="24"/>
        </w:rPr>
        <w:t xml:space="preserve"> </w:t>
      </w:r>
      <w:r>
        <w:rPr>
          <w:sz w:val="24"/>
        </w:rPr>
        <w:t>Novell,</w:t>
      </w:r>
      <w:r>
        <w:rPr>
          <w:spacing w:val="-4"/>
          <w:sz w:val="24"/>
        </w:rPr>
        <w:t xml:space="preserve"> </w:t>
      </w:r>
      <w:r>
        <w:rPr>
          <w:sz w:val="24"/>
        </w:rPr>
        <w:t>G.,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Franco-Jenkins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X.,</w:t>
      </w:r>
      <w:r>
        <w:rPr>
          <w:spacing w:val="-4"/>
          <w:sz w:val="24"/>
        </w:rPr>
        <w:t xml:space="preserve"> </w:t>
      </w:r>
      <w:r>
        <w:rPr>
          <w:sz w:val="24"/>
        </w:rPr>
        <w:t>Simpson,</w:t>
      </w:r>
      <w:r>
        <w:rPr>
          <w:spacing w:val="-4"/>
          <w:sz w:val="24"/>
        </w:rPr>
        <w:t xml:space="preserve"> </w:t>
      </w:r>
      <w:r>
        <w:rPr>
          <w:sz w:val="24"/>
        </w:rPr>
        <w:t>M,</w:t>
      </w:r>
      <w:r>
        <w:rPr>
          <w:spacing w:val="-4"/>
          <w:sz w:val="24"/>
        </w:rPr>
        <w:t xml:space="preserve"> </w:t>
      </w:r>
      <w:r>
        <w:rPr>
          <w:sz w:val="24"/>
        </w:rPr>
        <w:t>T.,</w:t>
      </w:r>
      <w:r>
        <w:rPr>
          <w:spacing w:val="-4"/>
          <w:sz w:val="24"/>
        </w:rPr>
        <w:t xml:space="preserve"> </w:t>
      </w:r>
      <w:r>
        <w:rPr>
          <w:sz w:val="24"/>
        </w:rPr>
        <w:t>Beauchamp,</w:t>
      </w:r>
      <w:r>
        <w:rPr>
          <w:spacing w:val="-4"/>
          <w:sz w:val="24"/>
        </w:rPr>
        <w:t xml:space="preserve"> </w:t>
      </w:r>
      <w:r>
        <w:rPr>
          <w:sz w:val="24"/>
        </w:rPr>
        <w:t>A.,</w:t>
      </w:r>
      <w:r>
        <w:rPr>
          <w:spacing w:val="-4"/>
          <w:sz w:val="24"/>
        </w:rPr>
        <w:t xml:space="preserve"> </w:t>
      </w:r>
      <w:r>
        <w:rPr>
          <w:sz w:val="24"/>
        </w:rPr>
        <w:t>Villa,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R., &amp; LaForett, D. R. (2022) </w:t>
      </w:r>
      <w:r>
        <w:rPr>
          <w:i/>
          <w:sz w:val="24"/>
        </w:rPr>
        <w:t xml:space="preserve">“How do you do 50/50?” Student Engagement in </w:t>
      </w:r>
      <w:r w:rsidR="00E97D97">
        <w:rPr>
          <w:i/>
          <w:sz w:val="24"/>
        </w:rPr>
        <w:t>Two-Way</w:t>
      </w:r>
      <w:r>
        <w:rPr>
          <w:i/>
          <w:sz w:val="24"/>
        </w:rPr>
        <w:t xml:space="preserve"> Immersion Early Childhood Classrooms Depends on the Language Model Used and Children’s Home Language. </w:t>
      </w:r>
      <w:r>
        <w:rPr>
          <w:sz w:val="24"/>
        </w:rPr>
        <w:t>Presented at the National Research Conference on Early Childhood.</w:t>
      </w:r>
    </w:p>
    <w:p w14:paraId="01F8284B" w14:textId="77777777" w:rsidR="007D2782" w:rsidRDefault="007D2782" w:rsidP="00C0599E">
      <w:pPr>
        <w:pStyle w:val="BodyText"/>
        <w:ind w:left="720" w:hanging="720"/>
      </w:pPr>
    </w:p>
    <w:p w14:paraId="282E738E" w14:textId="1DBC8DAD" w:rsidR="007D2782" w:rsidRDefault="006873AC" w:rsidP="00C0599E">
      <w:pPr>
        <w:pStyle w:val="BodyText"/>
        <w:spacing w:before="1"/>
        <w:ind w:left="720" w:right="408" w:hanging="720"/>
      </w:pPr>
      <w:r>
        <w:t xml:space="preserve">Diehl, S. J., </w:t>
      </w:r>
      <w:r>
        <w:rPr>
          <w:b/>
        </w:rPr>
        <w:t>Franco-Jenkins, X</w:t>
      </w:r>
      <w:r>
        <w:t>., Sullivan, M. M., Aldridge, W. A., Birken, S. A., &amp; Mucha</w:t>
      </w:r>
      <w:r w:rsidR="00E97D97">
        <w:t>,</w:t>
      </w:r>
      <w:r>
        <w:t xml:space="preserve"> P. J. (2022). Incorporating Stakeholder Voices in Effective Program Scale-up.</w:t>
      </w:r>
      <w:r>
        <w:rPr>
          <w:spacing w:val="-5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Society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Prevention</w:t>
      </w:r>
      <w:r>
        <w:rPr>
          <w:spacing w:val="-5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Conference, Seattle, WA.</w:t>
      </w:r>
    </w:p>
    <w:p w14:paraId="1913CBCF" w14:textId="77777777" w:rsidR="007D2782" w:rsidRDefault="007D2782" w:rsidP="00C0599E">
      <w:pPr>
        <w:pStyle w:val="BodyText"/>
        <w:ind w:left="720" w:hanging="720"/>
      </w:pPr>
    </w:p>
    <w:p w14:paraId="277E77AD" w14:textId="77777777" w:rsidR="007D2782" w:rsidRDefault="006873AC" w:rsidP="00C0599E">
      <w:pPr>
        <w:ind w:left="720" w:right="515" w:hanging="720"/>
        <w:rPr>
          <w:sz w:val="24"/>
        </w:rPr>
      </w:pPr>
      <w:r>
        <w:rPr>
          <w:b/>
          <w:sz w:val="24"/>
        </w:rPr>
        <w:t>Franco-Jenkins</w:t>
      </w:r>
      <w:r>
        <w:rPr>
          <w:sz w:val="24"/>
        </w:rPr>
        <w:t xml:space="preserve">, X., &amp; Ward, C. (2022). </w:t>
      </w:r>
      <w:r>
        <w:rPr>
          <w:i/>
          <w:sz w:val="24"/>
        </w:rPr>
        <w:t>High-Quality Middle Math Curriculum Focused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Priority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Students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across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US: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Ready,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Set,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Go!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 Society for Prevention Research Annual Conference, Seattle, WA.</w:t>
      </w:r>
    </w:p>
    <w:p w14:paraId="39C1F985" w14:textId="77777777" w:rsidR="007D2782" w:rsidRDefault="007D2782" w:rsidP="00C0599E">
      <w:pPr>
        <w:pStyle w:val="BodyText"/>
        <w:ind w:left="720" w:hanging="720"/>
      </w:pPr>
    </w:p>
    <w:p w14:paraId="618E3CB4" w14:textId="6593F9C4" w:rsidR="007D2782" w:rsidRDefault="006873AC" w:rsidP="00C0599E">
      <w:pPr>
        <w:ind w:left="720" w:right="192" w:hanging="720"/>
        <w:rPr>
          <w:sz w:val="24"/>
        </w:rPr>
      </w:pPr>
      <w:r w:rsidRPr="00645177">
        <w:rPr>
          <w:sz w:val="24"/>
          <w:lang w:val="es-PE"/>
        </w:rPr>
        <w:t>Diehl,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S.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J.,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b/>
          <w:sz w:val="24"/>
          <w:lang w:val="es-PE"/>
        </w:rPr>
        <w:t>Franco,</w:t>
      </w:r>
      <w:r w:rsidRPr="00645177">
        <w:rPr>
          <w:b/>
          <w:spacing w:val="-3"/>
          <w:sz w:val="24"/>
          <w:lang w:val="es-PE"/>
        </w:rPr>
        <w:t xml:space="preserve"> </w:t>
      </w:r>
      <w:r w:rsidRPr="00645177">
        <w:rPr>
          <w:b/>
          <w:sz w:val="24"/>
          <w:lang w:val="es-PE"/>
        </w:rPr>
        <w:t>X</w:t>
      </w:r>
      <w:r w:rsidRPr="00645177">
        <w:rPr>
          <w:sz w:val="24"/>
          <w:lang w:val="es-PE"/>
        </w:rPr>
        <w:t>.,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Sullivan,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M.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M.,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Aldridge,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W.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A.,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Birken,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S.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A.,</w:t>
      </w:r>
      <w:r w:rsidRPr="00645177">
        <w:rPr>
          <w:spacing w:val="-1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&amp;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Mucha</w:t>
      </w:r>
      <w:r w:rsidR="00E97D97">
        <w:rPr>
          <w:sz w:val="24"/>
          <w:lang w:val="es-PE"/>
        </w:rPr>
        <w:t>,</w:t>
      </w:r>
      <w:r w:rsidRPr="00645177">
        <w:rPr>
          <w:spacing w:val="-4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P.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 xml:space="preserve">J. (2021). </w:t>
      </w:r>
      <w:r>
        <w:rPr>
          <w:i/>
          <w:sz w:val="24"/>
        </w:rPr>
        <w:t>Social network analysis as a tool to guide effective program implementation and scale-up</w:t>
      </w:r>
      <w:r>
        <w:rPr>
          <w:sz w:val="24"/>
        </w:rPr>
        <w:t>. Presented at the 2021 Virtual Global Implementation Conference.</w:t>
      </w:r>
    </w:p>
    <w:p w14:paraId="44DA9DF0" w14:textId="77777777" w:rsidR="007D2782" w:rsidRDefault="006873AC" w:rsidP="00C0599E">
      <w:pPr>
        <w:spacing w:before="79"/>
        <w:ind w:left="720" w:right="192" w:hanging="720"/>
        <w:rPr>
          <w:sz w:val="24"/>
        </w:rPr>
      </w:pPr>
      <w:r>
        <w:rPr>
          <w:sz w:val="24"/>
        </w:rPr>
        <w:t xml:space="preserve">Jang., W., Bezdek, K., Foster, T., Burchinal, M., Bratsch-Hines, M., &amp; </w:t>
      </w:r>
      <w:r>
        <w:rPr>
          <w:b/>
          <w:sz w:val="24"/>
        </w:rPr>
        <w:t>Franco</w:t>
      </w:r>
      <w:r>
        <w:rPr>
          <w:sz w:val="24"/>
        </w:rPr>
        <w:t>, X. (2021).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Complex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preschool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teacher-child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talk,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types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activity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settings,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child outcomes</w:t>
      </w:r>
      <w:r>
        <w:rPr>
          <w:sz w:val="24"/>
        </w:rPr>
        <w:t>. Presented at the 2021 SRCD Biennial Meeting.</w:t>
      </w:r>
    </w:p>
    <w:p w14:paraId="11E9CC2B" w14:textId="77777777" w:rsidR="007D2782" w:rsidRDefault="007D2782" w:rsidP="00C0599E">
      <w:pPr>
        <w:pStyle w:val="BodyText"/>
        <w:ind w:left="720" w:hanging="720"/>
      </w:pPr>
    </w:p>
    <w:p w14:paraId="514A4824" w14:textId="77777777" w:rsidR="007D2782" w:rsidRDefault="006873AC" w:rsidP="00C0599E">
      <w:pPr>
        <w:ind w:left="720" w:hanging="720"/>
        <w:rPr>
          <w:sz w:val="24"/>
        </w:rPr>
      </w:pPr>
      <w:r>
        <w:rPr>
          <w:sz w:val="24"/>
        </w:rPr>
        <w:t>LaForett,</w:t>
      </w:r>
      <w:r>
        <w:rPr>
          <w:spacing w:val="-3"/>
          <w:sz w:val="24"/>
        </w:rPr>
        <w:t xml:space="preserve"> </w:t>
      </w:r>
      <w:r>
        <w:rPr>
          <w:sz w:val="24"/>
        </w:rPr>
        <w:t>D.,</w:t>
      </w:r>
      <w:r>
        <w:rPr>
          <w:spacing w:val="-3"/>
          <w:sz w:val="24"/>
        </w:rPr>
        <w:t xml:space="preserve"> </w:t>
      </w:r>
      <w:r>
        <w:rPr>
          <w:sz w:val="24"/>
        </w:rPr>
        <w:t>Winsler,</w:t>
      </w:r>
      <w:r>
        <w:rPr>
          <w:spacing w:val="-3"/>
          <w:sz w:val="24"/>
        </w:rPr>
        <w:t xml:space="preserve"> </w:t>
      </w:r>
      <w:r>
        <w:rPr>
          <w:sz w:val="24"/>
        </w:rPr>
        <w:t>A.,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Franco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X.,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Simpson,</w:t>
      </w:r>
      <w:r>
        <w:rPr>
          <w:spacing w:val="-3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r>
        <w:rPr>
          <w:sz w:val="24"/>
        </w:rPr>
        <w:t>T.</w:t>
      </w:r>
      <w:r>
        <w:rPr>
          <w:spacing w:val="-3"/>
          <w:sz w:val="24"/>
        </w:rPr>
        <w:t xml:space="preserve"> </w:t>
      </w:r>
      <w:r>
        <w:rPr>
          <w:sz w:val="24"/>
        </w:rPr>
        <w:t>(2021)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Using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home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language surveys to identify English Learners: Methods to reduce misclassification</w:t>
      </w:r>
      <w:r>
        <w:rPr>
          <w:sz w:val="24"/>
        </w:rPr>
        <w:t>.</w:t>
      </w:r>
    </w:p>
    <w:p w14:paraId="29BE6199" w14:textId="3E2D3D68" w:rsidR="007D2782" w:rsidRDefault="00C0599E" w:rsidP="00C0599E">
      <w:pPr>
        <w:pStyle w:val="BodyText"/>
        <w:ind w:left="720" w:hanging="720"/>
      </w:pPr>
      <w:r>
        <w:tab/>
      </w:r>
      <w:r w:rsidR="006873AC">
        <w:t>Presented</w:t>
      </w:r>
      <w:r w:rsidR="006873AC">
        <w:rPr>
          <w:spacing w:val="-2"/>
        </w:rPr>
        <w:t xml:space="preserve"> </w:t>
      </w:r>
      <w:r w:rsidR="006873AC">
        <w:t>at</w:t>
      </w:r>
      <w:r w:rsidR="006873AC">
        <w:rPr>
          <w:spacing w:val="-1"/>
        </w:rPr>
        <w:t xml:space="preserve"> </w:t>
      </w:r>
      <w:r w:rsidR="006873AC">
        <w:t>the</w:t>
      </w:r>
      <w:r w:rsidR="006873AC">
        <w:rPr>
          <w:spacing w:val="-2"/>
        </w:rPr>
        <w:t xml:space="preserve"> </w:t>
      </w:r>
      <w:r w:rsidR="006873AC">
        <w:t>2021</w:t>
      </w:r>
      <w:r w:rsidR="006873AC">
        <w:rPr>
          <w:spacing w:val="-1"/>
        </w:rPr>
        <w:t xml:space="preserve"> </w:t>
      </w:r>
      <w:r w:rsidR="006873AC">
        <w:t>SRCD</w:t>
      </w:r>
      <w:r w:rsidR="006873AC">
        <w:rPr>
          <w:spacing w:val="-2"/>
        </w:rPr>
        <w:t xml:space="preserve"> </w:t>
      </w:r>
      <w:r w:rsidR="006873AC">
        <w:t>Biennial</w:t>
      </w:r>
      <w:r w:rsidR="006873AC">
        <w:rPr>
          <w:spacing w:val="-1"/>
        </w:rPr>
        <w:t xml:space="preserve"> </w:t>
      </w:r>
      <w:r w:rsidR="006873AC">
        <w:rPr>
          <w:spacing w:val="-2"/>
        </w:rPr>
        <w:t>Meeting.</w:t>
      </w:r>
    </w:p>
    <w:p w14:paraId="07B3003B" w14:textId="77777777" w:rsidR="007D2782" w:rsidRDefault="007D2782" w:rsidP="00C0599E">
      <w:pPr>
        <w:pStyle w:val="BodyText"/>
        <w:ind w:left="720" w:hanging="720"/>
      </w:pPr>
    </w:p>
    <w:p w14:paraId="791C7C25" w14:textId="77777777" w:rsidR="007D2782" w:rsidRDefault="006873AC" w:rsidP="00C0599E">
      <w:pPr>
        <w:pStyle w:val="BodyText"/>
        <w:ind w:left="720" w:hanging="720"/>
        <w:rPr>
          <w:spacing w:val="-5"/>
        </w:rPr>
      </w:pPr>
      <w:r>
        <w:t>Sullivan,</w:t>
      </w:r>
      <w:r>
        <w:rPr>
          <w:spacing w:val="-2"/>
        </w:rPr>
        <w:t xml:space="preserve"> </w:t>
      </w:r>
      <w:r>
        <w:t>Margaret</w:t>
      </w:r>
      <w:r>
        <w:rPr>
          <w:spacing w:val="-1"/>
        </w:rPr>
        <w:t xml:space="preserve"> </w:t>
      </w:r>
      <w:r>
        <w:t>M.,</w:t>
      </w:r>
      <w:r>
        <w:rPr>
          <w:spacing w:val="-2"/>
        </w:rPr>
        <w:t xml:space="preserve"> </w:t>
      </w:r>
      <w:r>
        <w:t>Diehl,</w:t>
      </w:r>
      <w:r>
        <w:rPr>
          <w:spacing w:val="-1"/>
        </w:rPr>
        <w:t xml:space="preserve"> </w:t>
      </w:r>
      <w:r>
        <w:t>S.,</w:t>
      </w:r>
      <w:r>
        <w:rPr>
          <w:spacing w:val="-1"/>
        </w:rPr>
        <w:t xml:space="preserve"> </w:t>
      </w:r>
      <w:r>
        <w:rPr>
          <w:b/>
        </w:rPr>
        <w:t>Franco</w:t>
      </w:r>
      <w:r>
        <w:t>,</w:t>
      </w:r>
      <w:r>
        <w:rPr>
          <w:spacing w:val="-2"/>
        </w:rPr>
        <w:t xml:space="preserve"> </w:t>
      </w:r>
      <w:r>
        <w:t>X.,</w:t>
      </w:r>
      <w:r>
        <w:rPr>
          <w:spacing w:val="-1"/>
        </w:rPr>
        <w:t xml:space="preserve"> </w:t>
      </w:r>
      <w:r>
        <w:t>deRosset,</w:t>
      </w:r>
      <w:r>
        <w:rPr>
          <w:spacing w:val="-1"/>
        </w:rPr>
        <w:t xml:space="preserve"> </w:t>
      </w:r>
      <w:r>
        <w:t>L.,</w:t>
      </w:r>
      <w:r>
        <w:rPr>
          <w:spacing w:val="-2"/>
        </w:rPr>
        <w:t xml:space="preserve"> </w:t>
      </w:r>
      <w:r>
        <w:t>Birken,</w:t>
      </w:r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Aldridge,</w:t>
      </w:r>
      <w:r>
        <w:rPr>
          <w:spacing w:val="-1"/>
        </w:rPr>
        <w:t xml:space="preserve"> </w:t>
      </w:r>
      <w:r>
        <w:rPr>
          <w:spacing w:val="-5"/>
        </w:rPr>
        <w:t>W.</w:t>
      </w:r>
    </w:p>
    <w:p w14:paraId="54D397CB" w14:textId="6DBB1BFA" w:rsidR="007D2782" w:rsidRDefault="00C0599E" w:rsidP="00C0599E">
      <w:pPr>
        <w:ind w:left="720" w:right="299" w:hanging="720"/>
        <w:rPr>
          <w:sz w:val="24"/>
        </w:rPr>
      </w:pPr>
      <w:r>
        <w:rPr>
          <w:sz w:val="24"/>
        </w:rPr>
        <w:tab/>
      </w:r>
      <w:r w:rsidR="006873AC">
        <w:rPr>
          <w:sz w:val="24"/>
        </w:rPr>
        <w:t>A.</w:t>
      </w:r>
      <w:r w:rsidR="006873AC">
        <w:rPr>
          <w:spacing w:val="-2"/>
          <w:sz w:val="24"/>
        </w:rPr>
        <w:t xml:space="preserve"> </w:t>
      </w:r>
      <w:r w:rsidR="006873AC">
        <w:rPr>
          <w:sz w:val="24"/>
        </w:rPr>
        <w:t>II.</w:t>
      </w:r>
      <w:r w:rsidR="006873AC">
        <w:rPr>
          <w:spacing w:val="-4"/>
          <w:sz w:val="24"/>
        </w:rPr>
        <w:t xml:space="preserve"> </w:t>
      </w:r>
      <w:r w:rsidR="006873AC">
        <w:rPr>
          <w:sz w:val="24"/>
        </w:rPr>
        <w:t>(2020).</w:t>
      </w:r>
      <w:r w:rsidR="006873AC">
        <w:rPr>
          <w:spacing w:val="-2"/>
          <w:sz w:val="24"/>
        </w:rPr>
        <w:t xml:space="preserve"> </w:t>
      </w:r>
      <w:r w:rsidR="006873AC">
        <w:rPr>
          <w:i/>
          <w:sz w:val="24"/>
        </w:rPr>
        <w:t>Measuring</w:t>
      </w:r>
      <w:r w:rsidR="006873AC">
        <w:rPr>
          <w:i/>
          <w:spacing w:val="-2"/>
          <w:sz w:val="24"/>
        </w:rPr>
        <w:t xml:space="preserve"> </w:t>
      </w:r>
      <w:r w:rsidR="006873AC">
        <w:rPr>
          <w:i/>
          <w:sz w:val="24"/>
        </w:rPr>
        <w:t>the</w:t>
      </w:r>
      <w:r w:rsidR="006873AC">
        <w:rPr>
          <w:i/>
          <w:spacing w:val="-5"/>
          <w:sz w:val="24"/>
        </w:rPr>
        <w:t xml:space="preserve"> </w:t>
      </w:r>
      <w:r w:rsidR="006873AC">
        <w:rPr>
          <w:i/>
          <w:sz w:val="24"/>
        </w:rPr>
        <w:t>role</w:t>
      </w:r>
      <w:r w:rsidR="006873AC">
        <w:rPr>
          <w:i/>
          <w:spacing w:val="-5"/>
          <w:sz w:val="24"/>
        </w:rPr>
        <w:t xml:space="preserve"> </w:t>
      </w:r>
      <w:r w:rsidR="006873AC">
        <w:rPr>
          <w:i/>
          <w:sz w:val="24"/>
        </w:rPr>
        <w:t>of</w:t>
      </w:r>
      <w:r w:rsidR="006873AC">
        <w:rPr>
          <w:i/>
          <w:spacing w:val="-4"/>
          <w:sz w:val="24"/>
        </w:rPr>
        <w:t xml:space="preserve"> </w:t>
      </w:r>
      <w:r w:rsidR="006873AC">
        <w:rPr>
          <w:i/>
          <w:sz w:val="24"/>
        </w:rPr>
        <w:t>networks</w:t>
      </w:r>
      <w:r w:rsidR="006873AC">
        <w:rPr>
          <w:i/>
          <w:spacing w:val="-4"/>
          <w:sz w:val="24"/>
        </w:rPr>
        <w:t xml:space="preserve"> </w:t>
      </w:r>
      <w:r w:rsidR="006873AC">
        <w:rPr>
          <w:i/>
          <w:sz w:val="24"/>
        </w:rPr>
        <w:t>in</w:t>
      </w:r>
      <w:r w:rsidR="006873AC">
        <w:rPr>
          <w:i/>
          <w:spacing w:val="-4"/>
          <w:sz w:val="24"/>
        </w:rPr>
        <w:t xml:space="preserve"> </w:t>
      </w:r>
      <w:r w:rsidR="006873AC">
        <w:rPr>
          <w:i/>
          <w:sz w:val="24"/>
        </w:rPr>
        <w:t>driving</w:t>
      </w:r>
      <w:r w:rsidR="006873AC">
        <w:rPr>
          <w:i/>
          <w:spacing w:val="-4"/>
          <w:sz w:val="24"/>
        </w:rPr>
        <w:t xml:space="preserve"> </w:t>
      </w:r>
      <w:r w:rsidR="006873AC">
        <w:rPr>
          <w:i/>
          <w:sz w:val="24"/>
        </w:rPr>
        <w:t>effective</w:t>
      </w:r>
      <w:r w:rsidR="006873AC">
        <w:rPr>
          <w:i/>
          <w:spacing w:val="-5"/>
          <w:sz w:val="24"/>
        </w:rPr>
        <w:t xml:space="preserve"> </w:t>
      </w:r>
      <w:r w:rsidR="006873AC">
        <w:rPr>
          <w:i/>
          <w:sz w:val="24"/>
        </w:rPr>
        <w:t>program</w:t>
      </w:r>
      <w:r w:rsidR="006873AC">
        <w:rPr>
          <w:i/>
          <w:spacing w:val="-5"/>
          <w:sz w:val="24"/>
        </w:rPr>
        <w:t xml:space="preserve"> </w:t>
      </w:r>
      <w:r w:rsidR="00E97D97">
        <w:rPr>
          <w:i/>
          <w:sz w:val="24"/>
        </w:rPr>
        <w:t>scale-up</w:t>
      </w:r>
      <w:r w:rsidR="006873AC">
        <w:rPr>
          <w:i/>
          <w:sz w:val="24"/>
        </w:rPr>
        <w:t xml:space="preserve">. </w:t>
      </w:r>
      <w:r w:rsidR="006873AC">
        <w:rPr>
          <w:sz w:val="24"/>
        </w:rPr>
        <w:t>Poster accepted to the 13</w:t>
      </w:r>
      <w:r w:rsidR="006873AC">
        <w:rPr>
          <w:sz w:val="24"/>
          <w:vertAlign w:val="superscript"/>
        </w:rPr>
        <w:t>th</w:t>
      </w:r>
      <w:r w:rsidR="006873AC">
        <w:rPr>
          <w:sz w:val="24"/>
        </w:rPr>
        <w:t xml:space="preserve"> Annual Conference on the Science of Dissemination and Implementation in Health, Boston, MA. </w:t>
      </w:r>
      <w:hyperlink r:id="rId37">
        <w:r w:rsidR="006873AC">
          <w:rPr>
            <w:color w:val="0562C1"/>
            <w:spacing w:val="-2"/>
            <w:sz w:val="24"/>
            <w:u w:val="single" w:color="0562C1"/>
          </w:rPr>
          <w:t>https://www.academyhealth.org/events/site/13th-annual-conference-science-</w:t>
        </w:r>
      </w:hyperlink>
      <w:r w:rsidR="006873AC">
        <w:rPr>
          <w:color w:val="0562C1"/>
          <w:spacing w:val="-2"/>
          <w:sz w:val="24"/>
        </w:rPr>
        <w:t xml:space="preserve"> </w:t>
      </w:r>
      <w:hyperlink r:id="rId38">
        <w:r w:rsidR="006873AC">
          <w:rPr>
            <w:color w:val="0562C1"/>
            <w:spacing w:val="-2"/>
            <w:sz w:val="24"/>
            <w:u w:val="single" w:color="0562C1"/>
          </w:rPr>
          <w:t>dissemination-and-implementation-health</w:t>
        </w:r>
        <w:r w:rsidR="006873AC">
          <w:rPr>
            <w:spacing w:val="-2"/>
            <w:sz w:val="24"/>
          </w:rPr>
          <w:t>.</w:t>
        </w:r>
      </w:hyperlink>
    </w:p>
    <w:p w14:paraId="5473266E" w14:textId="77777777" w:rsidR="007D2782" w:rsidRDefault="007D2782" w:rsidP="00C0599E">
      <w:pPr>
        <w:pStyle w:val="BodyText"/>
        <w:spacing w:before="10"/>
        <w:ind w:left="720" w:hanging="720"/>
        <w:rPr>
          <w:sz w:val="21"/>
        </w:rPr>
      </w:pPr>
    </w:p>
    <w:p w14:paraId="60962213" w14:textId="77777777" w:rsidR="007D2782" w:rsidRDefault="006873AC" w:rsidP="00C0599E">
      <w:pPr>
        <w:spacing w:before="1"/>
        <w:ind w:left="720" w:right="515" w:hanging="720"/>
        <w:rPr>
          <w:sz w:val="24"/>
        </w:rPr>
      </w:pPr>
      <w:r>
        <w:rPr>
          <w:sz w:val="24"/>
        </w:rPr>
        <w:t xml:space="preserve">LaForett, D., </w:t>
      </w:r>
      <w:r>
        <w:rPr>
          <w:b/>
          <w:sz w:val="24"/>
        </w:rPr>
        <w:t>Franco</w:t>
      </w:r>
      <w:r>
        <w:rPr>
          <w:sz w:val="24"/>
        </w:rPr>
        <w:t>, X., Simpson, M. T, Mumma, K., Nguyen, M., &amp; Winsler, A. (2020). F</w:t>
      </w:r>
      <w:r>
        <w:rPr>
          <w:i/>
          <w:sz w:val="24"/>
        </w:rPr>
        <w:t xml:space="preserve">idelity of implementation in </w:t>
      </w:r>
      <w:proofErr w:type="gramStart"/>
      <w:r>
        <w:rPr>
          <w:i/>
          <w:sz w:val="24"/>
        </w:rPr>
        <w:t>Spanish-English</w:t>
      </w:r>
      <w:proofErr w:type="gramEnd"/>
      <w:r>
        <w:rPr>
          <w:i/>
          <w:sz w:val="24"/>
        </w:rPr>
        <w:t xml:space="preserve"> dual language programming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early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elementary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classrooms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National Research Conference on Early Childhood.</w:t>
      </w:r>
    </w:p>
    <w:p w14:paraId="7AA6241E" w14:textId="77777777" w:rsidR="007D2782" w:rsidRDefault="007D2782" w:rsidP="00C0599E">
      <w:pPr>
        <w:pStyle w:val="BodyText"/>
        <w:ind w:left="720" w:hanging="720"/>
      </w:pPr>
    </w:p>
    <w:p w14:paraId="52C47E58" w14:textId="77777777" w:rsidR="007D2782" w:rsidRDefault="006873AC" w:rsidP="00C0599E">
      <w:pPr>
        <w:pStyle w:val="BodyText"/>
        <w:ind w:left="720" w:right="114" w:hanging="720"/>
        <w:jc w:val="both"/>
      </w:pPr>
      <w:r>
        <w:t xml:space="preserve">Winsler, A., Mumma, K., Nguyen. M., </w:t>
      </w:r>
      <w:r>
        <w:rPr>
          <w:b/>
        </w:rPr>
        <w:t>Franco</w:t>
      </w:r>
      <w:r>
        <w:t>, X., Simpson, M, T., &amp; LaForett, D. (2020). Students Engagement in Two-Way Immersion (</w:t>
      </w:r>
      <w:proofErr w:type="gramStart"/>
      <w:r>
        <w:t>Spanish-English</w:t>
      </w:r>
      <w:proofErr w:type="gramEnd"/>
      <w:r>
        <w:t>) Classrooms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Kindergarten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3</w:t>
      </w:r>
      <w:r>
        <w:rPr>
          <w:vertAlign w:val="superscript"/>
        </w:rPr>
        <w:t>rd</w:t>
      </w:r>
      <w:r>
        <w:t xml:space="preserve"> Grade:</w:t>
      </w:r>
      <w:r>
        <w:rPr>
          <w:spacing w:val="-1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of Instruction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Child Home Language. </w:t>
      </w:r>
      <w:r>
        <w:lastRenderedPageBreak/>
        <w:t>Presented at the meeting of the National Research Conference on Early Childhood.</w:t>
      </w:r>
    </w:p>
    <w:p w14:paraId="572FE217" w14:textId="77777777" w:rsidR="007D2782" w:rsidRDefault="007D2782" w:rsidP="00C0599E">
      <w:pPr>
        <w:pStyle w:val="BodyText"/>
        <w:ind w:left="720" w:hanging="720"/>
      </w:pPr>
    </w:p>
    <w:p w14:paraId="63E8D0F0" w14:textId="1C57793F" w:rsidR="00466169" w:rsidRDefault="006873AC" w:rsidP="00C0599E">
      <w:pPr>
        <w:pStyle w:val="BodyText"/>
        <w:ind w:left="720" w:right="199" w:hanging="720"/>
        <w:rPr>
          <w:spacing w:val="-2"/>
        </w:rPr>
      </w:pPr>
      <w:r>
        <w:t xml:space="preserve">Bezdek, K.G., Foster, T. F., </w:t>
      </w:r>
      <w:r>
        <w:rPr>
          <w:b/>
        </w:rPr>
        <w:t>Franco</w:t>
      </w:r>
      <w:r>
        <w:t>, X., &amp; Burchinal, M.</w:t>
      </w:r>
      <w:r>
        <w:rPr>
          <w:spacing w:val="40"/>
        </w:rPr>
        <w:t xml:space="preserve"> </w:t>
      </w:r>
      <w:r>
        <w:t>(2020).</w:t>
      </w:r>
      <w:r>
        <w:rPr>
          <w:spacing w:val="40"/>
        </w:rPr>
        <w:t xml:space="preserve"> </w:t>
      </w:r>
      <w:r>
        <w:t xml:space="preserve">Cross-domain, </w:t>
      </w:r>
      <w:r w:rsidR="00E97D97">
        <w:t>cross-language</w:t>
      </w:r>
      <w:r>
        <w:rPr>
          <w:spacing w:val="-7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skill</w:t>
      </w:r>
      <w:r>
        <w:rPr>
          <w:spacing w:val="-6"/>
        </w:rPr>
        <w:t xml:space="preserve"> </w:t>
      </w:r>
      <w:r>
        <w:t>relations</w:t>
      </w:r>
      <w:r>
        <w:rPr>
          <w:spacing w:val="-6"/>
        </w:rPr>
        <w:t xml:space="preserve"> </w:t>
      </w:r>
      <w:r>
        <w:t>among</w:t>
      </w:r>
      <w:r>
        <w:rPr>
          <w:spacing w:val="-6"/>
        </w:rPr>
        <w:t xml:space="preserve"> </w:t>
      </w:r>
      <w:proofErr w:type="gramStart"/>
      <w:r>
        <w:t>Spanish-English</w:t>
      </w:r>
      <w:proofErr w:type="gramEnd"/>
      <w:r>
        <w:rPr>
          <w:spacing w:val="-6"/>
        </w:rPr>
        <w:t xml:space="preserve"> </w:t>
      </w:r>
      <w:r>
        <w:t>dual-language</w:t>
      </w:r>
      <w:r>
        <w:rPr>
          <w:spacing w:val="-7"/>
        </w:rPr>
        <w:t xml:space="preserve"> </w:t>
      </w:r>
      <w:r>
        <w:t xml:space="preserve">learners. To be presented at the meeting of the National Research Conference on Early </w:t>
      </w:r>
      <w:r>
        <w:rPr>
          <w:spacing w:val="-2"/>
        </w:rPr>
        <w:t>Childhood.</w:t>
      </w:r>
    </w:p>
    <w:p w14:paraId="3D462C3A" w14:textId="77777777" w:rsidR="00466169" w:rsidRDefault="00466169" w:rsidP="00C0599E">
      <w:pPr>
        <w:pStyle w:val="BodyText"/>
        <w:ind w:left="720" w:right="199" w:hanging="720"/>
      </w:pPr>
    </w:p>
    <w:p w14:paraId="04CF741F" w14:textId="6BDBA228" w:rsidR="007D2782" w:rsidRDefault="006873AC" w:rsidP="00C0599E">
      <w:pPr>
        <w:ind w:left="720" w:right="115" w:hanging="720"/>
        <w:jc w:val="both"/>
        <w:rPr>
          <w:sz w:val="24"/>
        </w:rPr>
      </w:pPr>
      <w:r>
        <w:rPr>
          <w:sz w:val="24"/>
        </w:rPr>
        <w:t>Everett,</w:t>
      </w:r>
      <w:r>
        <w:rPr>
          <w:spacing w:val="-1"/>
          <w:sz w:val="24"/>
        </w:rPr>
        <w:t xml:space="preserve"> </w:t>
      </w:r>
      <w:r>
        <w:rPr>
          <w:sz w:val="24"/>
        </w:rPr>
        <w:t>A.,</w:t>
      </w:r>
      <w:r>
        <w:rPr>
          <w:spacing w:val="-1"/>
          <w:sz w:val="24"/>
        </w:rPr>
        <w:t xml:space="preserve"> </w:t>
      </w:r>
      <w:r>
        <w:rPr>
          <w:sz w:val="24"/>
        </w:rPr>
        <w:t>Roppolo,</w:t>
      </w:r>
      <w:r>
        <w:rPr>
          <w:spacing w:val="-1"/>
          <w:sz w:val="24"/>
        </w:rPr>
        <w:t xml:space="preserve"> </w:t>
      </w:r>
      <w:r>
        <w:rPr>
          <w:sz w:val="24"/>
        </w:rPr>
        <w:t>R.,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Franco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X.,</w:t>
      </w:r>
      <w:r>
        <w:rPr>
          <w:spacing w:val="-1"/>
          <w:sz w:val="24"/>
        </w:rPr>
        <w:t xml:space="preserve"> </w:t>
      </w:r>
      <w:r>
        <w:rPr>
          <w:sz w:val="24"/>
        </w:rPr>
        <w:t>Armstrong,</w:t>
      </w:r>
      <w:r>
        <w:rPr>
          <w:spacing w:val="-1"/>
          <w:sz w:val="24"/>
        </w:rPr>
        <w:t xml:space="preserve"> </w:t>
      </w:r>
      <w:r>
        <w:rPr>
          <w:sz w:val="24"/>
        </w:rPr>
        <w:t>J.,</w:t>
      </w:r>
      <w:r>
        <w:rPr>
          <w:spacing w:val="-1"/>
          <w:sz w:val="24"/>
        </w:rPr>
        <w:t xml:space="preserve"> </w:t>
      </w:r>
      <w:r>
        <w:rPr>
          <w:sz w:val="24"/>
        </w:rPr>
        <w:t>Austen,</w:t>
      </w:r>
      <w:r>
        <w:rPr>
          <w:spacing w:val="-1"/>
          <w:sz w:val="24"/>
        </w:rPr>
        <w:t xml:space="preserve"> </w:t>
      </w:r>
      <w:r>
        <w:rPr>
          <w:sz w:val="24"/>
        </w:rPr>
        <w:t>J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February,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2020).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Building organizational capacity to implement Triple P: Can external implementation support help? </w:t>
      </w:r>
      <w:r>
        <w:rPr>
          <w:sz w:val="24"/>
        </w:rPr>
        <w:t>Presented at the 2020 Helping Families Change Conference, Brisbane, Australia</w:t>
      </w:r>
    </w:p>
    <w:p w14:paraId="25A685BB" w14:textId="77777777" w:rsidR="007D2782" w:rsidRDefault="007D2782" w:rsidP="00C0599E">
      <w:pPr>
        <w:pStyle w:val="BodyText"/>
        <w:spacing w:before="5"/>
        <w:ind w:left="720" w:hanging="720"/>
        <w:rPr>
          <w:sz w:val="34"/>
        </w:rPr>
      </w:pPr>
    </w:p>
    <w:p w14:paraId="006520D1" w14:textId="77777777" w:rsidR="007D2782" w:rsidRDefault="006873AC" w:rsidP="00C0599E">
      <w:pPr>
        <w:ind w:left="720" w:right="116" w:hanging="720"/>
        <w:jc w:val="both"/>
        <w:rPr>
          <w:sz w:val="24"/>
        </w:rPr>
      </w:pPr>
      <w:r>
        <w:rPr>
          <w:sz w:val="24"/>
        </w:rPr>
        <w:t xml:space="preserve">Diehl, S., </w:t>
      </w:r>
      <w:r>
        <w:rPr>
          <w:b/>
          <w:sz w:val="24"/>
        </w:rPr>
        <w:t xml:space="preserve">Franco, </w:t>
      </w:r>
      <w:r>
        <w:rPr>
          <w:sz w:val="24"/>
        </w:rPr>
        <w:t>X, DeRosett, L., Aldridge, W. A (</w:t>
      </w:r>
      <w:proofErr w:type="gramStart"/>
      <w:r>
        <w:rPr>
          <w:sz w:val="24"/>
        </w:rPr>
        <w:t>February,</w:t>
      </w:r>
      <w:proofErr w:type="gramEnd"/>
      <w:r>
        <w:rPr>
          <w:sz w:val="24"/>
        </w:rPr>
        <w:t xml:space="preserve"> 2020). </w:t>
      </w:r>
      <w:r>
        <w:rPr>
          <w:i/>
          <w:sz w:val="24"/>
        </w:rPr>
        <w:t>Using social network analysis as a tool to drive Triple P communication strategies</w:t>
      </w:r>
      <w:r>
        <w:rPr>
          <w:sz w:val="24"/>
        </w:rPr>
        <w:t>. Presented at the 2020 Helping Families Change Conference, Brisbane, Australia</w:t>
      </w:r>
    </w:p>
    <w:p w14:paraId="608127EE" w14:textId="77777777" w:rsidR="00466169" w:rsidRDefault="00466169" w:rsidP="00C0599E">
      <w:pPr>
        <w:pStyle w:val="BodyText"/>
        <w:ind w:left="720" w:hanging="720"/>
        <w:rPr>
          <w:b/>
        </w:rPr>
      </w:pPr>
    </w:p>
    <w:p w14:paraId="5B6DEBA0" w14:textId="481B75C0" w:rsidR="007D2782" w:rsidRDefault="006873AC" w:rsidP="00C0599E">
      <w:pPr>
        <w:pStyle w:val="BodyText"/>
        <w:ind w:left="720" w:hanging="720"/>
        <w:rPr>
          <w:spacing w:val="-2"/>
        </w:rPr>
      </w:pPr>
      <w:r>
        <w:rPr>
          <w:b/>
        </w:rPr>
        <w:t>Franco</w:t>
      </w:r>
      <w:r>
        <w:t>,</w:t>
      </w:r>
      <w:r>
        <w:rPr>
          <w:spacing w:val="-4"/>
        </w:rPr>
        <w:t xml:space="preserve"> </w:t>
      </w:r>
      <w:r>
        <w:t>X.,</w:t>
      </w:r>
      <w:r>
        <w:rPr>
          <w:spacing w:val="-2"/>
        </w:rPr>
        <w:t xml:space="preserve"> </w:t>
      </w:r>
      <w:r>
        <w:t>Burchinal,</w:t>
      </w:r>
      <w:r>
        <w:rPr>
          <w:spacing w:val="-2"/>
        </w:rPr>
        <w:t xml:space="preserve"> </w:t>
      </w:r>
      <w:r>
        <w:t>P.,</w:t>
      </w:r>
      <w:r>
        <w:rPr>
          <w:spacing w:val="-2"/>
        </w:rPr>
        <w:t xml:space="preserve"> </w:t>
      </w:r>
      <w:r>
        <w:t>Peisner-Feinberg,</w:t>
      </w:r>
      <w:r>
        <w:rPr>
          <w:spacing w:val="-2"/>
        </w:rPr>
        <w:t xml:space="preserve"> </w:t>
      </w:r>
      <w:r>
        <w:t>E.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Bratsch-Hines,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(</w:t>
      </w:r>
      <w:proofErr w:type="gramStart"/>
      <w:r>
        <w:t>April,</w:t>
      </w:r>
      <w:proofErr w:type="gramEnd"/>
      <w:r>
        <w:rPr>
          <w:spacing w:val="-2"/>
        </w:rPr>
        <w:t xml:space="preserve"> 2019).</w:t>
      </w:r>
    </w:p>
    <w:p w14:paraId="22F532AB" w14:textId="0A86BADB" w:rsidR="007D2782" w:rsidRDefault="00C0599E" w:rsidP="00C0599E">
      <w:pPr>
        <w:ind w:left="720" w:hanging="720"/>
        <w:rPr>
          <w:sz w:val="24"/>
        </w:rPr>
      </w:pPr>
      <w:r>
        <w:rPr>
          <w:i/>
          <w:sz w:val="24"/>
        </w:rPr>
        <w:tab/>
      </w:r>
      <w:r w:rsidR="006873AC">
        <w:rPr>
          <w:i/>
          <w:sz w:val="24"/>
        </w:rPr>
        <w:t>English</w:t>
      </w:r>
      <w:r w:rsidR="006873AC">
        <w:rPr>
          <w:i/>
          <w:spacing w:val="-3"/>
          <w:sz w:val="24"/>
        </w:rPr>
        <w:t xml:space="preserve"> </w:t>
      </w:r>
      <w:r w:rsidR="006873AC">
        <w:rPr>
          <w:i/>
          <w:sz w:val="24"/>
        </w:rPr>
        <w:t>and</w:t>
      </w:r>
      <w:r w:rsidR="006873AC">
        <w:rPr>
          <w:i/>
          <w:spacing w:val="-3"/>
          <w:sz w:val="24"/>
        </w:rPr>
        <w:t xml:space="preserve"> </w:t>
      </w:r>
      <w:r w:rsidR="006873AC">
        <w:rPr>
          <w:i/>
          <w:sz w:val="24"/>
        </w:rPr>
        <w:t>Spanish</w:t>
      </w:r>
      <w:r w:rsidR="006873AC">
        <w:rPr>
          <w:i/>
          <w:spacing w:val="-3"/>
          <w:sz w:val="24"/>
        </w:rPr>
        <w:t xml:space="preserve"> </w:t>
      </w:r>
      <w:r w:rsidR="006873AC">
        <w:rPr>
          <w:i/>
          <w:sz w:val="24"/>
        </w:rPr>
        <w:t>gains</w:t>
      </w:r>
      <w:r w:rsidR="006873AC">
        <w:rPr>
          <w:i/>
          <w:spacing w:val="-3"/>
          <w:sz w:val="24"/>
        </w:rPr>
        <w:t xml:space="preserve"> </w:t>
      </w:r>
      <w:r w:rsidR="006873AC">
        <w:rPr>
          <w:i/>
          <w:sz w:val="24"/>
        </w:rPr>
        <w:t>across</w:t>
      </w:r>
      <w:r w:rsidR="006873AC">
        <w:rPr>
          <w:i/>
          <w:spacing w:val="-3"/>
          <w:sz w:val="24"/>
        </w:rPr>
        <w:t xml:space="preserve"> </w:t>
      </w:r>
      <w:r w:rsidR="006873AC">
        <w:rPr>
          <w:i/>
          <w:sz w:val="24"/>
        </w:rPr>
        <w:t>time</w:t>
      </w:r>
      <w:r w:rsidR="006873AC">
        <w:rPr>
          <w:i/>
          <w:spacing w:val="-4"/>
          <w:sz w:val="24"/>
        </w:rPr>
        <w:t xml:space="preserve"> </w:t>
      </w:r>
      <w:r w:rsidR="006873AC">
        <w:rPr>
          <w:i/>
          <w:sz w:val="24"/>
        </w:rPr>
        <w:t>of</w:t>
      </w:r>
      <w:r w:rsidR="006873AC">
        <w:rPr>
          <w:i/>
          <w:spacing w:val="-3"/>
          <w:sz w:val="24"/>
        </w:rPr>
        <w:t xml:space="preserve"> </w:t>
      </w:r>
      <w:r w:rsidR="006873AC">
        <w:rPr>
          <w:i/>
          <w:sz w:val="24"/>
        </w:rPr>
        <w:t>dual</w:t>
      </w:r>
      <w:r w:rsidR="006873AC">
        <w:rPr>
          <w:i/>
          <w:spacing w:val="-3"/>
          <w:sz w:val="24"/>
        </w:rPr>
        <w:t xml:space="preserve"> </w:t>
      </w:r>
      <w:r w:rsidR="006873AC">
        <w:rPr>
          <w:i/>
          <w:sz w:val="24"/>
        </w:rPr>
        <w:t>language</w:t>
      </w:r>
      <w:r w:rsidR="006873AC">
        <w:rPr>
          <w:i/>
          <w:spacing w:val="-4"/>
          <w:sz w:val="24"/>
        </w:rPr>
        <w:t xml:space="preserve"> </w:t>
      </w:r>
      <w:r w:rsidR="006873AC">
        <w:rPr>
          <w:i/>
          <w:sz w:val="24"/>
        </w:rPr>
        <w:t>learners</w:t>
      </w:r>
      <w:r w:rsidR="006873AC">
        <w:rPr>
          <w:i/>
          <w:spacing w:val="-3"/>
          <w:sz w:val="24"/>
        </w:rPr>
        <w:t xml:space="preserve"> </w:t>
      </w:r>
      <w:r w:rsidR="006873AC">
        <w:rPr>
          <w:i/>
          <w:sz w:val="24"/>
        </w:rPr>
        <w:t>in</w:t>
      </w:r>
      <w:r w:rsidR="006873AC">
        <w:rPr>
          <w:i/>
          <w:spacing w:val="-3"/>
          <w:sz w:val="24"/>
        </w:rPr>
        <w:t xml:space="preserve"> </w:t>
      </w:r>
      <w:r w:rsidR="006873AC">
        <w:rPr>
          <w:i/>
          <w:sz w:val="24"/>
        </w:rPr>
        <w:t>rural</w:t>
      </w:r>
      <w:r w:rsidR="006873AC">
        <w:rPr>
          <w:i/>
          <w:spacing w:val="-3"/>
          <w:sz w:val="24"/>
        </w:rPr>
        <w:t xml:space="preserve"> </w:t>
      </w:r>
      <w:r w:rsidR="006873AC">
        <w:rPr>
          <w:i/>
          <w:sz w:val="24"/>
        </w:rPr>
        <w:t>North Carolina</w:t>
      </w:r>
      <w:r w:rsidR="006873AC">
        <w:rPr>
          <w:sz w:val="24"/>
        </w:rPr>
        <w:t>.</w:t>
      </w:r>
      <w:r w:rsidR="006873AC">
        <w:rPr>
          <w:spacing w:val="40"/>
          <w:sz w:val="24"/>
        </w:rPr>
        <w:t xml:space="preserve"> </w:t>
      </w:r>
      <w:proofErr w:type="gramStart"/>
      <w:r w:rsidR="006873AC">
        <w:rPr>
          <w:sz w:val="24"/>
        </w:rPr>
        <w:t>Presented</w:t>
      </w:r>
      <w:proofErr w:type="gramEnd"/>
      <w:r w:rsidR="006873AC">
        <w:rPr>
          <w:sz w:val="24"/>
        </w:rPr>
        <w:t xml:space="preserve"> at the 2019 SRCD Biennial Meeting, Baltimore, DC.</w:t>
      </w:r>
    </w:p>
    <w:p w14:paraId="33A57FEC" w14:textId="77777777" w:rsidR="007D2782" w:rsidRDefault="007D2782" w:rsidP="00C0599E">
      <w:pPr>
        <w:pStyle w:val="BodyText"/>
        <w:ind w:left="720" w:hanging="720"/>
      </w:pPr>
    </w:p>
    <w:p w14:paraId="39E0EDE0" w14:textId="33D6BC37" w:rsidR="007D2782" w:rsidRDefault="006873AC" w:rsidP="00C0599E">
      <w:pPr>
        <w:ind w:left="720" w:hanging="720"/>
        <w:rPr>
          <w:sz w:val="24"/>
        </w:rPr>
      </w:pPr>
      <w:r>
        <w:rPr>
          <w:b/>
          <w:sz w:val="24"/>
        </w:rPr>
        <w:t>Franco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X;</w:t>
      </w:r>
      <w:r>
        <w:rPr>
          <w:spacing w:val="-1"/>
          <w:sz w:val="24"/>
        </w:rPr>
        <w:t xml:space="preserve"> </w:t>
      </w:r>
      <w:r>
        <w:rPr>
          <w:sz w:val="24"/>
        </w:rPr>
        <w:t>Peisner-Feinberg,</w:t>
      </w:r>
      <w:r>
        <w:rPr>
          <w:spacing w:val="-1"/>
          <w:sz w:val="24"/>
        </w:rPr>
        <w:t xml:space="preserve"> </w:t>
      </w:r>
      <w:r>
        <w:rPr>
          <w:sz w:val="24"/>
        </w:rPr>
        <w:t>E.,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Burchinal,</w:t>
      </w:r>
      <w:r>
        <w:rPr>
          <w:spacing w:val="-1"/>
          <w:sz w:val="24"/>
        </w:rPr>
        <w:t xml:space="preserve"> </w:t>
      </w:r>
      <w:r>
        <w:rPr>
          <w:sz w:val="24"/>
        </w:rPr>
        <w:t>M.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June,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2018).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English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Spanish</w:t>
      </w:r>
      <w:r w:rsidR="003859A6">
        <w:rPr>
          <w:i/>
          <w:spacing w:val="-2"/>
          <w:sz w:val="24"/>
        </w:rPr>
        <w:t xml:space="preserve"> </w:t>
      </w:r>
      <w:r>
        <w:rPr>
          <w:i/>
          <w:sz w:val="24"/>
        </w:rPr>
        <w:t>gains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dual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learners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attending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pre-kindergarten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classrooms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rural North Carolina</w:t>
      </w:r>
      <w:r>
        <w:rPr>
          <w:sz w:val="24"/>
        </w:rPr>
        <w:t>. Paper presented at the meeting of the National Research Conference on Early Childhood, Arlington, VA.</w:t>
      </w:r>
    </w:p>
    <w:p w14:paraId="05127C0D" w14:textId="77777777" w:rsidR="007D2782" w:rsidRDefault="007D2782" w:rsidP="00C0599E">
      <w:pPr>
        <w:pStyle w:val="BodyText"/>
        <w:ind w:left="720" w:hanging="720"/>
      </w:pPr>
    </w:p>
    <w:p w14:paraId="312DB1C0" w14:textId="77777777" w:rsidR="007D2782" w:rsidRDefault="006873AC" w:rsidP="00C0599E">
      <w:pPr>
        <w:ind w:left="720" w:right="161" w:hanging="720"/>
        <w:rPr>
          <w:sz w:val="24"/>
        </w:rPr>
      </w:pPr>
      <w:r>
        <w:rPr>
          <w:b/>
          <w:sz w:val="24"/>
        </w:rPr>
        <w:t>Franco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X.,</w:t>
      </w:r>
      <w:r>
        <w:rPr>
          <w:spacing w:val="-3"/>
          <w:sz w:val="24"/>
        </w:rPr>
        <w:t xml:space="preserve"> </w:t>
      </w:r>
      <w:r>
        <w:rPr>
          <w:sz w:val="24"/>
        </w:rPr>
        <w:t>LaForett,</w:t>
      </w:r>
      <w:r>
        <w:rPr>
          <w:spacing w:val="-3"/>
          <w:sz w:val="24"/>
        </w:rPr>
        <w:t xml:space="preserve"> </w:t>
      </w:r>
      <w:r>
        <w:rPr>
          <w:sz w:val="24"/>
        </w:rPr>
        <w:t>D.,</w:t>
      </w:r>
      <w:r>
        <w:rPr>
          <w:spacing w:val="-3"/>
          <w:sz w:val="24"/>
        </w:rPr>
        <w:t xml:space="preserve"> </w:t>
      </w:r>
      <w:r>
        <w:rPr>
          <w:sz w:val="24"/>
        </w:rPr>
        <w:t>Simpson,</w:t>
      </w:r>
      <w:r>
        <w:rPr>
          <w:spacing w:val="-3"/>
          <w:sz w:val="24"/>
        </w:rPr>
        <w:t xml:space="preserve"> </w:t>
      </w:r>
      <w:r>
        <w:rPr>
          <w:sz w:val="24"/>
        </w:rPr>
        <w:t>M.,</w:t>
      </w:r>
      <w:r>
        <w:rPr>
          <w:spacing w:val="-3"/>
          <w:sz w:val="24"/>
        </w:rPr>
        <w:t xml:space="preserve"> </w:t>
      </w:r>
      <w:r>
        <w:rPr>
          <w:sz w:val="24"/>
        </w:rPr>
        <w:t>Bivins,</w:t>
      </w:r>
      <w:r>
        <w:rPr>
          <w:spacing w:val="-3"/>
          <w:sz w:val="24"/>
        </w:rPr>
        <w:t xml:space="preserve"> </w:t>
      </w:r>
      <w:r>
        <w:rPr>
          <w:sz w:val="24"/>
        </w:rPr>
        <w:t>E.,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Odom,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April,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2017).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social networks of students attending a dual language education setting: Patterns across and within home language groups. </w:t>
      </w:r>
      <w:r>
        <w:rPr>
          <w:sz w:val="24"/>
        </w:rPr>
        <w:t>Presented at the 2017 SRCD Biennial Meeting, Austin, Texas.</w:t>
      </w:r>
    </w:p>
    <w:p w14:paraId="4108E0FA" w14:textId="77777777" w:rsidR="007D2782" w:rsidRDefault="007D2782" w:rsidP="00C0599E">
      <w:pPr>
        <w:pStyle w:val="BodyText"/>
        <w:ind w:left="720" w:hanging="720"/>
      </w:pPr>
    </w:p>
    <w:p w14:paraId="0CABA294" w14:textId="77777777" w:rsidR="007D2782" w:rsidRDefault="006873AC" w:rsidP="00C0599E">
      <w:pPr>
        <w:ind w:left="720" w:right="208" w:hanging="720"/>
        <w:rPr>
          <w:sz w:val="24"/>
        </w:rPr>
      </w:pPr>
      <w:r>
        <w:rPr>
          <w:sz w:val="24"/>
        </w:rPr>
        <w:t xml:space="preserve">LaForett, D., </w:t>
      </w:r>
      <w:r>
        <w:rPr>
          <w:b/>
          <w:sz w:val="24"/>
        </w:rPr>
        <w:t>Franco</w:t>
      </w:r>
      <w:r>
        <w:rPr>
          <w:sz w:val="24"/>
        </w:rPr>
        <w:t>, X., Simpson, M., Bivins, E., &amp; Odom, S.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April,</w:t>
      </w:r>
      <w:proofErr w:type="gramEnd"/>
      <w:r>
        <w:rPr>
          <w:sz w:val="24"/>
        </w:rPr>
        <w:t xml:space="preserve"> 2017). </w:t>
      </w:r>
      <w:r>
        <w:rPr>
          <w:i/>
          <w:sz w:val="24"/>
        </w:rPr>
        <w:t xml:space="preserve">Does </w:t>
      </w:r>
      <w:proofErr w:type="gramStart"/>
      <w:r>
        <w:rPr>
          <w:i/>
          <w:sz w:val="24"/>
        </w:rPr>
        <w:t>student</w:t>
      </w:r>
      <w:proofErr w:type="gramEnd"/>
      <w:r>
        <w:rPr>
          <w:i/>
          <w:sz w:val="24"/>
        </w:rPr>
        <w:t xml:space="preserve"> home language background make a difference in classroom engagement?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Findings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dual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setting.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 2017 SRCD Biennial Meeting, Austin, Texas.</w:t>
      </w:r>
    </w:p>
    <w:p w14:paraId="2F88AD62" w14:textId="77777777" w:rsidR="007D2782" w:rsidRDefault="007D2782" w:rsidP="00C0599E">
      <w:pPr>
        <w:pStyle w:val="BodyText"/>
        <w:ind w:left="720" w:hanging="720"/>
      </w:pPr>
    </w:p>
    <w:p w14:paraId="2970431F" w14:textId="77777777" w:rsidR="007D2782" w:rsidRDefault="006873AC" w:rsidP="00C0599E">
      <w:pPr>
        <w:ind w:left="720" w:right="192" w:hanging="720"/>
        <w:rPr>
          <w:sz w:val="24"/>
        </w:rPr>
      </w:pPr>
      <w:r w:rsidRPr="00645177">
        <w:rPr>
          <w:sz w:val="24"/>
          <w:lang w:val="es-PE"/>
        </w:rPr>
        <w:t xml:space="preserve">Castro, D., Hammer, C., Burchinal, M., Espinosa, L; Garcia, E., </w:t>
      </w:r>
      <w:r w:rsidRPr="00645177">
        <w:rPr>
          <w:b/>
          <w:sz w:val="24"/>
          <w:lang w:val="es-PE"/>
        </w:rPr>
        <w:t xml:space="preserve">Franco, </w:t>
      </w:r>
      <w:r w:rsidRPr="00645177">
        <w:rPr>
          <w:sz w:val="24"/>
          <w:lang w:val="es-PE"/>
        </w:rPr>
        <w:t xml:space="preserve">X. (April, 2017). </w:t>
      </w:r>
      <w:r>
        <w:rPr>
          <w:i/>
          <w:sz w:val="24"/>
        </w:rPr>
        <w:t>Variability in exposure to and use of L1 and L2, quality of teaching practices,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bilingual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children.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 2017 SRCD Biennial Meeting, Austin, Texas.</w:t>
      </w:r>
    </w:p>
    <w:p w14:paraId="52CBD0C8" w14:textId="77777777" w:rsidR="007D2782" w:rsidRDefault="007D2782" w:rsidP="00C0599E">
      <w:pPr>
        <w:pStyle w:val="BodyText"/>
        <w:ind w:left="720" w:hanging="720"/>
      </w:pPr>
    </w:p>
    <w:p w14:paraId="70155E4C" w14:textId="77777777" w:rsidR="007D2782" w:rsidRDefault="006873AC" w:rsidP="00C0599E">
      <w:pPr>
        <w:ind w:left="720" w:right="515" w:hanging="720"/>
        <w:rPr>
          <w:sz w:val="24"/>
        </w:rPr>
      </w:pPr>
      <w:r w:rsidRPr="006F06F6">
        <w:rPr>
          <w:sz w:val="24"/>
        </w:rPr>
        <w:t>Gillanders,</w:t>
      </w:r>
      <w:r w:rsidRPr="006F06F6">
        <w:rPr>
          <w:spacing w:val="-3"/>
          <w:sz w:val="24"/>
        </w:rPr>
        <w:t xml:space="preserve"> </w:t>
      </w:r>
      <w:r w:rsidRPr="006F06F6">
        <w:rPr>
          <w:sz w:val="24"/>
        </w:rPr>
        <w:t>C.,</w:t>
      </w:r>
      <w:r w:rsidRPr="006F06F6">
        <w:rPr>
          <w:spacing w:val="-3"/>
          <w:sz w:val="24"/>
        </w:rPr>
        <w:t xml:space="preserve"> </w:t>
      </w:r>
      <w:r w:rsidRPr="006F06F6">
        <w:rPr>
          <w:sz w:val="24"/>
        </w:rPr>
        <w:t>Castro,</w:t>
      </w:r>
      <w:r w:rsidRPr="006F06F6">
        <w:rPr>
          <w:spacing w:val="-3"/>
          <w:sz w:val="24"/>
        </w:rPr>
        <w:t xml:space="preserve"> </w:t>
      </w:r>
      <w:r w:rsidRPr="006F06F6">
        <w:rPr>
          <w:sz w:val="24"/>
        </w:rPr>
        <w:t>D.,</w:t>
      </w:r>
      <w:r w:rsidRPr="006F06F6">
        <w:rPr>
          <w:spacing w:val="-3"/>
          <w:sz w:val="24"/>
        </w:rPr>
        <w:t xml:space="preserve"> </w:t>
      </w:r>
      <w:r w:rsidRPr="006F06F6">
        <w:rPr>
          <w:sz w:val="24"/>
        </w:rPr>
        <w:t>&amp;</w:t>
      </w:r>
      <w:r w:rsidRPr="006F06F6">
        <w:rPr>
          <w:spacing w:val="-3"/>
          <w:sz w:val="24"/>
        </w:rPr>
        <w:t xml:space="preserve"> </w:t>
      </w:r>
      <w:r w:rsidRPr="006F06F6">
        <w:rPr>
          <w:b/>
          <w:sz w:val="24"/>
        </w:rPr>
        <w:t>Franco</w:t>
      </w:r>
      <w:r w:rsidRPr="006F06F6">
        <w:rPr>
          <w:sz w:val="24"/>
        </w:rPr>
        <w:t>,</w:t>
      </w:r>
      <w:r w:rsidRPr="006F06F6">
        <w:rPr>
          <w:spacing w:val="-3"/>
          <w:sz w:val="24"/>
        </w:rPr>
        <w:t xml:space="preserve"> </w:t>
      </w:r>
      <w:r w:rsidRPr="006F06F6">
        <w:rPr>
          <w:sz w:val="24"/>
        </w:rPr>
        <w:t>X.</w:t>
      </w:r>
      <w:r w:rsidRPr="006F06F6">
        <w:rPr>
          <w:spacing w:val="40"/>
          <w:sz w:val="24"/>
        </w:rPr>
        <w:t xml:space="preserve"> </w:t>
      </w:r>
      <w:r w:rsidRPr="006F06F6">
        <w:rPr>
          <w:sz w:val="24"/>
        </w:rPr>
        <w:t>(</w:t>
      </w:r>
      <w:proofErr w:type="gramStart"/>
      <w:r w:rsidRPr="006F06F6">
        <w:rPr>
          <w:sz w:val="24"/>
        </w:rPr>
        <w:t>Aug,</w:t>
      </w:r>
      <w:proofErr w:type="gramEnd"/>
      <w:r w:rsidRPr="006F06F6">
        <w:rPr>
          <w:spacing w:val="-3"/>
          <w:sz w:val="24"/>
        </w:rPr>
        <w:t xml:space="preserve"> </w:t>
      </w:r>
      <w:r w:rsidRPr="006F06F6">
        <w:rPr>
          <w:sz w:val="24"/>
        </w:rPr>
        <w:t>2014).</w:t>
      </w:r>
      <w:r w:rsidRPr="006F06F6">
        <w:rPr>
          <w:spacing w:val="40"/>
          <w:sz w:val="24"/>
        </w:rPr>
        <w:t xml:space="preserve"> </w:t>
      </w:r>
      <w:r>
        <w:rPr>
          <w:i/>
          <w:sz w:val="24"/>
        </w:rPr>
        <w:t>Preparing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early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childhood educators to work with young dual language learners.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Presented at the NAEYC’s 2014 National Institute for Early Childhood Professional Development, Minneapolis, MN.</w:t>
      </w:r>
    </w:p>
    <w:p w14:paraId="7ECF7B0C" w14:textId="77777777" w:rsidR="007D2782" w:rsidRDefault="007D2782" w:rsidP="00C0599E">
      <w:pPr>
        <w:pStyle w:val="BodyText"/>
        <w:ind w:left="720" w:hanging="720"/>
      </w:pPr>
    </w:p>
    <w:p w14:paraId="78B07BDC" w14:textId="77777777" w:rsidR="007D2782" w:rsidRDefault="006873AC" w:rsidP="00C0599E">
      <w:pPr>
        <w:ind w:left="720" w:right="262" w:hanging="720"/>
        <w:rPr>
          <w:sz w:val="24"/>
        </w:rPr>
      </w:pPr>
      <w:r w:rsidRPr="00645177">
        <w:rPr>
          <w:sz w:val="24"/>
          <w:lang w:val="es-PE"/>
        </w:rPr>
        <w:t>Castro,</w:t>
      </w:r>
      <w:r w:rsidRPr="00645177">
        <w:rPr>
          <w:spacing w:val="-4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D.,</w:t>
      </w:r>
      <w:r w:rsidRPr="00645177">
        <w:rPr>
          <w:spacing w:val="-4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Scheffner</w:t>
      </w:r>
      <w:r w:rsidRPr="00645177">
        <w:rPr>
          <w:spacing w:val="-4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Hammer,</w:t>
      </w:r>
      <w:r w:rsidRPr="00645177">
        <w:rPr>
          <w:spacing w:val="-4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C.,</w:t>
      </w:r>
      <w:r w:rsidRPr="00645177">
        <w:rPr>
          <w:spacing w:val="-4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Espinosa,</w:t>
      </w:r>
      <w:r w:rsidRPr="00645177">
        <w:rPr>
          <w:spacing w:val="-4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L.,</w:t>
      </w:r>
      <w:r w:rsidRPr="00645177">
        <w:rPr>
          <w:spacing w:val="-4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Burchinal,</w:t>
      </w:r>
      <w:r w:rsidRPr="00645177">
        <w:rPr>
          <w:spacing w:val="-4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M.,</w:t>
      </w:r>
      <w:r w:rsidRPr="00645177">
        <w:rPr>
          <w:spacing w:val="-4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Garcia,</w:t>
      </w:r>
      <w:r w:rsidRPr="00645177">
        <w:rPr>
          <w:spacing w:val="-4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E.,</w:t>
      </w:r>
      <w:r w:rsidRPr="00645177">
        <w:rPr>
          <w:spacing w:val="-4"/>
          <w:sz w:val="24"/>
          <w:lang w:val="es-PE"/>
        </w:rPr>
        <w:t xml:space="preserve"> </w:t>
      </w:r>
      <w:r w:rsidRPr="00645177">
        <w:rPr>
          <w:b/>
          <w:sz w:val="24"/>
          <w:lang w:val="es-PE"/>
        </w:rPr>
        <w:t>Franco</w:t>
      </w:r>
      <w:r w:rsidRPr="00645177">
        <w:rPr>
          <w:sz w:val="24"/>
          <w:lang w:val="es-PE"/>
        </w:rPr>
        <w:t>,</w:t>
      </w:r>
      <w:r w:rsidRPr="00645177">
        <w:rPr>
          <w:spacing w:val="-4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 xml:space="preserve">X., &amp; Matera, C. (Jul, 2014). </w:t>
      </w:r>
      <w:r>
        <w:rPr>
          <w:i/>
          <w:sz w:val="24"/>
        </w:rPr>
        <w:t xml:space="preserve">Language exposure and use and its association with </w:t>
      </w:r>
      <w:r>
        <w:rPr>
          <w:i/>
          <w:sz w:val="24"/>
        </w:rPr>
        <w:lastRenderedPageBreak/>
        <w:t xml:space="preserve">language abilities in </w:t>
      </w:r>
      <w:proofErr w:type="gramStart"/>
      <w:r>
        <w:rPr>
          <w:i/>
          <w:sz w:val="24"/>
        </w:rPr>
        <w:t>Spanish-English</w:t>
      </w:r>
      <w:proofErr w:type="gramEnd"/>
      <w:r>
        <w:rPr>
          <w:i/>
          <w:sz w:val="24"/>
        </w:rPr>
        <w:t xml:space="preserve"> dual language learners: Preliminary findings. P</w:t>
      </w:r>
      <w:r>
        <w:rPr>
          <w:sz w:val="24"/>
        </w:rPr>
        <w:t>resented at the Head Start 12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National Research Conference, Washington, DC.</w:t>
      </w:r>
    </w:p>
    <w:p w14:paraId="258C948B" w14:textId="77777777" w:rsidR="007D2782" w:rsidRDefault="007D2782" w:rsidP="00C0599E">
      <w:pPr>
        <w:pStyle w:val="BodyText"/>
        <w:ind w:left="720" w:hanging="720"/>
      </w:pPr>
    </w:p>
    <w:p w14:paraId="1D2B6872" w14:textId="77777777" w:rsidR="007D2782" w:rsidRDefault="006873AC" w:rsidP="00C0599E">
      <w:pPr>
        <w:spacing w:before="1"/>
        <w:ind w:left="720" w:hanging="720"/>
        <w:rPr>
          <w:sz w:val="24"/>
        </w:rPr>
      </w:pPr>
      <w:r>
        <w:rPr>
          <w:sz w:val="24"/>
        </w:rPr>
        <w:t xml:space="preserve">Castro, D., Gillanders, C., Bryant, D., </w:t>
      </w:r>
      <w:r>
        <w:rPr>
          <w:b/>
          <w:sz w:val="24"/>
        </w:rPr>
        <w:t>Franco</w:t>
      </w:r>
      <w:r>
        <w:rPr>
          <w:sz w:val="24"/>
        </w:rPr>
        <w:t>, X., &amp; Zepeda, M. (</w:t>
      </w:r>
      <w:proofErr w:type="gramStart"/>
      <w:r>
        <w:rPr>
          <w:sz w:val="24"/>
        </w:rPr>
        <w:t>Jul,</w:t>
      </w:r>
      <w:proofErr w:type="gramEnd"/>
      <w:r>
        <w:rPr>
          <w:sz w:val="24"/>
        </w:rPr>
        <w:t xml:space="preserve"> 2014).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Preschool interventions promoting the development of school readiness skills in English language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learners: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Results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three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randomized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control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trials.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 Head Start 12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National Research Conference, Washington, DC.</w:t>
      </w:r>
    </w:p>
    <w:p w14:paraId="2552AFFD" w14:textId="77777777" w:rsidR="007D2782" w:rsidRDefault="007D2782" w:rsidP="00C0599E">
      <w:pPr>
        <w:pStyle w:val="BodyText"/>
        <w:spacing w:before="11"/>
        <w:ind w:left="720" w:hanging="720"/>
        <w:rPr>
          <w:sz w:val="23"/>
        </w:rPr>
      </w:pPr>
    </w:p>
    <w:p w14:paraId="703636D4" w14:textId="77777777" w:rsidR="007D2782" w:rsidRDefault="006873AC" w:rsidP="00C0599E">
      <w:pPr>
        <w:ind w:left="720" w:hanging="720"/>
        <w:rPr>
          <w:i/>
          <w:sz w:val="24"/>
        </w:rPr>
      </w:pPr>
      <w:r w:rsidRPr="00645177">
        <w:rPr>
          <w:sz w:val="24"/>
          <w:lang w:val="es-PE"/>
        </w:rPr>
        <w:t>Gillanders,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C.,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Castro,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D.,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&amp;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b/>
          <w:sz w:val="24"/>
          <w:lang w:val="es-PE"/>
        </w:rPr>
        <w:t>Franco</w:t>
      </w:r>
      <w:r w:rsidRPr="00645177">
        <w:rPr>
          <w:sz w:val="24"/>
          <w:lang w:val="es-PE"/>
        </w:rPr>
        <w:t>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X.</w:t>
      </w:r>
      <w:r w:rsidRPr="00645177">
        <w:rPr>
          <w:spacing w:val="40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(Nov,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2013).</w:t>
      </w:r>
      <w:r w:rsidRPr="00645177">
        <w:rPr>
          <w:spacing w:val="-3"/>
          <w:sz w:val="24"/>
          <w:lang w:val="es-PE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Nuestros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Niños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Program: Strategies for the development of vocabulary in dual language learners.</w:t>
      </w:r>
    </w:p>
    <w:p w14:paraId="6AE24C83" w14:textId="2D32A23D" w:rsidR="007D2782" w:rsidRDefault="00C0599E" w:rsidP="00C0599E">
      <w:pPr>
        <w:pStyle w:val="BodyText"/>
        <w:ind w:left="720" w:hanging="720"/>
      </w:pPr>
      <w:r>
        <w:tab/>
      </w:r>
      <w:r w:rsidR="006873AC">
        <w:t>Presented</w:t>
      </w:r>
      <w:r w:rsidR="006873AC">
        <w:rPr>
          <w:spacing w:val="-2"/>
        </w:rPr>
        <w:t xml:space="preserve"> </w:t>
      </w:r>
      <w:r w:rsidR="006873AC">
        <w:t>at</w:t>
      </w:r>
      <w:r w:rsidR="006873AC">
        <w:rPr>
          <w:spacing w:val="-1"/>
        </w:rPr>
        <w:t xml:space="preserve"> </w:t>
      </w:r>
      <w:r w:rsidR="006873AC">
        <w:t>the</w:t>
      </w:r>
      <w:r w:rsidR="006873AC">
        <w:rPr>
          <w:spacing w:val="-3"/>
        </w:rPr>
        <w:t xml:space="preserve"> </w:t>
      </w:r>
      <w:r w:rsidR="006873AC">
        <w:t>2013</w:t>
      </w:r>
      <w:r w:rsidR="006873AC">
        <w:rPr>
          <w:spacing w:val="-1"/>
        </w:rPr>
        <w:t xml:space="preserve"> </w:t>
      </w:r>
      <w:r w:rsidR="006873AC">
        <w:t>NAEYC</w:t>
      </w:r>
      <w:r w:rsidR="006873AC">
        <w:rPr>
          <w:spacing w:val="-1"/>
        </w:rPr>
        <w:t xml:space="preserve"> </w:t>
      </w:r>
      <w:r w:rsidR="006873AC">
        <w:t>Annual</w:t>
      </w:r>
      <w:r w:rsidR="006873AC">
        <w:rPr>
          <w:spacing w:val="-2"/>
        </w:rPr>
        <w:t xml:space="preserve"> </w:t>
      </w:r>
      <w:r w:rsidR="006873AC">
        <w:t>Conference</w:t>
      </w:r>
      <w:r w:rsidR="006873AC">
        <w:rPr>
          <w:spacing w:val="-2"/>
        </w:rPr>
        <w:t xml:space="preserve"> </w:t>
      </w:r>
      <w:r w:rsidR="006873AC">
        <w:t>&amp;</w:t>
      </w:r>
      <w:r w:rsidR="006873AC">
        <w:rPr>
          <w:spacing w:val="-2"/>
        </w:rPr>
        <w:t xml:space="preserve"> </w:t>
      </w:r>
      <w:r w:rsidR="006873AC">
        <w:t>Expo,</w:t>
      </w:r>
      <w:r w:rsidR="006873AC">
        <w:rPr>
          <w:spacing w:val="-1"/>
        </w:rPr>
        <w:t xml:space="preserve"> </w:t>
      </w:r>
      <w:r w:rsidR="006873AC">
        <w:t>Washington,</w:t>
      </w:r>
      <w:r w:rsidR="006873AC">
        <w:rPr>
          <w:spacing w:val="1"/>
        </w:rPr>
        <w:t xml:space="preserve"> </w:t>
      </w:r>
      <w:r w:rsidR="006873AC">
        <w:rPr>
          <w:spacing w:val="-5"/>
        </w:rPr>
        <w:t>DC.</w:t>
      </w:r>
    </w:p>
    <w:p w14:paraId="4F26DC1A" w14:textId="77777777" w:rsidR="00BF521C" w:rsidRDefault="00BF521C" w:rsidP="00C0599E">
      <w:pPr>
        <w:ind w:left="720" w:right="74" w:hanging="720"/>
        <w:rPr>
          <w:b/>
          <w:sz w:val="24"/>
        </w:rPr>
      </w:pPr>
    </w:p>
    <w:p w14:paraId="7E45770B" w14:textId="03EDA6DB" w:rsidR="007D2782" w:rsidRDefault="006873AC" w:rsidP="00C0599E">
      <w:pPr>
        <w:ind w:left="720" w:right="74" w:hanging="720"/>
        <w:rPr>
          <w:sz w:val="24"/>
        </w:rPr>
      </w:pPr>
      <w:r>
        <w:rPr>
          <w:b/>
          <w:sz w:val="24"/>
        </w:rPr>
        <w:t>Franco</w:t>
      </w:r>
      <w:r>
        <w:rPr>
          <w:sz w:val="24"/>
        </w:rPr>
        <w:t xml:space="preserve">, X., Castro, D., Gillanders, C., Bryant, D., Willoughby, M., &amp; Zepeda, M. (Apr 2013). </w:t>
      </w:r>
      <w:r>
        <w:rPr>
          <w:i/>
          <w:sz w:val="24"/>
        </w:rPr>
        <w:t>Linguistic interactions and quality of classroom practices for Spanish- speaking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dual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learners.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2013</w:t>
      </w:r>
      <w:r>
        <w:rPr>
          <w:spacing w:val="-4"/>
          <w:sz w:val="24"/>
        </w:rPr>
        <w:t xml:space="preserve"> </w:t>
      </w:r>
      <w:r>
        <w:rPr>
          <w:sz w:val="24"/>
        </w:rPr>
        <w:t>SRCD</w:t>
      </w:r>
      <w:r>
        <w:rPr>
          <w:spacing w:val="-5"/>
          <w:sz w:val="24"/>
        </w:rPr>
        <w:t xml:space="preserve"> </w:t>
      </w:r>
      <w:r>
        <w:rPr>
          <w:sz w:val="24"/>
        </w:rPr>
        <w:t>Biennial</w:t>
      </w:r>
      <w:r>
        <w:rPr>
          <w:spacing w:val="-4"/>
          <w:sz w:val="24"/>
        </w:rPr>
        <w:t xml:space="preserve"> </w:t>
      </w:r>
      <w:r>
        <w:rPr>
          <w:sz w:val="24"/>
        </w:rPr>
        <w:t>Meeting, Seattle, Washington.</w:t>
      </w:r>
    </w:p>
    <w:p w14:paraId="51FA58A7" w14:textId="77777777" w:rsidR="007D2782" w:rsidRDefault="006873AC" w:rsidP="00C0599E">
      <w:pPr>
        <w:spacing w:before="79"/>
        <w:ind w:left="720" w:right="74" w:hanging="720"/>
        <w:rPr>
          <w:sz w:val="24"/>
        </w:rPr>
      </w:pPr>
      <w:r>
        <w:rPr>
          <w:sz w:val="24"/>
        </w:rPr>
        <w:t xml:space="preserve">Castro, D., Gillanders, C., </w:t>
      </w:r>
      <w:r>
        <w:rPr>
          <w:b/>
          <w:sz w:val="24"/>
        </w:rPr>
        <w:t>Franco</w:t>
      </w:r>
      <w:r>
        <w:rPr>
          <w:sz w:val="24"/>
        </w:rPr>
        <w:t>, X., Bryant, D., Willoughby, M., &amp; Zepeda, M. (Apr 2013).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Nuestros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Niños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Program: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Promoting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school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readiness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dual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language learners. </w:t>
      </w:r>
      <w:r>
        <w:rPr>
          <w:sz w:val="24"/>
        </w:rPr>
        <w:t>Presented at the 2013 SRCD Biennial Meeting, Seattle, Washington.</w:t>
      </w:r>
    </w:p>
    <w:p w14:paraId="0C27CF25" w14:textId="77777777" w:rsidR="007D2782" w:rsidRDefault="007D2782" w:rsidP="00C0599E">
      <w:pPr>
        <w:pStyle w:val="BodyText"/>
        <w:ind w:left="720" w:hanging="720"/>
      </w:pPr>
    </w:p>
    <w:p w14:paraId="6E427510" w14:textId="77777777" w:rsidR="007D2782" w:rsidRDefault="006873AC" w:rsidP="00C0599E">
      <w:pPr>
        <w:ind w:left="720" w:hanging="720"/>
        <w:rPr>
          <w:sz w:val="24"/>
        </w:rPr>
      </w:pPr>
      <w:r>
        <w:rPr>
          <w:sz w:val="24"/>
        </w:rPr>
        <w:t xml:space="preserve">Zepeda, M., Castro, D., &amp; </w:t>
      </w:r>
      <w:r>
        <w:rPr>
          <w:b/>
          <w:sz w:val="24"/>
        </w:rPr>
        <w:t>Franco</w:t>
      </w:r>
      <w:r>
        <w:rPr>
          <w:sz w:val="24"/>
        </w:rPr>
        <w:t xml:space="preserve">, X. (Oct 2012) </w:t>
      </w:r>
      <w:r>
        <w:rPr>
          <w:i/>
          <w:sz w:val="24"/>
        </w:rPr>
        <w:t>The Nuestros Niños Program: Understanding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socio-emotional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young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dual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learners. </w:t>
      </w:r>
      <w:r>
        <w:rPr>
          <w:sz w:val="24"/>
        </w:rPr>
        <w:t>Presented at the On New Shores 2012 Conference, Guelp. Ontario.</w:t>
      </w:r>
    </w:p>
    <w:p w14:paraId="0691D09D" w14:textId="77777777" w:rsidR="007D2782" w:rsidRDefault="007D2782" w:rsidP="00C0599E">
      <w:pPr>
        <w:pStyle w:val="BodyText"/>
        <w:ind w:left="720" w:hanging="720"/>
      </w:pPr>
    </w:p>
    <w:p w14:paraId="22FCDCCC" w14:textId="77777777" w:rsidR="007D2782" w:rsidRDefault="006873AC" w:rsidP="00C0599E">
      <w:pPr>
        <w:ind w:left="720" w:right="68" w:hanging="720"/>
        <w:rPr>
          <w:sz w:val="24"/>
        </w:rPr>
      </w:pPr>
      <w:r>
        <w:rPr>
          <w:sz w:val="24"/>
        </w:rPr>
        <w:t xml:space="preserve">Castro, D., </w:t>
      </w:r>
      <w:r>
        <w:rPr>
          <w:b/>
          <w:sz w:val="24"/>
        </w:rPr>
        <w:t>Franco</w:t>
      </w:r>
      <w:r>
        <w:rPr>
          <w:sz w:val="24"/>
        </w:rPr>
        <w:t xml:space="preserve">, X., Gillanders, C., Bryant, D., &amp; Zepeda, M. (June 2012) </w:t>
      </w:r>
      <w:r>
        <w:rPr>
          <w:i/>
          <w:sz w:val="24"/>
        </w:rPr>
        <w:t>The Nuestros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Niños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Program: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Understanding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socio-emotional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dual language learners.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Presented at the Head Start 11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National Research Conference, Washington, DC.</w:t>
      </w:r>
    </w:p>
    <w:p w14:paraId="59AF35B4" w14:textId="77777777" w:rsidR="007D2782" w:rsidRDefault="007D2782" w:rsidP="00C0599E">
      <w:pPr>
        <w:pStyle w:val="BodyText"/>
        <w:ind w:left="720" w:hanging="720"/>
      </w:pPr>
    </w:p>
    <w:p w14:paraId="31AC320D" w14:textId="77777777" w:rsidR="007D2782" w:rsidRDefault="006873AC" w:rsidP="00C0599E">
      <w:pPr>
        <w:ind w:left="720" w:right="192" w:hanging="720"/>
        <w:rPr>
          <w:sz w:val="24"/>
        </w:rPr>
      </w:pPr>
      <w:r w:rsidRPr="00645177">
        <w:rPr>
          <w:sz w:val="24"/>
          <w:lang w:val="es-PE"/>
        </w:rPr>
        <w:t xml:space="preserve">Castro, D., </w:t>
      </w:r>
      <w:r w:rsidRPr="00645177">
        <w:rPr>
          <w:b/>
          <w:sz w:val="24"/>
          <w:lang w:val="es-PE"/>
        </w:rPr>
        <w:t>Franco</w:t>
      </w:r>
      <w:r w:rsidRPr="00645177">
        <w:rPr>
          <w:sz w:val="24"/>
          <w:lang w:val="es-PE"/>
        </w:rPr>
        <w:t xml:space="preserve">, X., Gillanders, C., Bryant, D., &amp; Zepeda, M. (Mar 2012). </w:t>
      </w:r>
      <w:r>
        <w:rPr>
          <w:i/>
          <w:sz w:val="24"/>
        </w:rPr>
        <w:t>The Nuestros Niños Program: Understanding the role of language and culture on dual language learners’ socio-emotional development.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Presented at the 2012 SRCD</w:t>
      </w:r>
      <w:r>
        <w:rPr>
          <w:spacing w:val="-6"/>
          <w:sz w:val="24"/>
        </w:rPr>
        <w:t xml:space="preserve"> </w:t>
      </w:r>
      <w:r>
        <w:rPr>
          <w:sz w:val="24"/>
        </w:rPr>
        <w:t>Themed</w:t>
      </w:r>
      <w:r>
        <w:rPr>
          <w:spacing w:val="-5"/>
          <w:sz w:val="24"/>
        </w:rPr>
        <w:t xml:space="preserve"> </w:t>
      </w:r>
      <w:r>
        <w:rPr>
          <w:sz w:val="24"/>
        </w:rPr>
        <w:t>Meeting:</w:t>
      </w:r>
      <w:r>
        <w:rPr>
          <w:spacing w:val="-5"/>
          <w:sz w:val="24"/>
        </w:rPr>
        <w:t xml:space="preserve"> </w:t>
      </w:r>
      <w:r>
        <w:rPr>
          <w:sz w:val="24"/>
        </w:rPr>
        <w:t>Positive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Minority</w:t>
      </w:r>
      <w:r>
        <w:rPr>
          <w:spacing w:val="-5"/>
          <w:sz w:val="24"/>
        </w:rPr>
        <w:t xml:space="preserve"> </w:t>
      </w:r>
      <w:r>
        <w:rPr>
          <w:sz w:val="24"/>
        </w:rPr>
        <w:t>Children,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Tampa, </w:t>
      </w:r>
      <w:r>
        <w:rPr>
          <w:spacing w:val="-4"/>
          <w:sz w:val="24"/>
        </w:rPr>
        <w:t>FL.</w:t>
      </w:r>
    </w:p>
    <w:p w14:paraId="3608F9A2" w14:textId="77777777" w:rsidR="007D2782" w:rsidRDefault="007D2782" w:rsidP="00C0599E">
      <w:pPr>
        <w:pStyle w:val="BodyText"/>
        <w:ind w:left="720" w:hanging="720"/>
      </w:pPr>
    </w:p>
    <w:p w14:paraId="115D9EAF" w14:textId="77777777" w:rsidR="007D2782" w:rsidRDefault="006873AC" w:rsidP="00C0599E">
      <w:pPr>
        <w:ind w:left="720" w:right="317" w:hanging="720"/>
        <w:rPr>
          <w:sz w:val="24"/>
        </w:rPr>
      </w:pPr>
      <w:r w:rsidRPr="00645177">
        <w:rPr>
          <w:sz w:val="24"/>
          <w:lang w:val="es-PE"/>
        </w:rPr>
        <w:t xml:space="preserve">Gillanders, C., Castro, D., &amp; </w:t>
      </w:r>
      <w:r w:rsidRPr="00645177">
        <w:rPr>
          <w:b/>
          <w:sz w:val="24"/>
          <w:lang w:val="es-PE"/>
        </w:rPr>
        <w:t>Franco</w:t>
      </w:r>
      <w:r w:rsidRPr="00645177">
        <w:rPr>
          <w:sz w:val="24"/>
          <w:lang w:val="es-PE"/>
        </w:rPr>
        <w:t xml:space="preserve">, X. (Sep 2011). </w:t>
      </w:r>
      <w:r w:rsidRPr="00645177">
        <w:rPr>
          <w:i/>
          <w:sz w:val="24"/>
          <w:lang w:val="es-PE"/>
        </w:rPr>
        <w:t>El Programa Nuestros Niños: Estrategias para el desarrollo del primer idioma en niños bilingües (Nuestros Niños Program: Strategies for the development of the primary language in dual Language learners)</w:t>
      </w:r>
      <w:r w:rsidRPr="00645177">
        <w:rPr>
          <w:sz w:val="24"/>
          <w:lang w:val="es-PE"/>
        </w:rPr>
        <w:t>.</w:t>
      </w:r>
      <w:r w:rsidRPr="00645177">
        <w:rPr>
          <w:spacing w:val="80"/>
          <w:sz w:val="24"/>
          <w:lang w:val="es-PE"/>
        </w:rPr>
        <w:t xml:space="preserve"> </w:t>
      </w:r>
      <w:r>
        <w:rPr>
          <w:sz w:val="24"/>
        </w:rPr>
        <w:t>Presented at the 2011 NAEYC Annual Conference &amp; Expo, Orlando, FL.</w:t>
      </w:r>
    </w:p>
    <w:p w14:paraId="4F9D6974" w14:textId="77777777" w:rsidR="007D2782" w:rsidRDefault="007D2782" w:rsidP="00C0599E">
      <w:pPr>
        <w:pStyle w:val="BodyText"/>
        <w:ind w:left="720" w:hanging="720"/>
      </w:pPr>
    </w:p>
    <w:p w14:paraId="64E364B9" w14:textId="77777777" w:rsidR="007D2782" w:rsidRDefault="006873AC" w:rsidP="00C0599E">
      <w:pPr>
        <w:ind w:left="720" w:right="515" w:hanging="720"/>
        <w:rPr>
          <w:sz w:val="24"/>
        </w:rPr>
      </w:pPr>
      <w:r>
        <w:rPr>
          <w:sz w:val="24"/>
        </w:rPr>
        <w:t>Castro,</w:t>
      </w:r>
      <w:r>
        <w:rPr>
          <w:spacing w:val="-3"/>
          <w:sz w:val="24"/>
        </w:rPr>
        <w:t xml:space="preserve"> </w:t>
      </w:r>
      <w:r>
        <w:rPr>
          <w:sz w:val="24"/>
        </w:rPr>
        <w:t>D.,</w:t>
      </w:r>
      <w:r>
        <w:rPr>
          <w:spacing w:val="-3"/>
          <w:sz w:val="24"/>
        </w:rPr>
        <w:t xml:space="preserve"> </w:t>
      </w:r>
      <w:r>
        <w:rPr>
          <w:sz w:val="24"/>
        </w:rPr>
        <w:t>Gillanders,</w:t>
      </w:r>
      <w:r>
        <w:rPr>
          <w:spacing w:val="-3"/>
          <w:sz w:val="24"/>
        </w:rPr>
        <w:t xml:space="preserve"> </w:t>
      </w:r>
      <w:r>
        <w:rPr>
          <w:sz w:val="24"/>
        </w:rPr>
        <w:t>C.,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Franco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X.</w:t>
      </w:r>
      <w:r>
        <w:rPr>
          <w:spacing w:val="40"/>
          <w:sz w:val="24"/>
        </w:rPr>
        <w:t xml:space="preserve"> </w:t>
      </w:r>
      <w:r>
        <w:rPr>
          <w:sz w:val="24"/>
        </w:rPr>
        <w:t>(Sep</w:t>
      </w:r>
      <w:r>
        <w:rPr>
          <w:spacing w:val="-3"/>
          <w:sz w:val="24"/>
        </w:rPr>
        <w:t xml:space="preserve"> </w:t>
      </w:r>
      <w:r>
        <w:rPr>
          <w:sz w:val="24"/>
        </w:rPr>
        <w:t>2011).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Promoting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school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readiness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 young dual language learners.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Presented at the 2011 NAEYC Annual Conference &amp; Expo, Orlando, FL.</w:t>
      </w:r>
    </w:p>
    <w:p w14:paraId="029C0865" w14:textId="77777777" w:rsidR="007D2782" w:rsidRDefault="007D2782" w:rsidP="00C0599E">
      <w:pPr>
        <w:pStyle w:val="BodyText"/>
        <w:ind w:left="720" w:hanging="720"/>
        <w:rPr>
          <w:sz w:val="26"/>
        </w:rPr>
      </w:pPr>
    </w:p>
    <w:p w14:paraId="4A2AE2A5" w14:textId="77777777" w:rsidR="007D2782" w:rsidRDefault="006873AC" w:rsidP="00926452">
      <w:pPr>
        <w:pStyle w:val="Heading3"/>
      </w:pPr>
      <w:proofErr w:type="gramStart"/>
      <w:r>
        <w:t>Invited</w:t>
      </w:r>
      <w:r>
        <w:rPr>
          <w:spacing w:val="-3"/>
        </w:rPr>
        <w:t xml:space="preserve"> </w:t>
      </w:r>
      <w:r>
        <w:t>Conference</w:t>
      </w:r>
      <w:proofErr w:type="gramEnd"/>
      <w:r>
        <w:rPr>
          <w:spacing w:val="-2"/>
        </w:rPr>
        <w:t xml:space="preserve"> Presentations</w:t>
      </w:r>
    </w:p>
    <w:p w14:paraId="6A45A011" w14:textId="77777777" w:rsidR="007D2782" w:rsidRDefault="007D2782" w:rsidP="00C0599E">
      <w:pPr>
        <w:pStyle w:val="BodyText"/>
        <w:spacing w:before="2"/>
        <w:ind w:left="720" w:hanging="720"/>
        <w:rPr>
          <w:i/>
          <w:sz w:val="16"/>
        </w:rPr>
      </w:pPr>
    </w:p>
    <w:p w14:paraId="4C1E5E02" w14:textId="77777777" w:rsidR="00820099" w:rsidRPr="005E4EDA" w:rsidRDefault="00615EB3" w:rsidP="00C0599E">
      <w:pPr>
        <w:ind w:left="720" w:hanging="720"/>
        <w:rPr>
          <w:i/>
          <w:sz w:val="24"/>
        </w:rPr>
      </w:pPr>
      <w:r w:rsidRPr="00146DE0">
        <w:rPr>
          <w:b/>
          <w:bCs/>
          <w:iCs/>
          <w:sz w:val="24"/>
        </w:rPr>
        <w:lastRenderedPageBreak/>
        <w:t xml:space="preserve">Franco-Jenkins, X. </w:t>
      </w:r>
      <w:r w:rsidRPr="00146DE0">
        <w:rPr>
          <w:iCs/>
          <w:sz w:val="24"/>
        </w:rPr>
        <w:t>(2023</w:t>
      </w:r>
      <w:r w:rsidR="00820099">
        <w:rPr>
          <w:iCs/>
          <w:sz w:val="24"/>
        </w:rPr>
        <w:t>, November</w:t>
      </w:r>
      <w:r w:rsidRPr="00146DE0">
        <w:rPr>
          <w:iCs/>
          <w:sz w:val="24"/>
        </w:rPr>
        <w:t xml:space="preserve">). </w:t>
      </w:r>
      <w:r w:rsidRPr="005E4EDA">
        <w:rPr>
          <w:i/>
          <w:sz w:val="24"/>
        </w:rPr>
        <w:t>Literacy for Social Justice, Equity, Diversity, and</w:t>
      </w:r>
    </w:p>
    <w:p w14:paraId="1B94C75C" w14:textId="39EF523C" w:rsidR="00615EB3" w:rsidRDefault="00C0599E" w:rsidP="00C0599E">
      <w:pPr>
        <w:ind w:left="720" w:hanging="720"/>
        <w:rPr>
          <w:iCs/>
          <w:sz w:val="24"/>
        </w:rPr>
      </w:pPr>
      <w:r>
        <w:rPr>
          <w:i/>
          <w:sz w:val="24"/>
        </w:rPr>
        <w:tab/>
      </w:r>
      <w:r w:rsidR="00615EB3" w:rsidRPr="005E4EDA">
        <w:rPr>
          <w:i/>
          <w:sz w:val="24"/>
        </w:rPr>
        <w:t>Inclusion:</w:t>
      </w:r>
      <w:r w:rsidR="00820099" w:rsidRPr="005E4EDA">
        <w:rPr>
          <w:i/>
          <w:sz w:val="24"/>
        </w:rPr>
        <w:t xml:space="preserve"> </w:t>
      </w:r>
      <w:r w:rsidR="00615EB3" w:rsidRPr="005E4EDA">
        <w:rPr>
          <w:i/>
          <w:sz w:val="24"/>
        </w:rPr>
        <w:t>Curriculum &amp; Book Audit</w:t>
      </w:r>
      <w:r w:rsidR="00615EB3">
        <w:rPr>
          <w:iCs/>
          <w:sz w:val="24"/>
        </w:rPr>
        <w:t xml:space="preserve">.  </w:t>
      </w:r>
      <w:r w:rsidR="005E4EDA" w:rsidRPr="005E4EDA">
        <w:rPr>
          <w:sz w:val="24"/>
          <w:szCs w:val="24"/>
        </w:rPr>
        <w:t xml:space="preserve">Presentation at </w:t>
      </w:r>
      <w:r w:rsidR="00615EB3">
        <w:rPr>
          <w:iCs/>
          <w:sz w:val="24"/>
        </w:rPr>
        <w:t>Racism in the Early Years: Transformation Rooted in Protection, Renewal, and Liberation Summit</w:t>
      </w:r>
      <w:r w:rsidR="005E4EDA">
        <w:rPr>
          <w:iCs/>
          <w:sz w:val="24"/>
        </w:rPr>
        <w:t xml:space="preserve">, </w:t>
      </w:r>
      <w:r w:rsidR="005E4EDA" w:rsidRPr="005E4EDA">
        <w:rPr>
          <w:sz w:val="24"/>
          <w:szCs w:val="24"/>
        </w:rPr>
        <w:t>Center on the Ecology of Early Development.</w:t>
      </w:r>
    </w:p>
    <w:p w14:paraId="5FAF98B1" w14:textId="77777777" w:rsidR="005E4EDA" w:rsidRDefault="005E4EDA" w:rsidP="00C0599E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2E2B3288" w14:textId="77777777" w:rsidR="005E4EDA" w:rsidRDefault="005E4EDA" w:rsidP="00C0599E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5E4EDA">
        <w:rPr>
          <w:rFonts w:ascii="Times New Roman" w:hAnsi="Times New Roman" w:cs="Times New Roman"/>
          <w:sz w:val="24"/>
          <w:szCs w:val="24"/>
          <w:lang w:val="en-US"/>
        </w:rPr>
        <w:t xml:space="preserve">LaForett, D. R., </w:t>
      </w:r>
      <w:r w:rsidRPr="005E4EDA">
        <w:rPr>
          <w:rFonts w:ascii="Times New Roman" w:hAnsi="Times New Roman" w:cs="Times New Roman"/>
          <w:b/>
          <w:bCs/>
          <w:sz w:val="24"/>
          <w:szCs w:val="24"/>
          <w:lang w:val="en-US"/>
        </w:rPr>
        <w:t>Franco-Jenkins</w:t>
      </w:r>
      <w:r w:rsidRPr="005E4EDA">
        <w:rPr>
          <w:rFonts w:ascii="Times New Roman" w:hAnsi="Times New Roman" w:cs="Times New Roman"/>
          <w:sz w:val="24"/>
          <w:szCs w:val="24"/>
          <w:lang w:val="en-US"/>
        </w:rPr>
        <w:t>, X., Winsler, A., &amp; Ordoñez Rojas, D. (2023, October).</w:t>
      </w:r>
    </w:p>
    <w:p w14:paraId="74E57F1A" w14:textId="329C86E2" w:rsidR="005E4EDA" w:rsidRPr="005E4EDA" w:rsidRDefault="00C0599E" w:rsidP="00C0599E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="005E4EDA" w:rsidRPr="005E4ED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Biased teacher perceptions in </w:t>
      </w:r>
      <w:proofErr w:type="gramStart"/>
      <w:r w:rsidR="005E4EDA" w:rsidRPr="005E4EDA">
        <w:rPr>
          <w:rFonts w:ascii="Times New Roman" w:hAnsi="Times New Roman" w:cs="Times New Roman"/>
          <w:i/>
          <w:iCs/>
          <w:sz w:val="24"/>
          <w:szCs w:val="24"/>
          <w:lang w:val="en-US"/>
        </w:rPr>
        <w:t>strengths</w:t>
      </w:r>
      <w:proofErr w:type="gramEnd"/>
      <w:r w:rsidR="005E4EDA" w:rsidRPr="005E4EDA">
        <w:rPr>
          <w:rFonts w:ascii="Times New Roman" w:hAnsi="Times New Roman" w:cs="Times New Roman"/>
          <w:i/>
          <w:iCs/>
          <w:sz w:val="24"/>
          <w:szCs w:val="24"/>
          <w:lang w:val="en-US"/>
        </w:rPr>
        <w:t>-promoting environments: An example from dual-language education settings.</w:t>
      </w:r>
      <w:r w:rsidR="005E4EDA" w:rsidRPr="005E4EDA">
        <w:rPr>
          <w:rFonts w:ascii="Times New Roman" w:hAnsi="Times New Roman" w:cs="Times New Roman"/>
          <w:sz w:val="24"/>
          <w:szCs w:val="24"/>
          <w:lang w:val="en-US"/>
        </w:rPr>
        <w:t xml:space="preserve"> Presentation at Racism in the Early Years: Transformation Rooted in Protection, Renewal, and Liberation meeting, Center on the Ecology of Early Development.</w:t>
      </w:r>
    </w:p>
    <w:p w14:paraId="7BFBC2D5" w14:textId="77777777" w:rsidR="00615EB3" w:rsidRDefault="00615EB3" w:rsidP="00C0599E">
      <w:pPr>
        <w:ind w:left="720" w:right="154" w:hanging="720"/>
        <w:rPr>
          <w:b/>
          <w:bCs/>
          <w:sz w:val="24"/>
          <w:szCs w:val="24"/>
        </w:rPr>
      </w:pPr>
    </w:p>
    <w:p w14:paraId="17F392AA" w14:textId="3F275205" w:rsidR="00BF521C" w:rsidRDefault="003B5341" w:rsidP="00C0599E">
      <w:pPr>
        <w:ind w:left="720" w:right="154" w:hanging="720"/>
        <w:rPr>
          <w:i/>
          <w:iCs/>
          <w:sz w:val="24"/>
          <w:szCs w:val="24"/>
        </w:rPr>
      </w:pPr>
      <w:r w:rsidRPr="003B5341">
        <w:rPr>
          <w:b/>
          <w:bCs/>
          <w:sz w:val="24"/>
          <w:szCs w:val="24"/>
        </w:rPr>
        <w:t>Franco-Jenkins, X</w:t>
      </w:r>
      <w:r w:rsidRPr="003B5341">
        <w:rPr>
          <w:sz w:val="24"/>
          <w:szCs w:val="24"/>
        </w:rPr>
        <w:t xml:space="preserve">. (2023, July). </w:t>
      </w:r>
      <w:r w:rsidRPr="003B5341">
        <w:rPr>
          <w:i/>
          <w:iCs/>
          <w:sz w:val="24"/>
          <w:szCs w:val="24"/>
        </w:rPr>
        <w:t xml:space="preserve">Assessment Overview: Linguistic Interaction Snapshot </w:t>
      </w:r>
    </w:p>
    <w:p w14:paraId="30714194" w14:textId="5D335510" w:rsidR="00BF521C" w:rsidRDefault="00C0599E" w:rsidP="00C0599E">
      <w:pPr>
        <w:ind w:left="720" w:right="154" w:hanging="720"/>
        <w:rPr>
          <w:sz w:val="24"/>
          <w:szCs w:val="24"/>
        </w:rPr>
      </w:pPr>
      <w:r>
        <w:rPr>
          <w:i/>
          <w:iCs/>
          <w:sz w:val="24"/>
          <w:szCs w:val="24"/>
        </w:rPr>
        <w:tab/>
      </w:r>
      <w:r w:rsidR="00BF521C">
        <w:rPr>
          <w:i/>
          <w:iCs/>
          <w:sz w:val="24"/>
          <w:szCs w:val="24"/>
        </w:rPr>
        <w:t>(</w:t>
      </w:r>
      <w:r w:rsidR="003B5341" w:rsidRPr="003B5341">
        <w:rPr>
          <w:i/>
          <w:iCs/>
          <w:sz w:val="24"/>
          <w:szCs w:val="24"/>
        </w:rPr>
        <w:t xml:space="preserve">LISn). </w:t>
      </w:r>
      <w:r w:rsidR="003B5341" w:rsidRPr="003B5341">
        <w:rPr>
          <w:sz w:val="24"/>
          <w:szCs w:val="24"/>
        </w:rPr>
        <w:t xml:space="preserve">Presented at the Children Equity Project Dual Language Education </w:t>
      </w:r>
    </w:p>
    <w:p w14:paraId="31670CA5" w14:textId="15532AC5" w:rsidR="003B5341" w:rsidRDefault="00C0599E" w:rsidP="00C0599E">
      <w:pPr>
        <w:ind w:left="720" w:right="154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="003B5341" w:rsidRPr="003B5341">
        <w:rPr>
          <w:sz w:val="24"/>
          <w:szCs w:val="24"/>
        </w:rPr>
        <w:t>Convening, Washington, DC</w:t>
      </w:r>
    </w:p>
    <w:p w14:paraId="3F919B5A" w14:textId="77777777" w:rsidR="003B5341" w:rsidRDefault="003B5341" w:rsidP="00C0599E">
      <w:pPr>
        <w:ind w:left="720" w:right="154" w:hanging="720"/>
        <w:rPr>
          <w:sz w:val="24"/>
          <w:szCs w:val="24"/>
        </w:rPr>
      </w:pPr>
    </w:p>
    <w:p w14:paraId="0C1A9B00" w14:textId="3EA09453" w:rsidR="007D2782" w:rsidRDefault="006873AC" w:rsidP="00C0599E">
      <w:pPr>
        <w:ind w:left="720" w:right="154" w:hanging="720"/>
        <w:rPr>
          <w:sz w:val="24"/>
        </w:rPr>
      </w:pPr>
      <w:r>
        <w:rPr>
          <w:sz w:val="24"/>
        </w:rPr>
        <w:t xml:space="preserve">Bratsch-Hines, M., Pico, D., </w:t>
      </w:r>
      <w:r w:rsidRPr="00466169">
        <w:rPr>
          <w:b/>
          <w:bCs/>
          <w:sz w:val="24"/>
        </w:rPr>
        <w:t>Franco, X</w:t>
      </w:r>
      <w:r>
        <w:rPr>
          <w:sz w:val="24"/>
        </w:rPr>
        <w:t>., Cohen-Vogel, L., &amp; Peisner-Feinberg, E. (2022, November).</w:t>
      </w:r>
      <w:r>
        <w:rPr>
          <w:spacing w:val="-1"/>
          <w:sz w:val="24"/>
        </w:rPr>
        <w:t xml:space="preserve"> </w:t>
      </w:r>
      <w:r>
        <w:rPr>
          <w:sz w:val="24"/>
        </w:rPr>
        <w:t>Exposure</w:t>
      </w:r>
      <w:r>
        <w:rPr>
          <w:spacing w:val="-2"/>
          <w:sz w:val="24"/>
        </w:rPr>
        <w:t xml:space="preserve"> </w:t>
      </w:r>
      <w:r>
        <w:rPr>
          <w:sz w:val="24"/>
        </w:rPr>
        <w:t>to Dual</w:t>
      </w:r>
      <w:r>
        <w:rPr>
          <w:spacing w:val="-1"/>
          <w:sz w:val="24"/>
        </w:rPr>
        <w:t xml:space="preserve"> </w:t>
      </w:r>
      <w:r>
        <w:rPr>
          <w:sz w:val="24"/>
        </w:rPr>
        <w:t>Language</w:t>
      </w:r>
      <w:r>
        <w:rPr>
          <w:spacing w:val="-2"/>
          <w:sz w:val="24"/>
        </w:rPr>
        <w:t xml:space="preserve"> </w:t>
      </w:r>
      <w:r>
        <w:rPr>
          <w:sz w:val="24"/>
        </w:rPr>
        <w:t>Programming:</w:t>
      </w:r>
      <w:r>
        <w:rPr>
          <w:spacing w:val="-1"/>
          <w:sz w:val="24"/>
        </w:rPr>
        <w:t xml:space="preserve"> </w:t>
      </w:r>
      <w:r>
        <w:rPr>
          <w:sz w:val="24"/>
        </w:rPr>
        <w:t>Relations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Language, Literacy, and Math for Spanish-Speaking Students from PK-G1. In A. Partika (Organizer), </w:t>
      </w:r>
      <w:r>
        <w:rPr>
          <w:i/>
          <w:sz w:val="24"/>
        </w:rPr>
        <w:t>Supporting Bilingual Children in Early Education: Current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Practices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Future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Policy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Directions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[Paper</w:t>
      </w:r>
      <w:r>
        <w:rPr>
          <w:spacing w:val="-5"/>
          <w:sz w:val="24"/>
        </w:rPr>
        <w:t xml:space="preserve"> </w:t>
      </w:r>
      <w:r>
        <w:rPr>
          <w:sz w:val="24"/>
        </w:rPr>
        <w:t>panel]</w:t>
      </w:r>
      <w:r>
        <w:rPr>
          <w:i/>
          <w:sz w:val="24"/>
        </w:rPr>
        <w:t>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Policy Analysis &amp; Management, Washington, DC.</w:t>
      </w:r>
    </w:p>
    <w:p w14:paraId="73B8F4E9" w14:textId="77777777" w:rsidR="007D2782" w:rsidRDefault="007D2782" w:rsidP="00C0599E">
      <w:pPr>
        <w:pStyle w:val="BodyText"/>
        <w:ind w:left="720" w:hanging="720"/>
      </w:pPr>
    </w:p>
    <w:p w14:paraId="19988B67" w14:textId="77777777" w:rsidR="007D2782" w:rsidRDefault="006873AC" w:rsidP="00C0599E">
      <w:pPr>
        <w:ind w:left="720" w:right="515" w:hanging="720"/>
        <w:rPr>
          <w:sz w:val="24"/>
        </w:rPr>
      </w:pPr>
      <w:r>
        <w:rPr>
          <w:sz w:val="24"/>
        </w:rPr>
        <w:t>Gillanders,</w:t>
      </w:r>
      <w:r>
        <w:rPr>
          <w:spacing w:val="-3"/>
          <w:sz w:val="24"/>
        </w:rPr>
        <w:t xml:space="preserve"> </w:t>
      </w:r>
      <w:r>
        <w:rPr>
          <w:sz w:val="24"/>
        </w:rPr>
        <w:t>C.,</w:t>
      </w:r>
      <w:r>
        <w:rPr>
          <w:spacing w:val="-3"/>
          <w:sz w:val="24"/>
        </w:rPr>
        <w:t xml:space="preserve"> </w:t>
      </w:r>
      <w:r>
        <w:rPr>
          <w:sz w:val="24"/>
        </w:rPr>
        <w:t>Castro,</w:t>
      </w:r>
      <w:r>
        <w:rPr>
          <w:spacing w:val="-3"/>
          <w:sz w:val="24"/>
        </w:rPr>
        <w:t xml:space="preserve"> </w:t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C.,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Franco,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X</w:t>
      </w:r>
      <w:r>
        <w:rPr>
          <w:sz w:val="24"/>
        </w:rPr>
        <w:t>.,</w:t>
      </w:r>
      <w:r>
        <w:rPr>
          <w:spacing w:val="-3"/>
          <w:sz w:val="24"/>
        </w:rPr>
        <w:t xml:space="preserve"> </w:t>
      </w:r>
      <w:r>
        <w:rPr>
          <w:sz w:val="24"/>
        </w:rPr>
        <w:t>Mendez,</w:t>
      </w:r>
      <w:r>
        <w:rPr>
          <w:spacing w:val="-2"/>
          <w:sz w:val="24"/>
        </w:rPr>
        <w:t xml:space="preserve"> </w:t>
      </w:r>
      <w:r>
        <w:rPr>
          <w:sz w:val="24"/>
        </w:rPr>
        <w:t>L.</w:t>
      </w:r>
      <w:r>
        <w:rPr>
          <w:spacing w:val="-3"/>
          <w:sz w:val="24"/>
        </w:rPr>
        <w:t xml:space="preserve"> </w:t>
      </w:r>
      <w:r>
        <w:rPr>
          <w:sz w:val="24"/>
        </w:rPr>
        <w:t>(July</w:t>
      </w:r>
      <w:r>
        <w:rPr>
          <w:spacing w:val="-3"/>
          <w:sz w:val="24"/>
        </w:rPr>
        <w:t xml:space="preserve"> </w:t>
      </w:r>
      <w:r>
        <w:rPr>
          <w:sz w:val="24"/>
        </w:rPr>
        <w:t>2018).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Young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Dual Language Learners’ Emergent Writing Development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Presented at the International Literacy Association Conference, Austin, TX.</w:t>
      </w:r>
    </w:p>
    <w:p w14:paraId="0C28B288" w14:textId="77777777" w:rsidR="007D2782" w:rsidRDefault="007D2782">
      <w:pPr>
        <w:rPr>
          <w:sz w:val="24"/>
        </w:rPr>
        <w:sectPr w:rsidR="007D2782" w:rsidSect="00603256">
          <w:footerReference w:type="default" r:id="rId39"/>
          <w:pgSz w:w="12240" w:h="15840"/>
          <w:pgMar w:top="1360" w:right="1680" w:bottom="1260" w:left="1680" w:header="0" w:footer="1063" w:gutter="0"/>
          <w:cols w:space="720"/>
        </w:sectPr>
      </w:pPr>
    </w:p>
    <w:p w14:paraId="1055C328" w14:textId="77777777" w:rsidR="007D2782" w:rsidRDefault="006873AC" w:rsidP="00926452">
      <w:pPr>
        <w:pStyle w:val="Heading2"/>
      </w:pPr>
      <w:r>
        <w:lastRenderedPageBreak/>
        <w:t>PROFESSIONAL</w:t>
      </w:r>
      <w:r>
        <w:rPr>
          <w:spacing w:val="-6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rPr>
          <w:spacing w:val="-2"/>
        </w:rPr>
        <w:t>RESOURCES</w:t>
      </w:r>
    </w:p>
    <w:p w14:paraId="452C8E67" w14:textId="77777777" w:rsidR="007D2782" w:rsidRDefault="007D2782">
      <w:pPr>
        <w:pStyle w:val="BodyText"/>
        <w:spacing w:before="2"/>
        <w:rPr>
          <w:b/>
          <w:sz w:val="16"/>
        </w:rPr>
      </w:pPr>
    </w:p>
    <w:p w14:paraId="595FDA16" w14:textId="77777777" w:rsidR="007D2782" w:rsidRDefault="006873AC" w:rsidP="00AA7784">
      <w:pPr>
        <w:spacing w:before="90"/>
        <w:ind w:left="720" w:right="515" w:hanging="751"/>
        <w:rPr>
          <w:sz w:val="24"/>
        </w:rPr>
      </w:pPr>
      <w:r>
        <w:rPr>
          <w:sz w:val="24"/>
        </w:rPr>
        <w:t>Gardner-Neblett,</w:t>
      </w:r>
      <w:r>
        <w:rPr>
          <w:spacing w:val="-4"/>
          <w:sz w:val="24"/>
        </w:rPr>
        <w:t xml:space="preserve"> </w:t>
      </w:r>
      <w:r>
        <w:rPr>
          <w:sz w:val="24"/>
        </w:rPr>
        <w:t>N.,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Franco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X,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Simpson,</w:t>
      </w:r>
      <w:r>
        <w:rPr>
          <w:spacing w:val="-4"/>
          <w:sz w:val="24"/>
        </w:rPr>
        <w:t xml:space="preserve"> </w:t>
      </w:r>
      <w:r>
        <w:rPr>
          <w:sz w:val="24"/>
        </w:rPr>
        <w:t>T.</w:t>
      </w:r>
      <w:r>
        <w:rPr>
          <w:spacing w:val="-4"/>
          <w:sz w:val="24"/>
        </w:rPr>
        <w:t xml:space="preserve"> </w:t>
      </w:r>
      <w:r>
        <w:rPr>
          <w:sz w:val="24"/>
        </w:rPr>
        <w:t>(2016).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Dual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learners: strategies for successful opportunities in ECE</w:t>
      </w:r>
      <w:r>
        <w:rPr>
          <w:sz w:val="24"/>
        </w:rPr>
        <w:t xml:space="preserve">. Available at </w:t>
      </w:r>
      <w:hyperlink r:id="rId40">
        <w:r>
          <w:rPr>
            <w:spacing w:val="-2"/>
            <w:sz w:val="24"/>
            <w:u w:val="single"/>
          </w:rPr>
          <w:t>http://extension.psu.edu/youth/betterkidcare/lessons/dll</w:t>
        </w:r>
      </w:hyperlink>
      <w:r>
        <w:rPr>
          <w:spacing w:val="-2"/>
          <w:sz w:val="24"/>
          <w:u w:val="single"/>
        </w:rPr>
        <w:t>.</w:t>
      </w:r>
    </w:p>
    <w:p w14:paraId="4D3E6192" w14:textId="77777777" w:rsidR="007D2782" w:rsidRDefault="007D2782">
      <w:pPr>
        <w:pStyle w:val="BodyText"/>
        <w:rPr>
          <w:sz w:val="20"/>
        </w:rPr>
      </w:pPr>
    </w:p>
    <w:p w14:paraId="334C89E6" w14:textId="77777777" w:rsidR="007D2782" w:rsidRDefault="006873AC" w:rsidP="00926452">
      <w:pPr>
        <w:pStyle w:val="Heading2"/>
      </w:pPr>
      <w:r>
        <w:t>SERVICE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OUTREACH</w:t>
      </w:r>
      <w:r>
        <w:rPr>
          <w:spacing w:val="-1"/>
        </w:rPr>
        <w:t xml:space="preserve"> </w:t>
      </w:r>
      <w:r>
        <w:rPr>
          <w:spacing w:val="-2"/>
        </w:rPr>
        <w:t>PRODUCTS</w:t>
      </w:r>
    </w:p>
    <w:p w14:paraId="1A531533" w14:textId="77777777" w:rsidR="007D2782" w:rsidRDefault="007D2782">
      <w:pPr>
        <w:pStyle w:val="BodyText"/>
        <w:spacing w:before="2"/>
        <w:rPr>
          <w:b/>
          <w:sz w:val="16"/>
        </w:rPr>
      </w:pPr>
    </w:p>
    <w:p w14:paraId="0060F470" w14:textId="77777777" w:rsidR="007D2782" w:rsidRDefault="006873AC" w:rsidP="00AA7784">
      <w:pPr>
        <w:pStyle w:val="BodyText"/>
        <w:spacing w:before="90"/>
        <w:ind w:left="720" w:right="194" w:hanging="720"/>
      </w:pPr>
      <w:r>
        <w:t>Ayankoya,</w:t>
      </w:r>
      <w:r>
        <w:rPr>
          <w:spacing w:val="-3"/>
        </w:rPr>
        <w:t xml:space="preserve"> </w:t>
      </w:r>
      <w:r>
        <w:t>B.,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Marco.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Morgan,</w:t>
      </w:r>
      <w:r>
        <w:rPr>
          <w:spacing w:val="-3"/>
        </w:rPr>
        <w:t xml:space="preserve"> </w:t>
      </w:r>
      <w:r>
        <w:t>J.D.,</w:t>
      </w:r>
      <w:r>
        <w:rPr>
          <w:spacing w:val="-3"/>
        </w:rPr>
        <w:t xml:space="preserve"> </w:t>
      </w:r>
      <w:r>
        <w:t>LaForett,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rPr>
          <w:b/>
        </w:rPr>
        <w:t>Franco,</w:t>
      </w:r>
      <w:r>
        <w:rPr>
          <w:b/>
          <w:spacing w:val="-1"/>
        </w:rPr>
        <w:t xml:space="preserve"> </w:t>
      </w:r>
      <w:r>
        <w:rPr>
          <w:b/>
        </w:rPr>
        <w:t>X</w:t>
      </w:r>
      <w:r>
        <w:t>.,</w:t>
      </w:r>
      <w:r>
        <w:rPr>
          <w:spacing w:val="-3"/>
        </w:rPr>
        <w:t xml:space="preserve"> </w:t>
      </w:r>
      <w:r>
        <w:t>Morgan.</w:t>
      </w:r>
      <w:r>
        <w:rPr>
          <w:spacing w:val="-3"/>
        </w:rPr>
        <w:t xml:space="preserve"> </w:t>
      </w:r>
      <w:r>
        <w:t xml:space="preserve">W., &amp; FPG's Race, Culture, and Ethnicity Committee. (2018, May). </w:t>
      </w:r>
      <w:r>
        <w:rPr>
          <w:i/>
        </w:rPr>
        <w:t xml:space="preserve">What Racism Looks Like: An Infographic. </w:t>
      </w:r>
      <w:r>
        <w:t xml:space="preserve">Frank Porter Graham Child Development Institute, University of North Carolina at Chapel Hill. Available at: </w:t>
      </w:r>
      <w:hyperlink r:id="rId41">
        <w:r>
          <w:rPr>
            <w:color w:val="0562C1"/>
            <w:spacing w:val="-2"/>
            <w:u w:val="single" w:color="0562C1"/>
          </w:rPr>
          <w:t>http://fpg.unc.edu/sites/fpg.unc.edu/files/resources/other-</w:t>
        </w:r>
      </w:hyperlink>
      <w:r>
        <w:rPr>
          <w:color w:val="0562C1"/>
          <w:spacing w:val="-2"/>
        </w:rPr>
        <w:t xml:space="preserve"> </w:t>
      </w:r>
      <w:hyperlink r:id="rId42">
        <w:r>
          <w:rPr>
            <w:color w:val="0562C1"/>
            <w:spacing w:val="-2"/>
            <w:u w:val="single" w:color="0562C1"/>
          </w:rPr>
          <w:t>resources/What%20Racism%20Looks%20Like.pdf</w:t>
        </w:r>
      </w:hyperlink>
    </w:p>
    <w:p w14:paraId="228E14ED" w14:textId="77777777" w:rsidR="007D2782" w:rsidRDefault="006873AC" w:rsidP="00AA7784">
      <w:pPr>
        <w:spacing w:before="199"/>
        <w:ind w:left="720" w:right="74" w:hanging="720"/>
        <w:rPr>
          <w:sz w:val="24"/>
        </w:rPr>
      </w:pPr>
      <w:r w:rsidRPr="00645177">
        <w:rPr>
          <w:sz w:val="24"/>
          <w:lang w:val="es-PE"/>
        </w:rPr>
        <w:t>Ayankoya,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B.,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De</w:t>
      </w:r>
      <w:r w:rsidRPr="00645177">
        <w:rPr>
          <w:spacing w:val="-4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Marco.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A.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C</w:t>
      </w:r>
      <w:r w:rsidRPr="00645177">
        <w:rPr>
          <w:b/>
          <w:sz w:val="24"/>
          <w:lang w:val="es-PE"/>
        </w:rPr>
        <w:t>.,</w:t>
      </w:r>
      <w:r w:rsidRPr="00645177">
        <w:rPr>
          <w:b/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Morgan,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J.D.,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LaForett,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D.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R.,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b/>
          <w:sz w:val="24"/>
          <w:lang w:val="es-PE"/>
        </w:rPr>
        <w:t>Franco,</w:t>
      </w:r>
      <w:r w:rsidRPr="00645177">
        <w:rPr>
          <w:b/>
          <w:spacing w:val="-1"/>
          <w:sz w:val="24"/>
          <w:lang w:val="es-PE"/>
        </w:rPr>
        <w:t xml:space="preserve"> </w:t>
      </w:r>
      <w:r w:rsidRPr="00645177">
        <w:rPr>
          <w:b/>
          <w:sz w:val="24"/>
          <w:lang w:val="es-PE"/>
        </w:rPr>
        <w:t>X.</w:t>
      </w:r>
      <w:r w:rsidRPr="00645177">
        <w:rPr>
          <w:sz w:val="24"/>
          <w:lang w:val="es-PE"/>
        </w:rPr>
        <w:t>,</w:t>
      </w:r>
      <w:r w:rsidRPr="00645177">
        <w:rPr>
          <w:spacing w:val="-3"/>
          <w:sz w:val="24"/>
          <w:lang w:val="es-PE"/>
        </w:rPr>
        <w:t xml:space="preserve"> </w:t>
      </w:r>
      <w:r w:rsidRPr="00645177">
        <w:rPr>
          <w:sz w:val="24"/>
          <w:lang w:val="es-PE"/>
        </w:rPr>
        <w:t>Morgan.</w:t>
      </w:r>
      <w:r w:rsidRPr="00645177">
        <w:rPr>
          <w:spacing w:val="-3"/>
          <w:sz w:val="24"/>
          <w:lang w:val="es-PE"/>
        </w:rPr>
        <w:t xml:space="preserve"> </w:t>
      </w:r>
      <w:r>
        <w:rPr>
          <w:sz w:val="24"/>
        </w:rPr>
        <w:t xml:space="preserve">W., &amp; FPG's Race, Culture, and Ethnicity Committee. (2018, January). </w:t>
      </w:r>
      <w:r>
        <w:rPr>
          <w:i/>
          <w:sz w:val="24"/>
        </w:rPr>
        <w:t xml:space="preserve">Racial Microaggressions Perpetuate Inequity: An Infographic. </w:t>
      </w:r>
      <w:r>
        <w:rPr>
          <w:sz w:val="24"/>
        </w:rPr>
        <w:t>Frank Porter Graham Child Development Institute, University of North Carolina at Chapel Hill.</w:t>
      </w:r>
    </w:p>
    <w:p w14:paraId="3FC59055" w14:textId="77777777" w:rsidR="007D2782" w:rsidRDefault="006873AC" w:rsidP="00AA7784">
      <w:pPr>
        <w:pStyle w:val="BodyText"/>
        <w:ind w:left="720"/>
      </w:pPr>
      <w:r>
        <w:t>Available</w:t>
      </w:r>
      <w:r>
        <w:rPr>
          <w:spacing w:val="-15"/>
        </w:rPr>
        <w:t xml:space="preserve"> </w:t>
      </w:r>
      <w:r>
        <w:t>at:</w:t>
      </w:r>
      <w:r>
        <w:rPr>
          <w:spacing w:val="-15"/>
        </w:rPr>
        <w:t xml:space="preserve"> </w:t>
      </w:r>
      <w:hyperlink r:id="rId43">
        <w:r>
          <w:rPr>
            <w:color w:val="0562C1"/>
            <w:u w:val="single" w:color="0562C1"/>
          </w:rPr>
          <w:t>http://fpg.unc.edu/sites/fpg.unc.edu/files/resources/other-</w:t>
        </w:r>
      </w:hyperlink>
      <w:r>
        <w:rPr>
          <w:color w:val="0562C1"/>
        </w:rPr>
        <w:t xml:space="preserve"> </w:t>
      </w:r>
      <w:hyperlink r:id="rId44">
        <w:r>
          <w:rPr>
            <w:color w:val="0562C1"/>
            <w:spacing w:val="-2"/>
            <w:u w:val="single" w:color="0562C1"/>
          </w:rPr>
          <w:t>resources/RacialMicroaggressionsPerpetuateInequity.pdf</w:t>
        </w:r>
      </w:hyperlink>
    </w:p>
    <w:p w14:paraId="193ED2A4" w14:textId="77777777" w:rsidR="007D2782" w:rsidRDefault="006873AC" w:rsidP="00AA7784">
      <w:pPr>
        <w:pStyle w:val="BodyText"/>
        <w:spacing w:before="200"/>
        <w:ind w:left="720" w:right="194" w:hanging="720"/>
      </w:pPr>
      <w:r w:rsidRPr="00645177">
        <w:rPr>
          <w:lang w:val="es-PE"/>
        </w:rPr>
        <w:t>Ayankoya,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B.,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De</w:t>
      </w:r>
      <w:r w:rsidRPr="00645177">
        <w:rPr>
          <w:spacing w:val="-4"/>
          <w:lang w:val="es-PE"/>
        </w:rPr>
        <w:t xml:space="preserve"> </w:t>
      </w:r>
      <w:r w:rsidRPr="00645177">
        <w:rPr>
          <w:lang w:val="es-PE"/>
        </w:rPr>
        <w:t>Marco.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A.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C.,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Morgan,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J.D.,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LaForett,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D.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R.,</w:t>
      </w:r>
      <w:r w:rsidRPr="00645177">
        <w:rPr>
          <w:spacing w:val="-3"/>
          <w:lang w:val="es-PE"/>
        </w:rPr>
        <w:t xml:space="preserve"> </w:t>
      </w:r>
      <w:r w:rsidRPr="00645177">
        <w:rPr>
          <w:b/>
          <w:lang w:val="es-PE"/>
        </w:rPr>
        <w:t>Franco,</w:t>
      </w:r>
      <w:r w:rsidRPr="00645177">
        <w:rPr>
          <w:b/>
          <w:spacing w:val="-1"/>
          <w:lang w:val="es-PE"/>
        </w:rPr>
        <w:t xml:space="preserve"> </w:t>
      </w:r>
      <w:r w:rsidRPr="00645177">
        <w:rPr>
          <w:b/>
          <w:lang w:val="es-PE"/>
        </w:rPr>
        <w:t>X</w:t>
      </w:r>
      <w:r w:rsidRPr="00645177">
        <w:rPr>
          <w:lang w:val="es-PE"/>
        </w:rPr>
        <w:t>.,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Morgan.</w:t>
      </w:r>
      <w:r w:rsidRPr="00645177">
        <w:rPr>
          <w:spacing w:val="-3"/>
          <w:lang w:val="es-PE"/>
        </w:rPr>
        <w:t xml:space="preserve"> </w:t>
      </w:r>
      <w:r>
        <w:t xml:space="preserve">W., &amp; FPG's Race, Culture, and Ethnicity Committee. (2017, June). </w:t>
      </w:r>
      <w:r>
        <w:rPr>
          <w:i/>
        </w:rPr>
        <w:t xml:space="preserve">Racial (In)Equity: An Infographic. </w:t>
      </w:r>
      <w:r>
        <w:t xml:space="preserve">Frank Porter Graham Child Development Institute, University of North Carolina at Chapel Hill. Available at: </w:t>
      </w:r>
      <w:hyperlink r:id="rId45">
        <w:r>
          <w:rPr>
            <w:color w:val="0562C1"/>
            <w:spacing w:val="-2"/>
            <w:u w:val="single" w:color="0562C1"/>
          </w:rPr>
          <w:t>http://fpg.unc.edu/sites/fpg.unc.edu/files/resources/reports-and-policy-</w:t>
        </w:r>
      </w:hyperlink>
      <w:r>
        <w:rPr>
          <w:color w:val="0562C1"/>
          <w:spacing w:val="-2"/>
        </w:rPr>
        <w:t xml:space="preserve"> </w:t>
      </w:r>
      <w:hyperlink r:id="rId46">
        <w:r>
          <w:rPr>
            <w:color w:val="0562C1"/>
            <w:spacing w:val="-2"/>
            <w:u w:val="single" w:color="0562C1"/>
          </w:rPr>
          <w:t>briefs/Racial%20%28In%29Equity%20infographic.pdf</w:t>
        </w:r>
      </w:hyperlink>
    </w:p>
    <w:p w14:paraId="1A23952D" w14:textId="77777777" w:rsidR="007D2782" w:rsidRDefault="006873AC" w:rsidP="00AA7784">
      <w:pPr>
        <w:spacing w:before="201"/>
        <w:ind w:left="720" w:right="317" w:hanging="720"/>
        <w:rPr>
          <w:sz w:val="24"/>
        </w:rPr>
      </w:pP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Marco.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C.,</w:t>
      </w:r>
      <w:r>
        <w:rPr>
          <w:spacing w:val="-3"/>
          <w:sz w:val="24"/>
        </w:rPr>
        <w:t xml:space="preserve"> </w:t>
      </w:r>
      <w:r>
        <w:rPr>
          <w:sz w:val="24"/>
        </w:rPr>
        <w:t>Morgan,</w:t>
      </w:r>
      <w:r>
        <w:rPr>
          <w:spacing w:val="-3"/>
          <w:sz w:val="24"/>
        </w:rPr>
        <w:t xml:space="preserve"> </w:t>
      </w:r>
      <w:r>
        <w:rPr>
          <w:sz w:val="24"/>
        </w:rPr>
        <w:t>J.D.,</w:t>
      </w:r>
      <w:r>
        <w:rPr>
          <w:spacing w:val="-3"/>
          <w:sz w:val="24"/>
        </w:rPr>
        <w:t xml:space="preserve"> </w:t>
      </w:r>
      <w:r>
        <w:rPr>
          <w:sz w:val="24"/>
        </w:rPr>
        <w:t>Ayankoya,</w:t>
      </w:r>
      <w:r>
        <w:rPr>
          <w:spacing w:val="-3"/>
          <w:sz w:val="24"/>
        </w:rPr>
        <w:t xml:space="preserve"> </w:t>
      </w:r>
      <w:r>
        <w:rPr>
          <w:sz w:val="24"/>
        </w:rPr>
        <w:t>B.,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FPG's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Race,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Culture,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Ethnicity Committee</w:t>
      </w:r>
      <w:r>
        <w:rPr>
          <w:sz w:val="24"/>
        </w:rPr>
        <w:t xml:space="preserve">. (2017, June). </w:t>
      </w:r>
      <w:r>
        <w:rPr>
          <w:i/>
          <w:sz w:val="24"/>
        </w:rPr>
        <w:t xml:space="preserve">A Brief Primer on Racial Equity: A Handout. </w:t>
      </w:r>
      <w:r>
        <w:rPr>
          <w:sz w:val="24"/>
        </w:rPr>
        <w:t xml:space="preserve">Frank Porter Graham Child Development Institute, University of North Carolina at Chapel Hill. Available at: </w:t>
      </w:r>
      <w:hyperlink r:id="rId47">
        <w:r>
          <w:rPr>
            <w:color w:val="0562C1"/>
            <w:spacing w:val="-2"/>
            <w:sz w:val="24"/>
            <w:u w:val="single" w:color="0562C1"/>
          </w:rPr>
          <w:t>http://fpg.unc.edu/sites/fpg.unc.edu/files/resources/other-</w:t>
        </w:r>
      </w:hyperlink>
      <w:r>
        <w:rPr>
          <w:color w:val="0562C1"/>
          <w:spacing w:val="-2"/>
          <w:sz w:val="24"/>
        </w:rPr>
        <w:t xml:space="preserve"> </w:t>
      </w:r>
      <w:hyperlink r:id="rId48">
        <w:r>
          <w:rPr>
            <w:color w:val="0562C1"/>
            <w:spacing w:val="-2"/>
            <w:sz w:val="24"/>
            <w:u w:val="single" w:color="0562C1"/>
          </w:rPr>
          <w:t>resources/Brief%20PrimerRacialEquityHandOut.pdf</w:t>
        </w:r>
      </w:hyperlink>
    </w:p>
    <w:p w14:paraId="621EB0A5" w14:textId="77777777" w:rsidR="007D2782" w:rsidRDefault="006873AC" w:rsidP="00AA7784">
      <w:pPr>
        <w:pStyle w:val="BodyText"/>
        <w:spacing w:before="200"/>
        <w:ind w:left="720" w:right="194" w:hanging="720"/>
      </w:pPr>
      <w:r w:rsidRPr="00645177">
        <w:rPr>
          <w:lang w:val="es-PE"/>
        </w:rPr>
        <w:t>Morgan,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W.,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Ayankoya,</w:t>
      </w:r>
      <w:r w:rsidRPr="00645177">
        <w:rPr>
          <w:spacing w:val="-2"/>
          <w:lang w:val="es-PE"/>
        </w:rPr>
        <w:t xml:space="preserve"> </w:t>
      </w:r>
      <w:r w:rsidRPr="00645177">
        <w:rPr>
          <w:lang w:val="es-PE"/>
        </w:rPr>
        <w:t>B.,</w:t>
      </w:r>
      <w:r w:rsidRPr="00645177">
        <w:rPr>
          <w:spacing w:val="-3"/>
          <w:lang w:val="es-PE"/>
        </w:rPr>
        <w:t xml:space="preserve"> </w:t>
      </w:r>
      <w:r w:rsidRPr="00645177">
        <w:rPr>
          <w:lang w:val="es-PE"/>
        </w:rPr>
        <w:t>De</w:t>
      </w:r>
      <w:r w:rsidRPr="00645177">
        <w:rPr>
          <w:spacing w:val="-4"/>
          <w:lang w:val="es-PE"/>
        </w:rPr>
        <w:t xml:space="preserve"> </w:t>
      </w:r>
      <w:r w:rsidRPr="00645177">
        <w:rPr>
          <w:lang w:val="es-PE"/>
        </w:rPr>
        <w:t>Marco.</w:t>
      </w:r>
      <w:r w:rsidRPr="00645177">
        <w:rPr>
          <w:spacing w:val="-2"/>
          <w:lang w:val="es-PE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Morgan,</w:t>
      </w:r>
      <w:r>
        <w:rPr>
          <w:spacing w:val="-3"/>
        </w:rPr>
        <w:t xml:space="preserve"> </w:t>
      </w:r>
      <w:r>
        <w:t>J.D.,</w:t>
      </w:r>
      <w:r>
        <w:rPr>
          <w:spacing w:val="-3"/>
        </w:rPr>
        <w:t xml:space="preserve"> </w:t>
      </w:r>
      <w:r>
        <w:t>LaForett,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rPr>
          <w:b/>
        </w:rPr>
        <w:t>Franco,</w:t>
      </w:r>
      <w:r>
        <w:rPr>
          <w:b/>
          <w:spacing w:val="-3"/>
        </w:rPr>
        <w:t xml:space="preserve"> </w:t>
      </w:r>
      <w:r>
        <w:rPr>
          <w:b/>
        </w:rPr>
        <w:t xml:space="preserve">X., </w:t>
      </w:r>
      <w:r>
        <w:t xml:space="preserve">Morgan. W., &amp; FPG's Race, Culture, and Ethnicity Committee. (2017, September). </w:t>
      </w:r>
      <w:r>
        <w:rPr>
          <w:i/>
        </w:rPr>
        <w:t xml:space="preserve">Racial Inequities in School Discipline: An Infographic. </w:t>
      </w:r>
      <w:r>
        <w:t xml:space="preserve">Frank Porter Graham Child Development Institute, University of North Carolina at Chapel Hill. Available at: </w:t>
      </w:r>
      <w:hyperlink r:id="rId49">
        <w:r>
          <w:rPr>
            <w:color w:val="0562C1"/>
            <w:u w:val="single" w:color="0562C1"/>
          </w:rPr>
          <w:t>http://fpg.unc.edu/sites/fpg.unc.edu/files/resources/other-</w:t>
        </w:r>
      </w:hyperlink>
      <w:r>
        <w:rPr>
          <w:color w:val="0562C1"/>
        </w:rPr>
        <w:t xml:space="preserve"> </w:t>
      </w:r>
      <w:hyperlink r:id="rId50">
        <w:r>
          <w:rPr>
            <w:color w:val="0562C1"/>
            <w:spacing w:val="-2"/>
            <w:u w:val="single" w:color="0562C1"/>
          </w:rPr>
          <w:t>resources/RacialInequitiesSchoolDiscipline.pdf</w:t>
        </w:r>
      </w:hyperlink>
    </w:p>
    <w:p w14:paraId="4E6B86DA" w14:textId="77777777" w:rsidR="007D2782" w:rsidRDefault="007D2782">
      <w:pPr>
        <w:pStyle w:val="BodyText"/>
        <w:spacing w:before="2"/>
        <w:rPr>
          <w:sz w:val="16"/>
        </w:rPr>
      </w:pPr>
    </w:p>
    <w:p w14:paraId="1748DC71" w14:textId="55E5C5DA" w:rsidR="003C0A70" w:rsidRDefault="003C0A70">
      <w:pPr>
        <w:pStyle w:val="Heading1"/>
        <w:spacing w:before="90"/>
      </w:pPr>
    </w:p>
    <w:p w14:paraId="6AE427B7" w14:textId="77777777" w:rsidR="00466169" w:rsidRDefault="00466169">
      <w:pPr>
        <w:pStyle w:val="Heading1"/>
        <w:spacing w:before="90"/>
      </w:pPr>
    </w:p>
    <w:p w14:paraId="1454C2E7" w14:textId="77777777" w:rsidR="003C0A70" w:rsidRDefault="003C0A70">
      <w:pPr>
        <w:pStyle w:val="Heading1"/>
        <w:spacing w:before="90"/>
      </w:pPr>
    </w:p>
    <w:p w14:paraId="4C548E1E" w14:textId="77777777" w:rsidR="003C0A70" w:rsidRDefault="003C0A70">
      <w:pPr>
        <w:pStyle w:val="Heading1"/>
        <w:spacing w:before="90"/>
      </w:pPr>
    </w:p>
    <w:p w14:paraId="3F10918C" w14:textId="77777777" w:rsidR="003C0A70" w:rsidRDefault="006873AC" w:rsidP="00926452">
      <w:pPr>
        <w:pStyle w:val="Heading2"/>
      </w:pPr>
      <w:r>
        <w:lastRenderedPageBreak/>
        <w:t>RESEARCH</w:t>
      </w:r>
      <w:r>
        <w:rPr>
          <w:spacing w:val="-4"/>
        </w:rPr>
        <w:t xml:space="preserve"> </w:t>
      </w:r>
      <w:r>
        <w:t>EXPERIENCE</w:t>
      </w:r>
    </w:p>
    <w:p w14:paraId="66D3A5E9" w14:textId="77777777" w:rsidR="003C0A70" w:rsidRDefault="003C0A70" w:rsidP="003C0A70">
      <w:pPr>
        <w:pStyle w:val="Heading1"/>
        <w:spacing w:before="90"/>
        <w:rPr>
          <w:spacing w:val="-2"/>
        </w:rPr>
      </w:pPr>
    </w:p>
    <w:p w14:paraId="624BE6D1" w14:textId="3B52C60E" w:rsidR="007D2782" w:rsidRPr="001960DE" w:rsidRDefault="003C0A70" w:rsidP="00926452">
      <w:pPr>
        <w:pStyle w:val="Heading4"/>
        <w:rPr>
          <w:b/>
          <w:bCs/>
        </w:rPr>
      </w:pPr>
      <w:r w:rsidRPr="001960DE">
        <w:t>C</w:t>
      </w:r>
      <w:r w:rsidR="001960DE" w:rsidRPr="001960DE">
        <w:t>urrent Funding</w:t>
      </w:r>
    </w:p>
    <w:p w14:paraId="6955CCFE" w14:textId="77777777" w:rsidR="00D230BD" w:rsidRDefault="00D230BD" w:rsidP="00D230BD">
      <w:pPr>
        <w:rPr>
          <w:sz w:val="24"/>
          <w:szCs w:val="24"/>
        </w:rPr>
      </w:pPr>
    </w:p>
    <w:p w14:paraId="458B6AD5" w14:textId="1E1CAF4E" w:rsidR="00BB51D5" w:rsidRDefault="00BB51D5" w:rsidP="00C73995">
      <w:pPr>
        <w:rPr>
          <w:sz w:val="24"/>
          <w:szCs w:val="24"/>
        </w:rPr>
      </w:pPr>
      <w:r>
        <w:rPr>
          <w:sz w:val="24"/>
          <w:szCs w:val="24"/>
        </w:rPr>
        <w:t>(Franco-Jenkins, PI) 10/24</w:t>
      </w:r>
      <w:r w:rsidR="000A007B">
        <w:rPr>
          <w:sz w:val="24"/>
          <w:szCs w:val="24"/>
        </w:rPr>
        <w:t>-</w:t>
      </w:r>
      <w:r w:rsidR="008C665D">
        <w:rPr>
          <w:sz w:val="24"/>
          <w:szCs w:val="24"/>
        </w:rPr>
        <w:t>1</w:t>
      </w:r>
      <w:r w:rsidR="007D3D9A">
        <w:rPr>
          <w:sz w:val="24"/>
          <w:szCs w:val="24"/>
        </w:rPr>
        <w:t>/2</w:t>
      </w:r>
      <w:r w:rsidR="008C665D">
        <w:rPr>
          <w:sz w:val="24"/>
          <w:szCs w:val="24"/>
        </w:rPr>
        <w:t>6</w:t>
      </w:r>
    </w:p>
    <w:p w14:paraId="248F5C21" w14:textId="3826CBF9" w:rsidR="00BB51D5" w:rsidRDefault="00BB51D5" w:rsidP="00C73995">
      <w:pPr>
        <w:rPr>
          <w:sz w:val="24"/>
          <w:szCs w:val="24"/>
        </w:rPr>
      </w:pPr>
      <w:r>
        <w:rPr>
          <w:sz w:val="24"/>
          <w:szCs w:val="24"/>
        </w:rPr>
        <w:t>University of Colorado Denver</w:t>
      </w:r>
      <w:r w:rsidR="00482C8D">
        <w:rPr>
          <w:sz w:val="24"/>
          <w:szCs w:val="24"/>
        </w:rPr>
        <w:t xml:space="preserve"> </w:t>
      </w:r>
      <w:r w:rsidR="00482C8D" w:rsidRPr="00D230BD">
        <w:rPr>
          <w:sz w:val="24"/>
          <w:szCs w:val="24"/>
        </w:rPr>
        <w:t>(</w:t>
      </w:r>
      <w:r w:rsidR="00482C8D">
        <w:rPr>
          <w:sz w:val="24"/>
          <w:szCs w:val="24"/>
        </w:rPr>
        <w:t>32</w:t>
      </w:r>
      <w:r w:rsidR="00482C8D" w:rsidRPr="00D230BD">
        <w:rPr>
          <w:sz w:val="24"/>
          <w:szCs w:val="24"/>
        </w:rPr>
        <w:t>,</w:t>
      </w:r>
      <w:r w:rsidR="00482C8D">
        <w:rPr>
          <w:sz w:val="24"/>
          <w:szCs w:val="24"/>
        </w:rPr>
        <w:t>000</w:t>
      </w:r>
      <w:r w:rsidR="00482C8D" w:rsidRPr="00D230BD">
        <w:rPr>
          <w:sz w:val="24"/>
          <w:szCs w:val="24"/>
        </w:rPr>
        <w:t>,</w:t>
      </w:r>
      <w:r w:rsidR="00482C8D" w:rsidRPr="00D230BD">
        <w:rPr>
          <w:spacing w:val="-6"/>
          <w:sz w:val="24"/>
          <w:szCs w:val="24"/>
        </w:rPr>
        <w:t xml:space="preserve"> </w:t>
      </w:r>
      <w:r w:rsidR="00482C8D" w:rsidRPr="00D230BD">
        <w:rPr>
          <w:sz w:val="24"/>
          <w:szCs w:val="24"/>
        </w:rPr>
        <w:t>total</w:t>
      </w:r>
      <w:r w:rsidR="00482C8D" w:rsidRPr="00D230BD">
        <w:rPr>
          <w:spacing w:val="-6"/>
          <w:sz w:val="24"/>
          <w:szCs w:val="24"/>
        </w:rPr>
        <w:t xml:space="preserve"> </w:t>
      </w:r>
      <w:r w:rsidR="00482C8D" w:rsidRPr="00D230BD">
        <w:rPr>
          <w:sz w:val="24"/>
          <w:szCs w:val="24"/>
        </w:rPr>
        <w:t>costs)</w:t>
      </w:r>
    </w:p>
    <w:p w14:paraId="2C34534E" w14:textId="6B2B456D" w:rsidR="00BB51D5" w:rsidRDefault="00BB51D5" w:rsidP="00C73995">
      <w:pPr>
        <w:rPr>
          <w:sz w:val="24"/>
          <w:szCs w:val="24"/>
        </w:rPr>
      </w:pPr>
      <w:r>
        <w:rPr>
          <w:sz w:val="24"/>
          <w:szCs w:val="24"/>
        </w:rPr>
        <w:t xml:space="preserve">Project Title: </w:t>
      </w:r>
      <w:r w:rsidRPr="00BB51D5">
        <w:rPr>
          <w:sz w:val="24"/>
          <w:szCs w:val="24"/>
        </w:rPr>
        <w:t xml:space="preserve">Classroom and Home Contexts of </w:t>
      </w:r>
      <w:proofErr w:type="gramStart"/>
      <w:r w:rsidRPr="00BB51D5">
        <w:rPr>
          <w:sz w:val="24"/>
          <w:szCs w:val="24"/>
        </w:rPr>
        <w:t>Spanish-English</w:t>
      </w:r>
      <w:proofErr w:type="gramEnd"/>
      <w:r w:rsidRPr="00BB51D5">
        <w:rPr>
          <w:sz w:val="24"/>
          <w:szCs w:val="24"/>
        </w:rPr>
        <w:t xml:space="preserve"> Dual Language Learners' Socioemotional Development</w:t>
      </w:r>
    </w:p>
    <w:p w14:paraId="656187EF" w14:textId="7F1E8F3C" w:rsidR="00BB51D5" w:rsidRDefault="00BB51D5" w:rsidP="00C73995">
      <w:pPr>
        <w:rPr>
          <w:sz w:val="24"/>
          <w:szCs w:val="24"/>
        </w:rPr>
      </w:pPr>
      <w:r>
        <w:rPr>
          <w:sz w:val="24"/>
          <w:szCs w:val="24"/>
        </w:rPr>
        <w:t>Role: Principal Investigator</w:t>
      </w:r>
    </w:p>
    <w:p w14:paraId="435E1532" w14:textId="77777777" w:rsidR="00BB51D5" w:rsidRDefault="00BB51D5" w:rsidP="00C73995">
      <w:pPr>
        <w:rPr>
          <w:sz w:val="24"/>
          <w:szCs w:val="24"/>
        </w:rPr>
      </w:pPr>
    </w:p>
    <w:p w14:paraId="12E68CE9" w14:textId="542E1C8B" w:rsidR="00354139" w:rsidRPr="00D230BD" w:rsidRDefault="00354139" w:rsidP="00354139">
      <w:pPr>
        <w:rPr>
          <w:sz w:val="24"/>
          <w:szCs w:val="24"/>
        </w:rPr>
      </w:pPr>
      <w:r w:rsidRPr="00D230BD">
        <w:rPr>
          <w:sz w:val="24"/>
          <w:szCs w:val="24"/>
        </w:rPr>
        <w:t>(Franco-Jenkins,</w:t>
      </w:r>
      <w:r w:rsidRPr="00D230BD">
        <w:rPr>
          <w:spacing w:val="-15"/>
          <w:sz w:val="24"/>
          <w:szCs w:val="24"/>
        </w:rPr>
        <w:t xml:space="preserve"> </w:t>
      </w:r>
      <w:r w:rsidRPr="00D230BD">
        <w:rPr>
          <w:sz w:val="24"/>
          <w:szCs w:val="24"/>
        </w:rPr>
        <w:t xml:space="preserve">PI) </w:t>
      </w:r>
      <w:r>
        <w:rPr>
          <w:sz w:val="24"/>
          <w:szCs w:val="24"/>
        </w:rPr>
        <w:t>6</w:t>
      </w:r>
      <w:r w:rsidRPr="00D230BD">
        <w:rPr>
          <w:spacing w:val="-2"/>
          <w:sz w:val="24"/>
          <w:szCs w:val="24"/>
        </w:rPr>
        <w:t>/2</w:t>
      </w:r>
      <w:r>
        <w:rPr>
          <w:spacing w:val="-2"/>
          <w:sz w:val="24"/>
          <w:szCs w:val="24"/>
        </w:rPr>
        <w:t>4</w:t>
      </w:r>
      <w:r w:rsidRPr="00D230BD">
        <w:rPr>
          <w:spacing w:val="-2"/>
          <w:sz w:val="24"/>
          <w:szCs w:val="24"/>
        </w:rPr>
        <w:t>-</w:t>
      </w:r>
      <w:r w:rsidR="00BF5091">
        <w:rPr>
          <w:spacing w:val="-2"/>
          <w:sz w:val="24"/>
          <w:szCs w:val="24"/>
        </w:rPr>
        <w:t>5</w:t>
      </w:r>
      <w:r w:rsidRPr="00D230BD">
        <w:rPr>
          <w:spacing w:val="-2"/>
          <w:sz w:val="24"/>
          <w:szCs w:val="24"/>
        </w:rPr>
        <w:t>/</w:t>
      </w:r>
      <w:r>
        <w:rPr>
          <w:spacing w:val="-2"/>
          <w:sz w:val="24"/>
          <w:szCs w:val="24"/>
        </w:rPr>
        <w:t>2</w:t>
      </w:r>
      <w:r w:rsidR="00BF5091">
        <w:rPr>
          <w:spacing w:val="-2"/>
          <w:sz w:val="24"/>
          <w:szCs w:val="24"/>
        </w:rPr>
        <w:t>6</w:t>
      </w:r>
    </w:p>
    <w:p w14:paraId="31B87999" w14:textId="4B4B1B01" w:rsidR="00354139" w:rsidRDefault="00354139" w:rsidP="00354139">
      <w:pPr>
        <w:rPr>
          <w:sz w:val="24"/>
          <w:szCs w:val="24"/>
        </w:rPr>
      </w:pPr>
      <w:r>
        <w:rPr>
          <w:sz w:val="24"/>
          <w:szCs w:val="24"/>
        </w:rPr>
        <w:t>EL Education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(</w:t>
      </w:r>
      <w:r>
        <w:rPr>
          <w:sz w:val="24"/>
          <w:szCs w:val="24"/>
        </w:rPr>
        <w:t>107</w:t>
      </w:r>
      <w:r w:rsidRPr="00D230BD">
        <w:rPr>
          <w:sz w:val="24"/>
          <w:szCs w:val="24"/>
        </w:rPr>
        <w:t>,</w:t>
      </w:r>
      <w:r>
        <w:rPr>
          <w:sz w:val="24"/>
          <w:szCs w:val="24"/>
        </w:rPr>
        <w:t>390</w:t>
      </w:r>
      <w:r w:rsidRPr="00D230BD">
        <w:rPr>
          <w:sz w:val="24"/>
          <w:szCs w:val="24"/>
        </w:rPr>
        <w:t>,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total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costs)</w:t>
      </w:r>
    </w:p>
    <w:p w14:paraId="133F624A" w14:textId="77777777" w:rsidR="00354139" w:rsidRDefault="00354139" w:rsidP="00354139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Unlocking the Potential of EL Education’s Math Approach to Create Equitable, Capable, and Courageous Math</w:t>
      </w:r>
    </w:p>
    <w:p w14:paraId="46096CFB" w14:textId="77777777" w:rsidR="00354139" w:rsidRDefault="00354139" w:rsidP="00354139">
      <w:pPr>
        <w:rPr>
          <w:sz w:val="24"/>
          <w:szCs w:val="24"/>
        </w:rPr>
      </w:pPr>
      <w:r w:rsidRPr="00D230BD">
        <w:rPr>
          <w:sz w:val="24"/>
          <w:szCs w:val="24"/>
        </w:rPr>
        <w:t>Role: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Principal</w:t>
      </w:r>
      <w:r w:rsidRPr="00D230BD">
        <w:rPr>
          <w:spacing w:val="-2"/>
          <w:sz w:val="24"/>
          <w:szCs w:val="24"/>
        </w:rPr>
        <w:t xml:space="preserve"> Investigator</w:t>
      </w:r>
    </w:p>
    <w:p w14:paraId="7FE499DD" w14:textId="77777777" w:rsidR="00354139" w:rsidRDefault="00354139" w:rsidP="009E3812">
      <w:pPr>
        <w:rPr>
          <w:sz w:val="24"/>
          <w:szCs w:val="24"/>
        </w:rPr>
      </w:pPr>
    </w:p>
    <w:p w14:paraId="5F5AF830" w14:textId="18AE8353" w:rsidR="009E3812" w:rsidRPr="00D230BD" w:rsidRDefault="009E3812" w:rsidP="009E3812">
      <w:pPr>
        <w:rPr>
          <w:sz w:val="24"/>
          <w:szCs w:val="24"/>
        </w:rPr>
      </w:pPr>
      <w:r w:rsidRPr="00D230BD">
        <w:rPr>
          <w:sz w:val="24"/>
          <w:szCs w:val="24"/>
        </w:rPr>
        <w:t>(</w:t>
      </w:r>
      <w:r>
        <w:rPr>
          <w:sz w:val="24"/>
          <w:szCs w:val="24"/>
        </w:rPr>
        <w:t>Hornak</w:t>
      </w:r>
      <w:r w:rsidRPr="00D230BD">
        <w:rPr>
          <w:sz w:val="24"/>
          <w:szCs w:val="24"/>
        </w:rPr>
        <w:t>,</w:t>
      </w:r>
      <w:r w:rsidRPr="00D230BD">
        <w:rPr>
          <w:spacing w:val="-15"/>
          <w:sz w:val="24"/>
          <w:szCs w:val="24"/>
        </w:rPr>
        <w:t xml:space="preserve"> </w:t>
      </w:r>
      <w:r w:rsidRPr="00D230BD">
        <w:rPr>
          <w:sz w:val="24"/>
          <w:szCs w:val="24"/>
        </w:rPr>
        <w:t xml:space="preserve">PI) </w:t>
      </w:r>
      <w:r>
        <w:rPr>
          <w:sz w:val="24"/>
          <w:szCs w:val="24"/>
        </w:rPr>
        <w:t>02</w:t>
      </w:r>
      <w:r w:rsidRPr="00D230BD">
        <w:rPr>
          <w:spacing w:val="-2"/>
          <w:sz w:val="24"/>
          <w:szCs w:val="24"/>
        </w:rPr>
        <w:t>/2</w:t>
      </w:r>
      <w:r>
        <w:rPr>
          <w:spacing w:val="-2"/>
          <w:sz w:val="24"/>
          <w:szCs w:val="24"/>
        </w:rPr>
        <w:t>4</w:t>
      </w:r>
      <w:r w:rsidRPr="00D230BD">
        <w:rPr>
          <w:spacing w:val="-2"/>
          <w:sz w:val="24"/>
          <w:szCs w:val="24"/>
        </w:rPr>
        <w:t>-0</w:t>
      </w:r>
      <w:r>
        <w:rPr>
          <w:spacing w:val="-2"/>
          <w:sz w:val="24"/>
          <w:szCs w:val="24"/>
        </w:rPr>
        <w:t>2</w:t>
      </w:r>
      <w:r w:rsidRPr="00D230BD">
        <w:rPr>
          <w:spacing w:val="-2"/>
          <w:sz w:val="24"/>
          <w:szCs w:val="24"/>
        </w:rPr>
        <w:t>/</w:t>
      </w:r>
      <w:r>
        <w:rPr>
          <w:spacing w:val="-2"/>
          <w:sz w:val="24"/>
          <w:szCs w:val="24"/>
        </w:rPr>
        <w:t>2</w:t>
      </w:r>
      <w:r w:rsidR="001663C2">
        <w:rPr>
          <w:spacing w:val="-2"/>
          <w:sz w:val="24"/>
          <w:szCs w:val="24"/>
        </w:rPr>
        <w:t>8</w:t>
      </w:r>
    </w:p>
    <w:p w14:paraId="3FF02BF8" w14:textId="52BEBAC1" w:rsidR="009E3812" w:rsidRDefault="009E3812" w:rsidP="009E3812">
      <w:pPr>
        <w:rPr>
          <w:sz w:val="24"/>
          <w:szCs w:val="24"/>
        </w:rPr>
      </w:pPr>
      <w:r>
        <w:rPr>
          <w:sz w:val="24"/>
          <w:szCs w:val="24"/>
        </w:rPr>
        <w:t>Minnesota Department of Education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(</w:t>
      </w:r>
      <w:r w:rsidR="00BF5091">
        <w:rPr>
          <w:sz w:val="24"/>
          <w:szCs w:val="24"/>
        </w:rPr>
        <w:t>958</w:t>
      </w:r>
      <w:r w:rsidRPr="00D230BD">
        <w:rPr>
          <w:sz w:val="24"/>
          <w:szCs w:val="24"/>
        </w:rPr>
        <w:t>,</w:t>
      </w:r>
      <w:r w:rsidR="00BF5091">
        <w:rPr>
          <w:sz w:val="24"/>
          <w:szCs w:val="24"/>
        </w:rPr>
        <w:t>162</w:t>
      </w:r>
      <w:r w:rsidRPr="00D230BD">
        <w:rPr>
          <w:sz w:val="24"/>
          <w:szCs w:val="24"/>
        </w:rPr>
        <w:t>,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total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costs)</w:t>
      </w:r>
    </w:p>
    <w:p w14:paraId="7BD39D76" w14:textId="77777777" w:rsidR="009E3812" w:rsidRPr="00D230BD" w:rsidRDefault="009E3812" w:rsidP="009E3812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Minnesota DOE Capacity Development</w:t>
      </w:r>
    </w:p>
    <w:p w14:paraId="004CA5F1" w14:textId="77777777" w:rsidR="009E3812" w:rsidRPr="00D230BD" w:rsidRDefault="009E3812" w:rsidP="009E3812">
      <w:pPr>
        <w:rPr>
          <w:sz w:val="24"/>
          <w:szCs w:val="24"/>
        </w:rPr>
      </w:pPr>
      <w:r w:rsidRPr="00D230BD">
        <w:rPr>
          <w:sz w:val="24"/>
          <w:szCs w:val="24"/>
        </w:rPr>
        <w:t>Role:</w:t>
      </w:r>
      <w:r w:rsidRPr="00D230BD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Co-</w:t>
      </w:r>
      <w:r w:rsidRPr="00D230BD">
        <w:rPr>
          <w:sz w:val="24"/>
          <w:szCs w:val="24"/>
        </w:rPr>
        <w:t>Principal</w:t>
      </w:r>
      <w:r w:rsidRPr="00D230BD">
        <w:rPr>
          <w:spacing w:val="-2"/>
          <w:sz w:val="24"/>
          <w:szCs w:val="24"/>
        </w:rPr>
        <w:t xml:space="preserve"> Investigator</w:t>
      </w:r>
    </w:p>
    <w:p w14:paraId="26D72357" w14:textId="77777777" w:rsidR="009E3812" w:rsidRDefault="009E3812" w:rsidP="00C73995">
      <w:pPr>
        <w:rPr>
          <w:sz w:val="24"/>
          <w:szCs w:val="24"/>
        </w:rPr>
      </w:pPr>
    </w:p>
    <w:p w14:paraId="440DE041" w14:textId="77777777" w:rsidR="009E3812" w:rsidRPr="00D230BD" w:rsidRDefault="009E3812" w:rsidP="009E3812">
      <w:pPr>
        <w:rPr>
          <w:sz w:val="24"/>
          <w:szCs w:val="24"/>
        </w:rPr>
      </w:pPr>
      <w:r w:rsidRPr="00D230BD">
        <w:rPr>
          <w:sz w:val="24"/>
          <w:szCs w:val="24"/>
        </w:rPr>
        <w:t>(Franco-Jenkins,</w:t>
      </w:r>
      <w:r w:rsidRPr="00D230BD">
        <w:rPr>
          <w:spacing w:val="-15"/>
          <w:sz w:val="24"/>
          <w:szCs w:val="24"/>
        </w:rPr>
        <w:t xml:space="preserve"> </w:t>
      </w:r>
      <w:r w:rsidRPr="00D230BD">
        <w:rPr>
          <w:sz w:val="24"/>
          <w:szCs w:val="24"/>
        </w:rPr>
        <w:t xml:space="preserve">PI) </w:t>
      </w:r>
      <w:r w:rsidRPr="00D230BD">
        <w:rPr>
          <w:spacing w:val="-2"/>
          <w:sz w:val="24"/>
          <w:szCs w:val="24"/>
        </w:rPr>
        <w:t>09/22-06/32</w:t>
      </w:r>
    </w:p>
    <w:p w14:paraId="6361028A" w14:textId="1D11BDEE" w:rsidR="009E3812" w:rsidRDefault="009E3812" w:rsidP="009E3812">
      <w:pPr>
        <w:rPr>
          <w:sz w:val="24"/>
          <w:szCs w:val="24"/>
        </w:rPr>
      </w:pPr>
      <w:r w:rsidRPr="00D230BD">
        <w:rPr>
          <w:sz w:val="24"/>
          <w:szCs w:val="24"/>
        </w:rPr>
        <w:t>High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Scope</w:t>
      </w:r>
      <w:r w:rsidRPr="00D230BD">
        <w:rPr>
          <w:spacing w:val="-7"/>
          <w:sz w:val="24"/>
          <w:szCs w:val="24"/>
        </w:rPr>
        <w:t xml:space="preserve"> </w:t>
      </w:r>
      <w:r w:rsidRPr="00D230BD">
        <w:rPr>
          <w:sz w:val="24"/>
          <w:szCs w:val="24"/>
        </w:rPr>
        <w:t>Educational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Research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Foundation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(</w:t>
      </w:r>
      <w:r w:rsidR="008C665D">
        <w:rPr>
          <w:sz w:val="24"/>
          <w:szCs w:val="24"/>
        </w:rPr>
        <w:t>705,399</w:t>
      </w:r>
      <w:r w:rsidRPr="00D230BD">
        <w:rPr>
          <w:sz w:val="24"/>
          <w:szCs w:val="24"/>
        </w:rPr>
        <w:t>,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total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costs)</w:t>
      </w:r>
    </w:p>
    <w:p w14:paraId="1BAB5BAD" w14:textId="692197BB" w:rsidR="009E3812" w:rsidRPr="00D230BD" w:rsidRDefault="009E3812" w:rsidP="009E3812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</w:t>
      </w:r>
      <w:r w:rsidRPr="00D230BD">
        <w:rPr>
          <w:sz w:val="24"/>
          <w:szCs w:val="24"/>
        </w:rPr>
        <w:t>M</w:t>
      </w:r>
      <w:r w:rsidR="000A007B">
        <w:rPr>
          <w:sz w:val="24"/>
          <w:szCs w:val="24"/>
        </w:rPr>
        <w:t>ECK</w:t>
      </w:r>
      <w:r w:rsidRPr="00D230BD">
        <w:rPr>
          <w:sz w:val="24"/>
          <w:szCs w:val="24"/>
        </w:rPr>
        <w:t xml:space="preserve"> Pre-K </w:t>
      </w:r>
      <w:r>
        <w:rPr>
          <w:sz w:val="24"/>
          <w:szCs w:val="24"/>
        </w:rPr>
        <w:t>e</w:t>
      </w:r>
      <w:r w:rsidRPr="00D230BD">
        <w:rPr>
          <w:sz w:val="24"/>
          <w:szCs w:val="24"/>
        </w:rPr>
        <w:t xml:space="preserve">valuation </w:t>
      </w:r>
      <w:r>
        <w:rPr>
          <w:sz w:val="24"/>
          <w:szCs w:val="24"/>
        </w:rPr>
        <w:t>p</w:t>
      </w:r>
      <w:r w:rsidRPr="00D230BD">
        <w:rPr>
          <w:sz w:val="24"/>
          <w:szCs w:val="24"/>
        </w:rPr>
        <w:t>roject</w:t>
      </w:r>
    </w:p>
    <w:p w14:paraId="17E8B2C6" w14:textId="77777777" w:rsidR="009E3812" w:rsidRDefault="009E3812" w:rsidP="009E3812">
      <w:pPr>
        <w:rPr>
          <w:spacing w:val="-2"/>
          <w:sz w:val="24"/>
          <w:szCs w:val="24"/>
        </w:rPr>
      </w:pPr>
      <w:r w:rsidRPr="00D230BD">
        <w:rPr>
          <w:sz w:val="24"/>
          <w:szCs w:val="24"/>
        </w:rPr>
        <w:t>Role: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Principal</w:t>
      </w:r>
      <w:r w:rsidRPr="00D230BD">
        <w:rPr>
          <w:spacing w:val="-2"/>
          <w:sz w:val="24"/>
          <w:szCs w:val="24"/>
        </w:rPr>
        <w:t xml:space="preserve"> Investigator</w:t>
      </w:r>
    </w:p>
    <w:p w14:paraId="238A8304" w14:textId="77777777" w:rsidR="009E3812" w:rsidRDefault="009E3812" w:rsidP="009E3812">
      <w:pPr>
        <w:rPr>
          <w:sz w:val="24"/>
          <w:szCs w:val="24"/>
        </w:rPr>
      </w:pPr>
    </w:p>
    <w:p w14:paraId="4FD39ABC" w14:textId="5CBC8C31" w:rsidR="009E3812" w:rsidRDefault="009E3812" w:rsidP="009E3812">
      <w:pPr>
        <w:rPr>
          <w:sz w:val="24"/>
          <w:szCs w:val="24"/>
        </w:rPr>
      </w:pPr>
      <w:r>
        <w:rPr>
          <w:sz w:val="24"/>
          <w:szCs w:val="24"/>
        </w:rPr>
        <w:t>(Bookhout, PI) 9/22</w:t>
      </w:r>
      <w:r w:rsidR="000A007B">
        <w:rPr>
          <w:sz w:val="24"/>
          <w:szCs w:val="24"/>
        </w:rPr>
        <w:t>-</w:t>
      </w:r>
      <w:r>
        <w:rPr>
          <w:sz w:val="24"/>
          <w:szCs w:val="24"/>
        </w:rPr>
        <w:t>08/26</w:t>
      </w:r>
    </w:p>
    <w:p w14:paraId="74F75AE2" w14:textId="26567C93" w:rsidR="009E3812" w:rsidRPr="00D230BD" w:rsidRDefault="009E3812" w:rsidP="009E3812">
      <w:pPr>
        <w:rPr>
          <w:sz w:val="24"/>
          <w:szCs w:val="24"/>
        </w:rPr>
      </w:pPr>
      <w:r w:rsidRPr="00D230BD">
        <w:rPr>
          <w:sz w:val="24"/>
          <w:szCs w:val="24"/>
        </w:rPr>
        <w:t>U</w:t>
      </w:r>
      <w:r>
        <w:rPr>
          <w:sz w:val="24"/>
          <w:szCs w:val="24"/>
        </w:rPr>
        <w:t xml:space="preserve">niversity of Kansas Center for Research, Inc </w:t>
      </w:r>
      <w:r w:rsidRPr="00D230BD">
        <w:rPr>
          <w:sz w:val="24"/>
          <w:szCs w:val="24"/>
        </w:rPr>
        <w:t>(</w:t>
      </w:r>
      <w:r w:rsidR="000A007B">
        <w:rPr>
          <w:sz w:val="24"/>
          <w:szCs w:val="24"/>
        </w:rPr>
        <w:t>906,521</w:t>
      </w:r>
      <w:r w:rsidRPr="00D230BD">
        <w:rPr>
          <w:sz w:val="24"/>
          <w:szCs w:val="24"/>
        </w:rPr>
        <w:t>,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z w:val="24"/>
          <w:szCs w:val="24"/>
        </w:rPr>
        <w:t>total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pacing w:val="-2"/>
          <w:sz w:val="24"/>
          <w:szCs w:val="24"/>
        </w:rPr>
        <w:t>costs)</w:t>
      </w:r>
    </w:p>
    <w:p w14:paraId="50669386" w14:textId="3F4B0159" w:rsidR="009E3812" w:rsidRPr="00D230BD" w:rsidRDefault="009E3812" w:rsidP="009E3812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Research to Accelerate Pandemic Recovery in Special Education Collaboration</w:t>
      </w:r>
    </w:p>
    <w:p w14:paraId="0A366C9A" w14:textId="3FB483C3" w:rsidR="009E3812" w:rsidRPr="00D230BD" w:rsidRDefault="009E3812" w:rsidP="009E3812">
      <w:pPr>
        <w:rPr>
          <w:sz w:val="24"/>
          <w:szCs w:val="24"/>
        </w:rPr>
      </w:pPr>
      <w:r w:rsidRPr="00D230BD">
        <w:rPr>
          <w:sz w:val="24"/>
          <w:szCs w:val="24"/>
        </w:rPr>
        <w:t>Role:</w:t>
      </w:r>
      <w:r w:rsidRPr="00D230BD"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Co-</w:t>
      </w:r>
      <w:r w:rsidRPr="00D230BD">
        <w:rPr>
          <w:sz w:val="24"/>
          <w:szCs w:val="24"/>
        </w:rPr>
        <w:t>Principal</w:t>
      </w:r>
      <w:r w:rsidRPr="00D230BD">
        <w:rPr>
          <w:spacing w:val="-2"/>
          <w:sz w:val="24"/>
          <w:szCs w:val="24"/>
        </w:rPr>
        <w:t xml:space="preserve"> Investigator</w:t>
      </w:r>
    </w:p>
    <w:p w14:paraId="0B9349A1" w14:textId="77777777" w:rsidR="009E3812" w:rsidRDefault="009E3812" w:rsidP="009E3812">
      <w:pPr>
        <w:rPr>
          <w:sz w:val="24"/>
          <w:szCs w:val="24"/>
        </w:rPr>
      </w:pPr>
    </w:p>
    <w:p w14:paraId="49927257" w14:textId="123959E3" w:rsidR="00354139" w:rsidRDefault="009E3812" w:rsidP="009E3812">
      <w:pPr>
        <w:rPr>
          <w:sz w:val="24"/>
          <w:szCs w:val="24"/>
        </w:rPr>
      </w:pPr>
      <w:r w:rsidRPr="00D230BD">
        <w:rPr>
          <w:sz w:val="24"/>
          <w:szCs w:val="24"/>
        </w:rPr>
        <w:t>(Franco-Jenkins,</w:t>
      </w:r>
      <w:r w:rsidRPr="00D230BD">
        <w:rPr>
          <w:spacing w:val="-15"/>
          <w:sz w:val="24"/>
          <w:szCs w:val="24"/>
        </w:rPr>
        <w:t xml:space="preserve"> </w:t>
      </w:r>
      <w:r w:rsidRPr="00D230BD">
        <w:rPr>
          <w:sz w:val="24"/>
          <w:szCs w:val="24"/>
        </w:rPr>
        <w:t>PI) 10/21</w:t>
      </w:r>
      <w:r w:rsidR="000A007B">
        <w:rPr>
          <w:sz w:val="24"/>
          <w:szCs w:val="24"/>
        </w:rPr>
        <w:t>-1</w:t>
      </w:r>
      <w:r w:rsidRPr="00D230BD">
        <w:rPr>
          <w:sz w:val="24"/>
          <w:szCs w:val="24"/>
        </w:rPr>
        <w:t>2/2</w:t>
      </w:r>
      <w:r w:rsidR="00354139">
        <w:rPr>
          <w:sz w:val="24"/>
          <w:szCs w:val="24"/>
        </w:rPr>
        <w:t>6</w:t>
      </w:r>
    </w:p>
    <w:p w14:paraId="7EAB1963" w14:textId="5EA65706" w:rsidR="009E3812" w:rsidRDefault="009E3812" w:rsidP="009E3812">
      <w:pPr>
        <w:rPr>
          <w:sz w:val="24"/>
          <w:szCs w:val="24"/>
        </w:rPr>
      </w:pPr>
      <w:r w:rsidRPr="00D230BD">
        <w:rPr>
          <w:sz w:val="24"/>
          <w:szCs w:val="24"/>
        </w:rPr>
        <w:t>Bill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and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Melinda</w:t>
      </w:r>
      <w:r w:rsidRPr="00D230BD">
        <w:rPr>
          <w:spacing w:val="-7"/>
          <w:sz w:val="24"/>
          <w:szCs w:val="24"/>
        </w:rPr>
        <w:t xml:space="preserve"> </w:t>
      </w:r>
      <w:r w:rsidRPr="00D230BD">
        <w:rPr>
          <w:sz w:val="24"/>
          <w:szCs w:val="24"/>
        </w:rPr>
        <w:t>Gates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Foundation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($6,</w:t>
      </w:r>
      <w:r w:rsidR="00354139">
        <w:rPr>
          <w:sz w:val="24"/>
          <w:szCs w:val="24"/>
        </w:rPr>
        <w:t>797</w:t>
      </w:r>
      <w:r w:rsidRPr="00D230BD">
        <w:rPr>
          <w:sz w:val="24"/>
          <w:szCs w:val="24"/>
        </w:rPr>
        <w:t>,7</w:t>
      </w:r>
      <w:r w:rsidR="00354139">
        <w:rPr>
          <w:sz w:val="24"/>
          <w:szCs w:val="24"/>
        </w:rPr>
        <w:t>65</w:t>
      </w:r>
      <w:r w:rsidRPr="00D230BD">
        <w:rPr>
          <w:sz w:val="24"/>
          <w:szCs w:val="24"/>
        </w:rPr>
        <w:t>,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total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costs)</w:t>
      </w:r>
    </w:p>
    <w:p w14:paraId="04F9EFD2" w14:textId="77777777" w:rsidR="009E3812" w:rsidRDefault="009E3812" w:rsidP="009E3812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</w:t>
      </w:r>
      <w:bookmarkStart w:id="27" w:name="_Hlk178939183"/>
      <w:r w:rsidRPr="00D230BD">
        <w:rPr>
          <w:sz w:val="24"/>
          <w:szCs w:val="24"/>
        </w:rPr>
        <w:t xml:space="preserve">Math </w:t>
      </w:r>
      <w:r>
        <w:rPr>
          <w:sz w:val="24"/>
          <w:szCs w:val="24"/>
        </w:rPr>
        <w:t>i</w:t>
      </w:r>
      <w:r w:rsidRPr="00D230BD">
        <w:rPr>
          <w:sz w:val="24"/>
          <w:szCs w:val="24"/>
        </w:rPr>
        <w:t xml:space="preserve">mplementation </w:t>
      </w:r>
      <w:r>
        <w:rPr>
          <w:sz w:val="24"/>
          <w:szCs w:val="24"/>
        </w:rPr>
        <w:t>c</w:t>
      </w:r>
      <w:r w:rsidRPr="00D230BD">
        <w:rPr>
          <w:sz w:val="24"/>
          <w:szCs w:val="24"/>
        </w:rPr>
        <w:t xml:space="preserve">ohort </w:t>
      </w:r>
      <w:r>
        <w:rPr>
          <w:sz w:val="24"/>
          <w:szCs w:val="24"/>
        </w:rPr>
        <w:t>l</w:t>
      </w:r>
      <w:r w:rsidRPr="00D230BD">
        <w:rPr>
          <w:sz w:val="24"/>
          <w:szCs w:val="24"/>
        </w:rPr>
        <w:t xml:space="preserve">earning </w:t>
      </w:r>
      <w:r>
        <w:rPr>
          <w:sz w:val="24"/>
          <w:szCs w:val="24"/>
        </w:rPr>
        <w:t>p</w:t>
      </w:r>
      <w:r w:rsidRPr="00D230BD">
        <w:rPr>
          <w:sz w:val="24"/>
          <w:szCs w:val="24"/>
        </w:rPr>
        <w:t>artner: Phase II</w:t>
      </w:r>
    </w:p>
    <w:bookmarkEnd w:id="27"/>
    <w:p w14:paraId="0371F148" w14:textId="77777777" w:rsidR="009E3812" w:rsidRDefault="009E3812" w:rsidP="009E3812">
      <w:pPr>
        <w:rPr>
          <w:sz w:val="24"/>
          <w:szCs w:val="24"/>
        </w:rPr>
      </w:pPr>
      <w:r w:rsidRPr="00D230BD">
        <w:rPr>
          <w:sz w:val="24"/>
          <w:szCs w:val="24"/>
        </w:rPr>
        <w:t xml:space="preserve">Role: Principal </w:t>
      </w:r>
      <w:r>
        <w:rPr>
          <w:sz w:val="24"/>
          <w:szCs w:val="24"/>
        </w:rPr>
        <w:t>I</w:t>
      </w:r>
      <w:r w:rsidRPr="00D230BD">
        <w:rPr>
          <w:sz w:val="24"/>
          <w:szCs w:val="24"/>
        </w:rPr>
        <w:t>nvestigator</w:t>
      </w:r>
    </w:p>
    <w:p w14:paraId="1225D473" w14:textId="77777777" w:rsidR="009E3812" w:rsidRPr="00D230BD" w:rsidRDefault="009E3812" w:rsidP="009E3812">
      <w:pPr>
        <w:rPr>
          <w:sz w:val="24"/>
          <w:szCs w:val="24"/>
        </w:rPr>
      </w:pPr>
    </w:p>
    <w:p w14:paraId="2D69E644" w14:textId="69356B06" w:rsidR="007D2782" w:rsidRPr="001960DE" w:rsidRDefault="001960DE" w:rsidP="00926452">
      <w:pPr>
        <w:pStyle w:val="Heading4"/>
      </w:pPr>
      <w:r w:rsidRPr="001960DE">
        <w:t>Completed Funding</w:t>
      </w:r>
      <w:r w:rsidR="006873AC" w:rsidRPr="001960DE">
        <w:rPr>
          <w:spacing w:val="-2"/>
        </w:rPr>
        <w:t xml:space="preserve"> </w:t>
      </w:r>
      <w:r w:rsidR="006873AC" w:rsidRPr="001960DE">
        <w:t>(last</w:t>
      </w:r>
      <w:r w:rsidR="006873AC" w:rsidRPr="001960DE">
        <w:rPr>
          <w:spacing w:val="-3"/>
        </w:rPr>
        <w:t xml:space="preserve"> </w:t>
      </w:r>
      <w:r w:rsidR="006873AC" w:rsidRPr="001960DE">
        <w:t>5</w:t>
      </w:r>
      <w:r w:rsidR="006873AC" w:rsidRPr="001960DE">
        <w:rPr>
          <w:spacing w:val="-2"/>
        </w:rPr>
        <w:t xml:space="preserve"> years</w:t>
      </w:r>
      <w:r>
        <w:rPr>
          <w:spacing w:val="-2"/>
        </w:rPr>
        <w:t>)</w:t>
      </w:r>
    </w:p>
    <w:p w14:paraId="52B39817" w14:textId="77777777" w:rsidR="007D2782" w:rsidRPr="00D230BD" w:rsidRDefault="007D2782" w:rsidP="00D230BD">
      <w:pPr>
        <w:rPr>
          <w:b/>
          <w:sz w:val="24"/>
          <w:szCs w:val="24"/>
        </w:rPr>
      </w:pPr>
    </w:p>
    <w:p w14:paraId="26867211" w14:textId="4776CBC6" w:rsidR="00BF5091" w:rsidRPr="00D230BD" w:rsidRDefault="00BF5091" w:rsidP="00BF5091">
      <w:pPr>
        <w:rPr>
          <w:sz w:val="24"/>
          <w:szCs w:val="24"/>
        </w:rPr>
      </w:pPr>
      <w:r w:rsidRPr="00D230BD">
        <w:rPr>
          <w:sz w:val="24"/>
          <w:szCs w:val="24"/>
        </w:rPr>
        <w:t>(Franco-Jenkins,</w:t>
      </w:r>
      <w:r w:rsidRPr="00D230BD">
        <w:rPr>
          <w:spacing w:val="-15"/>
          <w:sz w:val="24"/>
          <w:szCs w:val="24"/>
        </w:rPr>
        <w:t xml:space="preserve"> </w:t>
      </w:r>
      <w:r w:rsidRPr="00D230BD">
        <w:rPr>
          <w:sz w:val="24"/>
          <w:szCs w:val="24"/>
        </w:rPr>
        <w:t xml:space="preserve">PI) </w:t>
      </w:r>
      <w:r>
        <w:rPr>
          <w:sz w:val="24"/>
          <w:szCs w:val="24"/>
        </w:rPr>
        <w:t>10</w:t>
      </w:r>
      <w:r w:rsidRPr="00D230BD">
        <w:rPr>
          <w:spacing w:val="-2"/>
          <w:sz w:val="24"/>
          <w:szCs w:val="24"/>
        </w:rPr>
        <w:t>/2</w:t>
      </w:r>
      <w:r>
        <w:rPr>
          <w:spacing w:val="-2"/>
          <w:sz w:val="24"/>
          <w:szCs w:val="24"/>
        </w:rPr>
        <w:t>4</w:t>
      </w:r>
      <w:r w:rsidRPr="00D230BD">
        <w:rPr>
          <w:spacing w:val="-2"/>
          <w:sz w:val="24"/>
          <w:szCs w:val="24"/>
        </w:rPr>
        <w:t>-</w:t>
      </w:r>
      <w:r>
        <w:rPr>
          <w:spacing w:val="-2"/>
          <w:sz w:val="24"/>
          <w:szCs w:val="24"/>
        </w:rPr>
        <w:t>Terminated by DOE</w:t>
      </w:r>
    </w:p>
    <w:p w14:paraId="0ED2D051" w14:textId="77777777" w:rsidR="00BF5091" w:rsidRDefault="00BF5091" w:rsidP="00BF5091">
      <w:pPr>
        <w:rPr>
          <w:sz w:val="24"/>
          <w:szCs w:val="24"/>
        </w:rPr>
      </w:pPr>
      <w:r>
        <w:rPr>
          <w:sz w:val="24"/>
          <w:szCs w:val="24"/>
        </w:rPr>
        <w:t>U.S. Department of Education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(</w:t>
      </w:r>
      <w:r>
        <w:rPr>
          <w:sz w:val="24"/>
          <w:szCs w:val="24"/>
        </w:rPr>
        <w:t>500</w:t>
      </w:r>
      <w:r w:rsidRPr="00D230BD">
        <w:rPr>
          <w:sz w:val="24"/>
          <w:szCs w:val="24"/>
        </w:rPr>
        <w:t>,</w:t>
      </w:r>
      <w:r>
        <w:rPr>
          <w:sz w:val="24"/>
          <w:szCs w:val="24"/>
        </w:rPr>
        <w:t>000</w:t>
      </w:r>
      <w:r w:rsidRPr="00D230BD">
        <w:rPr>
          <w:sz w:val="24"/>
          <w:szCs w:val="24"/>
        </w:rPr>
        <w:t>,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total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costs)</w:t>
      </w:r>
    </w:p>
    <w:p w14:paraId="488E7A9C" w14:textId="77777777" w:rsidR="00BF5091" w:rsidRPr="00D230BD" w:rsidRDefault="00BF5091" w:rsidP="00BF5091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Region 6 Comprehensive Center</w:t>
      </w:r>
    </w:p>
    <w:p w14:paraId="1D027B94" w14:textId="77777777" w:rsidR="00BF5091" w:rsidRDefault="00BF5091" w:rsidP="00BF5091">
      <w:pPr>
        <w:rPr>
          <w:spacing w:val="-2"/>
          <w:sz w:val="24"/>
          <w:szCs w:val="24"/>
        </w:rPr>
      </w:pPr>
      <w:r w:rsidRPr="00D230BD">
        <w:rPr>
          <w:sz w:val="24"/>
          <w:szCs w:val="24"/>
        </w:rPr>
        <w:t>Role: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Principal</w:t>
      </w:r>
      <w:r w:rsidRPr="00D230BD">
        <w:rPr>
          <w:spacing w:val="-2"/>
          <w:sz w:val="24"/>
          <w:szCs w:val="24"/>
        </w:rPr>
        <w:t xml:space="preserve"> Investigator</w:t>
      </w:r>
    </w:p>
    <w:p w14:paraId="11C1462F" w14:textId="77777777" w:rsidR="00BF5091" w:rsidRDefault="00BF5091" w:rsidP="00BF5091">
      <w:pPr>
        <w:rPr>
          <w:sz w:val="24"/>
          <w:szCs w:val="24"/>
        </w:rPr>
      </w:pPr>
    </w:p>
    <w:p w14:paraId="38BB4743" w14:textId="77777777" w:rsidR="00BF5091" w:rsidRPr="00D230BD" w:rsidRDefault="00BF5091" w:rsidP="00BF5091">
      <w:pPr>
        <w:rPr>
          <w:sz w:val="24"/>
          <w:szCs w:val="24"/>
        </w:rPr>
      </w:pPr>
      <w:r w:rsidRPr="00D230BD">
        <w:rPr>
          <w:sz w:val="24"/>
          <w:szCs w:val="24"/>
        </w:rPr>
        <w:t>(Odom,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pacing w:val="-5"/>
          <w:sz w:val="24"/>
          <w:szCs w:val="24"/>
        </w:rPr>
        <w:t>PI)</w:t>
      </w:r>
      <w:r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7/22</w:t>
      </w:r>
      <w:r>
        <w:rPr>
          <w:sz w:val="24"/>
          <w:szCs w:val="24"/>
        </w:rPr>
        <w:t>-</w:t>
      </w:r>
      <w:r w:rsidRPr="00D230BD">
        <w:rPr>
          <w:spacing w:val="-4"/>
          <w:sz w:val="24"/>
          <w:szCs w:val="24"/>
        </w:rPr>
        <w:t>6/2</w:t>
      </w:r>
      <w:r>
        <w:rPr>
          <w:spacing w:val="-4"/>
          <w:sz w:val="24"/>
          <w:szCs w:val="24"/>
        </w:rPr>
        <w:t>5</w:t>
      </w:r>
    </w:p>
    <w:p w14:paraId="03A99EEC" w14:textId="77777777" w:rsidR="00BF5091" w:rsidRPr="00D230BD" w:rsidRDefault="00BF5091" w:rsidP="00BF5091">
      <w:pPr>
        <w:rPr>
          <w:sz w:val="24"/>
          <w:szCs w:val="24"/>
        </w:rPr>
      </w:pPr>
      <w:r w:rsidRPr="00D230BD">
        <w:rPr>
          <w:sz w:val="24"/>
          <w:szCs w:val="24"/>
        </w:rPr>
        <w:t>U.S.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Department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z w:val="24"/>
          <w:szCs w:val="24"/>
        </w:rPr>
        <w:t>of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Education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(1,514,899,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z w:val="24"/>
          <w:szCs w:val="24"/>
        </w:rPr>
        <w:t>total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pacing w:val="-2"/>
          <w:sz w:val="24"/>
          <w:szCs w:val="24"/>
        </w:rPr>
        <w:t>costs)</w:t>
      </w:r>
    </w:p>
    <w:p w14:paraId="1D428573" w14:textId="77777777" w:rsidR="00BF5091" w:rsidRPr="00D230BD" w:rsidRDefault="00BF5091" w:rsidP="00BF5091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</w:t>
      </w:r>
      <w:r w:rsidRPr="00D230BD">
        <w:rPr>
          <w:sz w:val="24"/>
          <w:szCs w:val="24"/>
        </w:rPr>
        <w:t>Observer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rating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scale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of</w:t>
      </w:r>
      <w:r w:rsidRPr="00D230BD">
        <w:rPr>
          <w:spacing w:val="-3"/>
          <w:sz w:val="24"/>
          <w:szCs w:val="24"/>
        </w:rPr>
        <w:t xml:space="preserve"> </w:t>
      </w:r>
      <w:r w:rsidRPr="00D230BD">
        <w:rPr>
          <w:sz w:val="24"/>
          <w:szCs w:val="24"/>
        </w:rPr>
        <w:t>preschool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children’s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peer</w:t>
      </w:r>
      <w:r w:rsidRPr="00D230BD">
        <w:rPr>
          <w:spacing w:val="-3"/>
          <w:sz w:val="24"/>
          <w:szCs w:val="24"/>
        </w:rPr>
        <w:t xml:space="preserve"> </w:t>
      </w:r>
      <w:r w:rsidRPr="00D230BD">
        <w:rPr>
          <w:sz w:val="24"/>
          <w:szCs w:val="24"/>
        </w:rPr>
        <w:t>social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competence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using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the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lastRenderedPageBreak/>
        <w:t>Teacher Impression Scale</w:t>
      </w:r>
    </w:p>
    <w:p w14:paraId="1C064BB8" w14:textId="77777777" w:rsidR="00BF5091" w:rsidRPr="00D230BD" w:rsidRDefault="00BF5091" w:rsidP="00BF5091">
      <w:pPr>
        <w:rPr>
          <w:sz w:val="24"/>
          <w:szCs w:val="24"/>
        </w:rPr>
      </w:pPr>
      <w:r w:rsidRPr="00D230BD">
        <w:rPr>
          <w:sz w:val="24"/>
          <w:szCs w:val="24"/>
        </w:rPr>
        <w:t>Role: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pacing w:val="-2"/>
          <w:sz w:val="24"/>
          <w:szCs w:val="24"/>
        </w:rPr>
        <w:t>Investigator</w:t>
      </w:r>
    </w:p>
    <w:p w14:paraId="09251B71" w14:textId="77777777" w:rsidR="00BF5091" w:rsidRDefault="00BF5091" w:rsidP="00C0599E">
      <w:pPr>
        <w:rPr>
          <w:sz w:val="24"/>
          <w:szCs w:val="24"/>
        </w:rPr>
      </w:pPr>
    </w:p>
    <w:p w14:paraId="02969A87" w14:textId="77777777" w:rsidR="00BF5091" w:rsidRPr="00D230BD" w:rsidRDefault="00BF5091" w:rsidP="00BF5091">
      <w:pPr>
        <w:rPr>
          <w:sz w:val="24"/>
          <w:szCs w:val="24"/>
        </w:rPr>
      </w:pPr>
      <w:r w:rsidRPr="00D230BD">
        <w:rPr>
          <w:sz w:val="24"/>
          <w:szCs w:val="24"/>
        </w:rPr>
        <w:t>(</w:t>
      </w:r>
      <w:r>
        <w:rPr>
          <w:sz w:val="24"/>
          <w:szCs w:val="24"/>
        </w:rPr>
        <w:t>Kuhn</w:t>
      </w:r>
      <w:r w:rsidRPr="00D230BD">
        <w:rPr>
          <w:sz w:val="24"/>
          <w:szCs w:val="24"/>
        </w:rPr>
        <w:t>,</w:t>
      </w:r>
      <w:r w:rsidRPr="00D230BD">
        <w:rPr>
          <w:spacing w:val="-15"/>
          <w:sz w:val="24"/>
          <w:szCs w:val="24"/>
        </w:rPr>
        <w:t xml:space="preserve"> </w:t>
      </w:r>
      <w:r w:rsidRPr="00D230BD">
        <w:rPr>
          <w:sz w:val="24"/>
          <w:szCs w:val="24"/>
        </w:rPr>
        <w:t>PI) 08/21</w:t>
      </w:r>
      <w:r>
        <w:rPr>
          <w:sz w:val="24"/>
          <w:szCs w:val="24"/>
        </w:rPr>
        <w:t>-</w:t>
      </w:r>
      <w:r w:rsidRPr="00D230BD">
        <w:rPr>
          <w:sz w:val="24"/>
          <w:szCs w:val="24"/>
        </w:rPr>
        <w:t>07/2</w:t>
      </w:r>
      <w:r>
        <w:rPr>
          <w:sz w:val="24"/>
          <w:szCs w:val="24"/>
        </w:rPr>
        <w:t>5</w:t>
      </w:r>
    </w:p>
    <w:p w14:paraId="66B2E22A" w14:textId="77777777" w:rsidR="00BF5091" w:rsidRPr="00D230BD" w:rsidRDefault="00BF5091" w:rsidP="00BF5091">
      <w:pPr>
        <w:rPr>
          <w:sz w:val="24"/>
          <w:szCs w:val="24"/>
        </w:rPr>
      </w:pPr>
      <w:r w:rsidRPr="00D230BD">
        <w:rPr>
          <w:sz w:val="24"/>
          <w:szCs w:val="24"/>
        </w:rPr>
        <w:t>U.S.</w:t>
      </w:r>
      <w:r w:rsidRPr="00D230BD">
        <w:rPr>
          <w:spacing w:val="-3"/>
          <w:sz w:val="24"/>
          <w:szCs w:val="24"/>
        </w:rPr>
        <w:t xml:space="preserve"> </w:t>
      </w:r>
      <w:r w:rsidRPr="00D230BD">
        <w:rPr>
          <w:sz w:val="24"/>
          <w:szCs w:val="24"/>
        </w:rPr>
        <w:t>Department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of</w:t>
      </w:r>
      <w:r w:rsidRPr="00D230BD">
        <w:rPr>
          <w:spacing w:val="-2"/>
          <w:sz w:val="24"/>
          <w:szCs w:val="24"/>
        </w:rPr>
        <w:t xml:space="preserve"> Education</w:t>
      </w:r>
    </w:p>
    <w:p w14:paraId="779B5D24" w14:textId="77777777" w:rsidR="00BF5091" w:rsidRDefault="00BF5091" w:rsidP="00BF5091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</w:t>
      </w:r>
      <w:r w:rsidRPr="00D230BD">
        <w:rPr>
          <w:sz w:val="24"/>
          <w:szCs w:val="24"/>
        </w:rPr>
        <w:t>School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Characteristics,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Classroom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Processes,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and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PK-1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Learning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and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Development</w:t>
      </w:r>
    </w:p>
    <w:p w14:paraId="1E5136E6" w14:textId="77777777" w:rsidR="00BF5091" w:rsidRDefault="00BF5091" w:rsidP="00BF5091">
      <w:pPr>
        <w:rPr>
          <w:sz w:val="24"/>
          <w:szCs w:val="24"/>
        </w:rPr>
      </w:pPr>
      <w:r w:rsidRPr="00D230BD">
        <w:rPr>
          <w:sz w:val="24"/>
          <w:szCs w:val="24"/>
        </w:rPr>
        <w:t xml:space="preserve">Role: </w:t>
      </w:r>
      <w:r>
        <w:rPr>
          <w:sz w:val="24"/>
          <w:szCs w:val="24"/>
        </w:rPr>
        <w:t xml:space="preserve">Co-Principal </w:t>
      </w:r>
      <w:r w:rsidRPr="00D230BD">
        <w:rPr>
          <w:sz w:val="24"/>
          <w:szCs w:val="24"/>
        </w:rPr>
        <w:t>Investigator</w:t>
      </w:r>
    </w:p>
    <w:p w14:paraId="0C1C5C94" w14:textId="77777777" w:rsidR="00BF5091" w:rsidRPr="00D230BD" w:rsidRDefault="00BF5091" w:rsidP="00BF5091">
      <w:pPr>
        <w:rPr>
          <w:sz w:val="24"/>
          <w:szCs w:val="24"/>
        </w:rPr>
      </w:pPr>
    </w:p>
    <w:p w14:paraId="70482869" w14:textId="034BAC7E" w:rsidR="00C0599E" w:rsidRPr="00D230BD" w:rsidRDefault="00C0599E" w:rsidP="00C0599E">
      <w:pPr>
        <w:rPr>
          <w:sz w:val="24"/>
          <w:szCs w:val="24"/>
        </w:rPr>
      </w:pPr>
      <w:r w:rsidRPr="00D230BD">
        <w:rPr>
          <w:sz w:val="24"/>
          <w:szCs w:val="24"/>
        </w:rPr>
        <w:t>(Franco-Jenkins,</w:t>
      </w:r>
      <w:r w:rsidRPr="00D230BD">
        <w:rPr>
          <w:spacing w:val="-15"/>
          <w:sz w:val="24"/>
          <w:szCs w:val="24"/>
        </w:rPr>
        <w:t xml:space="preserve"> </w:t>
      </w:r>
      <w:r w:rsidRPr="00D230BD">
        <w:rPr>
          <w:sz w:val="24"/>
          <w:szCs w:val="24"/>
        </w:rPr>
        <w:t xml:space="preserve">PI) </w:t>
      </w:r>
      <w:r w:rsidRPr="00D230BD">
        <w:rPr>
          <w:spacing w:val="-2"/>
          <w:sz w:val="24"/>
          <w:szCs w:val="24"/>
        </w:rPr>
        <w:t>04/23-</w:t>
      </w:r>
      <w:r>
        <w:rPr>
          <w:spacing w:val="-2"/>
          <w:sz w:val="24"/>
          <w:szCs w:val="24"/>
        </w:rPr>
        <w:t>12</w:t>
      </w:r>
      <w:r w:rsidRPr="00D230BD">
        <w:rPr>
          <w:spacing w:val="-2"/>
          <w:sz w:val="24"/>
          <w:szCs w:val="24"/>
        </w:rPr>
        <w:t>/2</w:t>
      </w:r>
      <w:r>
        <w:rPr>
          <w:spacing w:val="-2"/>
          <w:sz w:val="24"/>
          <w:szCs w:val="24"/>
        </w:rPr>
        <w:t>4</w:t>
      </w:r>
    </w:p>
    <w:p w14:paraId="1B434699" w14:textId="77777777" w:rsidR="00C0599E" w:rsidRPr="00D230BD" w:rsidRDefault="00C0599E" w:rsidP="00C0599E">
      <w:pPr>
        <w:rPr>
          <w:sz w:val="24"/>
          <w:szCs w:val="24"/>
        </w:rPr>
      </w:pPr>
      <w:r>
        <w:rPr>
          <w:sz w:val="24"/>
          <w:szCs w:val="24"/>
        </w:rPr>
        <w:t>Center for Learning Equity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(</w:t>
      </w:r>
      <w:r>
        <w:rPr>
          <w:sz w:val="24"/>
          <w:szCs w:val="24"/>
        </w:rPr>
        <w:t>30</w:t>
      </w:r>
      <w:r w:rsidRPr="00D230BD">
        <w:rPr>
          <w:sz w:val="24"/>
          <w:szCs w:val="24"/>
        </w:rPr>
        <w:t>,</w:t>
      </w:r>
      <w:r>
        <w:rPr>
          <w:sz w:val="24"/>
          <w:szCs w:val="24"/>
        </w:rPr>
        <w:t>000</w:t>
      </w:r>
      <w:r w:rsidRPr="00D230BD">
        <w:rPr>
          <w:sz w:val="24"/>
          <w:szCs w:val="24"/>
        </w:rPr>
        <w:t>,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total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 xml:space="preserve">costs) </w:t>
      </w:r>
    </w:p>
    <w:p w14:paraId="7EF81832" w14:textId="77777777" w:rsidR="00C0599E" w:rsidRPr="00D230BD" w:rsidRDefault="00C0599E" w:rsidP="00C0599E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</w:t>
      </w:r>
      <w:bookmarkStart w:id="28" w:name="_Hlk132306815"/>
      <w:r w:rsidRPr="00D230BD">
        <w:rPr>
          <w:sz w:val="24"/>
          <w:szCs w:val="24"/>
        </w:rPr>
        <w:t xml:space="preserve">Strengthening </w:t>
      </w:r>
      <w:r>
        <w:rPr>
          <w:sz w:val="24"/>
          <w:szCs w:val="24"/>
        </w:rPr>
        <w:t>e</w:t>
      </w:r>
      <w:r w:rsidRPr="00D230BD">
        <w:rPr>
          <w:sz w:val="24"/>
          <w:szCs w:val="24"/>
        </w:rPr>
        <w:t xml:space="preserve">ducation </w:t>
      </w:r>
      <w:r>
        <w:rPr>
          <w:sz w:val="24"/>
          <w:szCs w:val="24"/>
        </w:rPr>
        <w:t>t</w:t>
      </w:r>
      <w:r w:rsidRPr="00D230BD">
        <w:rPr>
          <w:sz w:val="24"/>
          <w:szCs w:val="24"/>
        </w:rPr>
        <w:t xml:space="preserve">hrough </w:t>
      </w:r>
      <w:r>
        <w:rPr>
          <w:sz w:val="24"/>
          <w:szCs w:val="24"/>
        </w:rPr>
        <w:t>e</w:t>
      </w:r>
      <w:r w:rsidRPr="00D230BD">
        <w:rPr>
          <w:sz w:val="24"/>
          <w:szCs w:val="24"/>
        </w:rPr>
        <w:t xml:space="preserve">quitable and </w:t>
      </w:r>
      <w:r>
        <w:rPr>
          <w:sz w:val="24"/>
          <w:szCs w:val="24"/>
        </w:rPr>
        <w:t>i</w:t>
      </w:r>
      <w:r w:rsidRPr="00D230BD">
        <w:rPr>
          <w:sz w:val="24"/>
          <w:szCs w:val="24"/>
        </w:rPr>
        <w:t xml:space="preserve">nclusive </w:t>
      </w:r>
      <w:r>
        <w:rPr>
          <w:sz w:val="24"/>
          <w:szCs w:val="24"/>
        </w:rPr>
        <w:t>e</w:t>
      </w:r>
      <w:r w:rsidRPr="00D230BD">
        <w:rPr>
          <w:sz w:val="24"/>
          <w:szCs w:val="24"/>
        </w:rPr>
        <w:t>vidence-</w:t>
      </w:r>
      <w:r>
        <w:rPr>
          <w:sz w:val="24"/>
          <w:szCs w:val="24"/>
        </w:rPr>
        <w:t>b</w:t>
      </w:r>
      <w:r w:rsidRPr="00D230BD">
        <w:rPr>
          <w:sz w:val="24"/>
          <w:szCs w:val="24"/>
        </w:rPr>
        <w:t xml:space="preserve">ased </w:t>
      </w:r>
      <w:r>
        <w:rPr>
          <w:sz w:val="24"/>
          <w:szCs w:val="24"/>
        </w:rPr>
        <w:t>t</w:t>
      </w:r>
      <w:r w:rsidRPr="00D230BD">
        <w:rPr>
          <w:sz w:val="24"/>
          <w:szCs w:val="24"/>
        </w:rPr>
        <w:t xml:space="preserve">eaching </w:t>
      </w:r>
      <w:r>
        <w:rPr>
          <w:sz w:val="24"/>
          <w:szCs w:val="24"/>
        </w:rPr>
        <w:t>p</w:t>
      </w:r>
      <w:r w:rsidRPr="00D230BD">
        <w:rPr>
          <w:sz w:val="24"/>
          <w:szCs w:val="24"/>
        </w:rPr>
        <w:t xml:space="preserve">ractices: A </w:t>
      </w:r>
      <w:r>
        <w:rPr>
          <w:sz w:val="24"/>
          <w:szCs w:val="24"/>
        </w:rPr>
        <w:t>s</w:t>
      </w:r>
      <w:r w:rsidRPr="00D230BD">
        <w:rPr>
          <w:sz w:val="24"/>
          <w:szCs w:val="24"/>
        </w:rPr>
        <w:t xml:space="preserve">ystematic </w:t>
      </w:r>
      <w:r>
        <w:rPr>
          <w:sz w:val="24"/>
          <w:szCs w:val="24"/>
        </w:rPr>
        <w:t>l</w:t>
      </w:r>
      <w:r w:rsidRPr="00D230BD">
        <w:rPr>
          <w:sz w:val="24"/>
          <w:szCs w:val="24"/>
        </w:rPr>
        <w:t xml:space="preserve">iterature </w:t>
      </w:r>
      <w:r>
        <w:rPr>
          <w:sz w:val="24"/>
          <w:szCs w:val="24"/>
        </w:rPr>
        <w:t>r</w:t>
      </w:r>
      <w:r w:rsidRPr="00D230BD">
        <w:rPr>
          <w:sz w:val="24"/>
          <w:szCs w:val="24"/>
        </w:rPr>
        <w:t>eview</w:t>
      </w:r>
      <w:bookmarkEnd w:id="28"/>
    </w:p>
    <w:p w14:paraId="0EC53459" w14:textId="77777777" w:rsidR="00C0599E" w:rsidRDefault="00C0599E" w:rsidP="00C0599E">
      <w:pPr>
        <w:rPr>
          <w:spacing w:val="-2"/>
          <w:sz w:val="24"/>
          <w:szCs w:val="24"/>
        </w:rPr>
      </w:pPr>
      <w:r w:rsidRPr="00D230BD">
        <w:rPr>
          <w:sz w:val="24"/>
          <w:szCs w:val="24"/>
        </w:rPr>
        <w:t>Role: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Principal</w:t>
      </w:r>
      <w:r w:rsidRPr="00D230BD">
        <w:rPr>
          <w:spacing w:val="-2"/>
          <w:sz w:val="24"/>
          <w:szCs w:val="24"/>
        </w:rPr>
        <w:t xml:space="preserve"> Investigator</w:t>
      </w:r>
    </w:p>
    <w:p w14:paraId="4C8477A1" w14:textId="77777777" w:rsidR="00C0599E" w:rsidRPr="00D230BD" w:rsidRDefault="00C0599E" w:rsidP="00C0599E">
      <w:pPr>
        <w:rPr>
          <w:sz w:val="24"/>
          <w:szCs w:val="24"/>
        </w:rPr>
      </w:pPr>
    </w:p>
    <w:p w14:paraId="7F141BCD" w14:textId="150154CF" w:rsidR="007D3D9A" w:rsidRPr="00D230BD" w:rsidRDefault="007D3D9A" w:rsidP="007D3D9A">
      <w:pPr>
        <w:rPr>
          <w:sz w:val="24"/>
          <w:szCs w:val="24"/>
        </w:rPr>
      </w:pPr>
      <w:r w:rsidRPr="00D230BD">
        <w:rPr>
          <w:sz w:val="24"/>
          <w:szCs w:val="24"/>
        </w:rPr>
        <w:t>(LaForett, PI) 07/18</w:t>
      </w:r>
      <w:r w:rsidR="000A007B">
        <w:rPr>
          <w:sz w:val="24"/>
          <w:szCs w:val="24"/>
        </w:rPr>
        <w:t>-</w:t>
      </w:r>
      <w:r w:rsidRPr="00D230BD">
        <w:rPr>
          <w:spacing w:val="-2"/>
          <w:sz w:val="24"/>
          <w:szCs w:val="24"/>
        </w:rPr>
        <w:t>06/2</w:t>
      </w:r>
      <w:r>
        <w:rPr>
          <w:spacing w:val="-2"/>
          <w:sz w:val="24"/>
          <w:szCs w:val="24"/>
        </w:rPr>
        <w:t>4</w:t>
      </w:r>
    </w:p>
    <w:p w14:paraId="417B7FF5" w14:textId="77777777" w:rsidR="007D3D9A" w:rsidRPr="00D230BD" w:rsidRDefault="007D3D9A" w:rsidP="007D3D9A">
      <w:pPr>
        <w:rPr>
          <w:sz w:val="24"/>
          <w:szCs w:val="24"/>
        </w:rPr>
      </w:pPr>
      <w:r w:rsidRPr="00D230BD">
        <w:rPr>
          <w:sz w:val="24"/>
          <w:szCs w:val="24"/>
        </w:rPr>
        <w:t>U.S.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Department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z w:val="24"/>
          <w:szCs w:val="24"/>
        </w:rPr>
        <w:t>of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Education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z w:val="24"/>
          <w:szCs w:val="24"/>
        </w:rPr>
        <w:t>($1,512,227,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z w:val="24"/>
          <w:szCs w:val="24"/>
        </w:rPr>
        <w:t>total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pacing w:val="-2"/>
          <w:sz w:val="24"/>
          <w:szCs w:val="24"/>
        </w:rPr>
        <w:t>costs)</w:t>
      </w:r>
    </w:p>
    <w:p w14:paraId="39E8B6D7" w14:textId="77777777" w:rsidR="007D3D9A" w:rsidRPr="00D230BD" w:rsidRDefault="007D3D9A" w:rsidP="007D3D9A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Y</w:t>
      </w:r>
      <w:r w:rsidRPr="00D230BD">
        <w:rPr>
          <w:sz w:val="24"/>
          <w:szCs w:val="24"/>
        </w:rPr>
        <w:t>oung children in dual language education programs: language of instruction, engagement,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self-concept,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approaches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to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learning,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and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student-teacher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relationships as contributors to academic outcomes</w:t>
      </w:r>
    </w:p>
    <w:p w14:paraId="2FBB31F8" w14:textId="77777777" w:rsidR="007D3D9A" w:rsidRDefault="007D3D9A" w:rsidP="007D3D9A">
      <w:pPr>
        <w:rPr>
          <w:spacing w:val="-2"/>
          <w:sz w:val="24"/>
          <w:szCs w:val="24"/>
        </w:rPr>
      </w:pPr>
      <w:r w:rsidRPr="00D230BD">
        <w:rPr>
          <w:sz w:val="24"/>
          <w:szCs w:val="24"/>
        </w:rPr>
        <w:t>Role:</w:t>
      </w:r>
      <w:r w:rsidRPr="00D230BD">
        <w:rPr>
          <w:spacing w:val="-3"/>
          <w:sz w:val="24"/>
          <w:szCs w:val="24"/>
        </w:rPr>
        <w:t xml:space="preserve"> </w:t>
      </w:r>
      <w:r w:rsidRPr="00D230BD">
        <w:rPr>
          <w:sz w:val="24"/>
          <w:szCs w:val="24"/>
        </w:rPr>
        <w:t>Co-Principal</w:t>
      </w:r>
      <w:r w:rsidRPr="00D230BD">
        <w:rPr>
          <w:spacing w:val="-2"/>
          <w:sz w:val="24"/>
          <w:szCs w:val="24"/>
        </w:rPr>
        <w:t xml:space="preserve"> Investigator</w:t>
      </w:r>
    </w:p>
    <w:p w14:paraId="60F701FC" w14:textId="77777777" w:rsidR="007D3D9A" w:rsidRDefault="007D3D9A" w:rsidP="007D3D9A">
      <w:pPr>
        <w:rPr>
          <w:sz w:val="24"/>
          <w:szCs w:val="24"/>
        </w:rPr>
      </w:pPr>
    </w:p>
    <w:p w14:paraId="15982358" w14:textId="6E08C192" w:rsidR="007D3D9A" w:rsidRPr="00D230BD" w:rsidRDefault="007D3D9A" w:rsidP="007D3D9A">
      <w:pPr>
        <w:rPr>
          <w:sz w:val="24"/>
          <w:szCs w:val="24"/>
        </w:rPr>
      </w:pPr>
      <w:r w:rsidRPr="00D230BD">
        <w:rPr>
          <w:sz w:val="24"/>
          <w:szCs w:val="24"/>
        </w:rPr>
        <w:t>(Franco-Jenkins,</w:t>
      </w:r>
      <w:r w:rsidRPr="00D230BD">
        <w:rPr>
          <w:spacing w:val="-15"/>
          <w:sz w:val="24"/>
          <w:szCs w:val="24"/>
        </w:rPr>
        <w:t xml:space="preserve"> </w:t>
      </w:r>
      <w:r w:rsidRPr="00D230BD">
        <w:rPr>
          <w:sz w:val="24"/>
          <w:szCs w:val="24"/>
        </w:rPr>
        <w:t xml:space="preserve">PI) </w:t>
      </w:r>
      <w:r>
        <w:rPr>
          <w:sz w:val="24"/>
          <w:szCs w:val="24"/>
        </w:rPr>
        <w:t>10</w:t>
      </w:r>
      <w:r w:rsidRPr="00D230BD">
        <w:rPr>
          <w:spacing w:val="-2"/>
          <w:sz w:val="24"/>
          <w:szCs w:val="24"/>
        </w:rPr>
        <w:t>/2</w:t>
      </w:r>
      <w:r>
        <w:rPr>
          <w:spacing w:val="-2"/>
          <w:sz w:val="24"/>
          <w:szCs w:val="24"/>
        </w:rPr>
        <w:t>3</w:t>
      </w:r>
      <w:r w:rsidRPr="00D230BD">
        <w:rPr>
          <w:spacing w:val="-2"/>
          <w:sz w:val="24"/>
          <w:szCs w:val="24"/>
        </w:rPr>
        <w:t>-0</w:t>
      </w:r>
      <w:r>
        <w:rPr>
          <w:spacing w:val="-2"/>
          <w:sz w:val="24"/>
          <w:szCs w:val="24"/>
        </w:rPr>
        <w:t>9</w:t>
      </w:r>
      <w:r w:rsidRPr="00D230BD">
        <w:rPr>
          <w:spacing w:val="-2"/>
          <w:sz w:val="24"/>
          <w:szCs w:val="24"/>
        </w:rPr>
        <w:t>/</w:t>
      </w:r>
      <w:r>
        <w:rPr>
          <w:spacing w:val="-2"/>
          <w:sz w:val="24"/>
          <w:szCs w:val="24"/>
        </w:rPr>
        <w:t>24</w:t>
      </w:r>
    </w:p>
    <w:p w14:paraId="08909773" w14:textId="77777777" w:rsidR="007D3D9A" w:rsidRDefault="007D3D9A" w:rsidP="007D3D9A">
      <w:pPr>
        <w:rPr>
          <w:sz w:val="24"/>
          <w:szCs w:val="24"/>
        </w:rPr>
      </w:pPr>
      <w:r>
        <w:rPr>
          <w:sz w:val="24"/>
          <w:szCs w:val="24"/>
        </w:rPr>
        <w:t>U.S. Department of Education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(</w:t>
      </w:r>
      <w:r>
        <w:rPr>
          <w:sz w:val="24"/>
          <w:szCs w:val="24"/>
        </w:rPr>
        <w:t>259</w:t>
      </w:r>
      <w:r w:rsidRPr="00D230BD">
        <w:rPr>
          <w:sz w:val="24"/>
          <w:szCs w:val="24"/>
        </w:rPr>
        <w:t>,</w:t>
      </w:r>
      <w:r>
        <w:rPr>
          <w:sz w:val="24"/>
          <w:szCs w:val="24"/>
        </w:rPr>
        <w:t>999</w:t>
      </w:r>
      <w:r w:rsidRPr="00D230BD">
        <w:rPr>
          <w:sz w:val="24"/>
          <w:szCs w:val="24"/>
        </w:rPr>
        <w:t>,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total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costs)</w:t>
      </w:r>
    </w:p>
    <w:p w14:paraId="2E0EDE43" w14:textId="77777777" w:rsidR="007D3D9A" w:rsidRPr="00D230BD" w:rsidRDefault="007D3D9A" w:rsidP="007D3D9A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Region 7 Comprehensive Center</w:t>
      </w:r>
    </w:p>
    <w:p w14:paraId="0B716EC2" w14:textId="77777777" w:rsidR="007D3D9A" w:rsidRPr="00D230BD" w:rsidRDefault="007D3D9A" w:rsidP="007D3D9A">
      <w:pPr>
        <w:rPr>
          <w:sz w:val="24"/>
          <w:szCs w:val="24"/>
        </w:rPr>
      </w:pPr>
      <w:r w:rsidRPr="00D230BD">
        <w:rPr>
          <w:sz w:val="24"/>
          <w:szCs w:val="24"/>
        </w:rPr>
        <w:t>Role: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Principal</w:t>
      </w:r>
      <w:r w:rsidRPr="00D230BD">
        <w:rPr>
          <w:spacing w:val="-2"/>
          <w:sz w:val="24"/>
          <w:szCs w:val="24"/>
        </w:rPr>
        <w:t xml:space="preserve"> Investigator</w:t>
      </w:r>
    </w:p>
    <w:p w14:paraId="7664D6FA" w14:textId="77777777" w:rsidR="007D3D9A" w:rsidRDefault="007D3D9A" w:rsidP="000F21A2">
      <w:pPr>
        <w:rPr>
          <w:sz w:val="24"/>
          <w:szCs w:val="24"/>
        </w:rPr>
      </w:pPr>
    </w:p>
    <w:p w14:paraId="71963014" w14:textId="77777777" w:rsidR="000A007B" w:rsidRDefault="000F21A2" w:rsidP="000F21A2">
      <w:pPr>
        <w:rPr>
          <w:sz w:val="24"/>
          <w:szCs w:val="24"/>
        </w:rPr>
      </w:pPr>
      <w:r w:rsidRPr="00D230BD">
        <w:rPr>
          <w:sz w:val="24"/>
          <w:szCs w:val="24"/>
        </w:rPr>
        <w:t>(Ward,</w:t>
      </w:r>
      <w:r w:rsidRPr="00D230BD">
        <w:rPr>
          <w:spacing w:val="-15"/>
          <w:sz w:val="24"/>
          <w:szCs w:val="24"/>
        </w:rPr>
        <w:t xml:space="preserve"> </w:t>
      </w:r>
      <w:r w:rsidRPr="00D230BD">
        <w:rPr>
          <w:sz w:val="24"/>
          <w:szCs w:val="24"/>
        </w:rPr>
        <w:t>Caryn,</w:t>
      </w:r>
      <w:r w:rsidRPr="00D230BD">
        <w:rPr>
          <w:spacing w:val="-15"/>
          <w:sz w:val="24"/>
          <w:szCs w:val="24"/>
        </w:rPr>
        <w:t xml:space="preserve"> </w:t>
      </w:r>
      <w:r w:rsidRPr="00D230BD">
        <w:rPr>
          <w:sz w:val="24"/>
          <w:szCs w:val="24"/>
        </w:rPr>
        <w:t>PI) 09/19</w:t>
      </w:r>
      <w:r w:rsidR="000A007B">
        <w:rPr>
          <w:sz w:val="24"/>
          <w:szCs w:val="24"/>
        </w:rPr>
        <w:t>-</w:t>
      </w:r>
      <w:r>
        <w:rPr>
          <w:sz w:val="24"/>
          <w:szCs w:val="24"/>
        </w:rPr>
        <w:t>10</w:t>
      </w:r>
      <w:r w:rsidRPr="00D230BD">
        <w:rPr>
          <w:sz w:val="24"/>
          <w:szCs w:val="24"/>
        </w:rPr>
        <w:t>/23</w:t>
      </w:r>
    </w:p>
    <w:p w14:paraId="36357D16" w14:textId="6D879533" w:rsidR="000F21A2" w:rsidRDefault="000F21A2" w:rsidP="000F21A2">
      <w:pPr>
        <w:rPr>
          <w:spacing w:val="-5"/>
          <w:sz w:val="24"/>
          <w:szCs w:val="24"/>
        </w:rPr>
      </w:pPr>
      <w:r w:rsidRPr="00D230BD">
        <w:rPr>
          <w:sz w:val="24"/>
          <w:szCs w:val="24"/>
        </w:rPr>
        <w:t>RTI International</w:t>
      </w:r>
      <w:r w:rsidR="000A007B">
        <w:rPr>
          <w:sz w:val="24"/>
          <w:szCs w:val="24"/>
        </w:rPr>
        <w:t>-</w:t>
      </w:r>
      <w:r w:rsidRPr="00D230BD">
        <w:rPr>
          <w:sz w:val="24"/>
          <w:szCs w:val="24"/>
        </w:rPr>
        <w:t>Bill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and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Melinda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Gates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Foundation</w:t>
      </w:r>
      <w:r w:rsidRPr="00D230BD">
        <w:rPr>
          <w:spacing w:val="-5"/>
          <w:sz w:val="24"/>
          <w:szCs w:val="24"/>
        </w:rPr>
        <w:t xml:space="preserve"> </w:t>
      </w:r>
    </w:p>
    <w:p w14:paraId="3D0C750E" w14:textId="77777777" w:rsidR="000F21A2" w:rsidRDefault="000F21A2" w:rsidP="000F21A2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</w:t>
      </w:r>
      <w:r w:rsidRPr="00D230BD">
        <w:rPr>
          <w:sz w:val="24"/>
          <w:szCs w:val="24"/>
        </w:rPr>
        <w:t>Data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Analysis</w:t>
      </w:r>
      <w:r w:rsidRPr="00D230BD">
        <w:rPr>
          <w:spacing w:val="-3"/>
          <w:sz w:val="24"/>
          <w:szCs w:val="24"/>
        </w:rPr>
        <w:t xml:space="preserve"> </w:t>
      </w:r>
      <w:r w:rsidRPr="00D230BD">
        <w:rPr>
          <w:sz w:val="24"/>
          <w:szCs w:val="24"/>
        </w:rPr>
        <w:t>and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Research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Partner</w:t>
      </w:r>
    </w:p>
    <w:p w14:paraId="21F37F8A" w14:textId="77777777" w:rsidR="000F21A2" w:rsidRPr="00D230BD" w:rsidRDefault="000F21A2" w:rsidP="000F21A2">
      <w:pPr>
        <w:rPr>
          <w:sz w:val="24"/>
          <w:szCs w:val="24"/>
        </w:rPr>
      </w:pPr>
      <w:r w:rsidRPr="00D230BD">
        <w:rPr>
          <w:sz w:val="24"/>
          <w:szCs w:val="24"/>
        </w:rPr>
        <w:t>Role: Co-Principal Investigator</w:t>
      </w:r>
    </w:p>
    <w:p w14:paraId="1570A8BA" w14:textId="77777777" w:rsidR="000F21A2" w:rsidRDefault="000F21A2" w:rsidP="000F21A2">
      <w:pPr>
        <w:rPr>
          <w:sz w:val="24"/>
          <w:szCs w:val="24"/>
        </w:rPr>
      </w:pPr>
    </w:p>
    <w:p w14:paraId="1E05A803" w14:textId="0CDDD839" w:rsidR="000F21A2" w:rsidRPr="00D230BD" w:rsidRDefault="000F21A2" w:rsidP="000F21A2">
      <w:pPr>
        <w:rPr>
          <w:sz w:val="24"/>
          <w:szCs w:val="24"/>
        </w:rPr>
      </w:pPr>
      <w:r w:rsidRPr="00D230BD">
        <w:rPr>
          <w:sz w:val="24"/>
          <w:szCs w:val="24"/>
        </w:rPr>
        <w:t>(Hong, PI) 12/20</w:t>
      </w:r>
      <w:r w:rsidR="000A007B">
        <w:rPr>
          <w:sz w:val="24"/>
          <w:szCs w:val="24"/>
        </w:rPr>
        <w:t>-</w:t>
      </w:r>
      <w:r w:rsidRPr="00D230BD">
        <w:rPr>
          <w:sz w:val="24"/>
          <w:szCs w:val="24"/>
        </w:rPr>
        <w:t>08/23</w:t>
      </w:r>
    </w:p>
    <w:p w14:paraId="5A0B36A8" w14:textId="77777777" w:rsidR="000F21A2" w:rsidRPr="00D230BD" w:rsidRDefault="000F21A2" w:rsidP="000F21A2">
      <w:pPr>
        <w:rPr>
          <w:sz w:val="24"/>
          <w:szCs w:val="24"/>
        </w:rPr>
      </w:pPr>
      <w:r w:rsidRPr="00D230BD">
        <w:rPr>
          <w:sz w:val="24"/>
          <w:szCs w:val="24"/>
        </w:rPr>
        <w:t>U.S.</w:t>
      </w:r>
      <w:r w:rsidRPr="00D230BD">
        <w:rPr>
          <w:spacing w:val="-3"/>
          <w:sz w:val="24"/>
          <w:szCs w:val="24"/>
        </w:rPr>
        <w:t xml:space="preserve"> </w:t>
      </w:r>
      <w:r w:rsidRPr="00D230BD">
        <w:rPr>
          <w:sz w:val="24"/>
          <w:szCs w:val="24"/>
        </w:rPr>
        <w:t>Department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of</w:t>
      </w:r>
      <w:r w:rsidRPr="00D230BD">
        <w:rPr>
          <w:spacing w:val="-2"/>
          <w:sz w:val="24"/>
          <w:szCs w:val="24"/>
        </w:rPr>
        <w:t xml:space="preserve"> Education</w:t>
      </w:r>
    </w:p>
    <w:p w14:paraId="7B3CB461" w14:textId="77777777" w:rsidR="000F21A2" w:rsidRPr="00D230BD" w:rsidRDefault="000F21A2" w:rsidP="000F21A2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M</w:t>
      </w:r>
      <w:r w:rsidRPr="00D230BD">
        <w:rPr>
          <w:sz w:val="24"/>
          <w:szCs w:val="24"/>
        </w:rPr>
        <w:t>oving</w:t>
      </w:r>
      <w:r w:rsidRPr="00D230BD">
        <w:rPr>
          <w:spacing w:val="-3"/>
          <w:sz w:val="24"/>
          <w:szCs w:val="24"/>
        </w:rPr>
        <w:t xml:space="preserve"> </w:t>
      </w:r>
      <w:r w:rsidRPr="00D230BD">
        <w:rPr>
          <w:sz w:val="24"/>
          <w:szCs w:val="24"/>
        </w:rPr>
        <w:t>beyond</w:t>
      </w:r>
      <w:r w:rsidRPr="00D230BD">
        <w:rPr>
          <w:spacing w:val="-3"/>
          <w:sz w:val="24"/>
          <w:szCs w:val="24"/>
        </w:rPr>
        <w:t xml:space="preserve"> </w:t>
      </w:r>
      <w:r w:rsidRPr="00D230BD">
        <w:rPr>
          <w:sz w:val="24"/>
          <w:szCs w:val="24"/>
        </w:rPr>
        <w:t>the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average:</w:t>
      </w:r>
      <w:r w:rsidRPr="00D230BD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B</w:t>
      </w:r>
      <w:r w:rsidRPr="00D230BD">
        <w:rPr>
          <w:sz w:val="24"/>
          <w:szCs w:val="24"/>
        </w:rPr>
        <w:t>uilding</w:t>
      </w:r>
      <w:r w:rsidRPr="00D230BD">
        <w:rPr>
          <w:spacing w:val="-3"/>
          <w:sz w:val="24"/>
          <w:szCs w:val="24"/>
        </w:rPr>
        <w:t xml:space="preserve"> </w:t>
      </w:r>
      <w:r w:rsidRPr="00D230BD">
        <w:rPr>
          <w:sz w:val="24"/>
          <w:szCs w:val="24"/>
        </w:rPr>
        <w:t>a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comprehensive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model</w:t>
      </w:r>
      <w:r w:rsidRPr="00D230BD">
        <w:rPr>
          <w:spacing w:val="-3"/>
          <w:sz w:val="24"/>
          <w:szCs w:val="24"/>
        </w:rPr>
        <w:t xml:space="preserve"> </w:t>
      </w:r>
      <w:r w:rsidRPr="00D230BD">
        <w:rPr>
          <w:sz w:val="24"/>
          <w:szCs w:val="24"/>
        </w:rPr>
        <w:t>of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classroom</w:t>
      </w:r>
      <w:r w:rsidRPr="00D230BD">
        <w:rPr>
          <w:spacing w:val="-3"/>
          <w:sz w:val="24"/>
          <w:szCs w:val="24"/>
        </w:rPr>
        <w:t xml:space="preserve"> </w:t>
      </w:r>
      <w:r w:rsidRPr="00D230BD">
        <w:rPr>
          <w:sz w:val="24"/>
          <w:szCs w:val="24"/>
        </w:rPr>
        <w:t>quality that incorporates children’s individual experiences</w:t>
      </w:r>
    </w:p>
    <w:p w14:paraId="62E0D5E9" w14:textId="77777777" w:rsidR="000F21A2" w:rsidRPr="00D230BD" w:rsidRDefault="000F21A2" w:rsidP="000F21A2">
      <w:pPr>
        <w:rPr>
          <w:sz w:val="24"/>
          <w:szCs w:val="24"/>
        </w:rPr>
      </w:pPr>
      <w:r w:rsidRPr="00D230BD">
        <w:rPr>
          <w:sz w:val="24"/>
          <w:szCs w:val="24"/>
        </w:rPr>
        <w:t>Role: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pacing w:val="-2"/>
          <w:sz w:val="24"/>
          <w:szCs w:val="24"/>
        </w:rPr>
        <w:t>Consultant</w:t>
      </w:r>
    </w:p>
    <w:p w14:paraId="667B4267" w14:textId="77777777" w:rsidR="000F21A2" w:rsidRPr="00D230BD" w:rsidRDefault="000F21A2" w:rsidP="000F21A2">
      <w:pPr>
        <w:rPr>
          <w:sz w:val="24"/>
          <w:szCs w:val="24"/>
        </w:rPr>
      </w:pPr>
    </w:p>
    <w:p w14:paraId="4EDE9EF1" w14:textId="2E62B77E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(Aldridge, PI) 12/17</w:t>
      </w:r>
      <w:r w:rsidR="000A007B">
        <w:rPr>
          <w:sz w:val="24"/>
          <w:szCs w:val="24"/>
        </w:rPr>
        <w:t>-</w:t>
      </w:r>
      <w:r w:rsidRPr="00D230BD">
        <w:rPr>
          <w:spacing w:val="-2"/>
          <w:sz w:val="24"/>
          <w:szCs w:val="24"/>
        </w:rPr>
        <w:t>06/22</w:t>
      </w:r>
    </w:p>
    <w:p w14:paraId="4D8475AB" w14:textId="77777777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Duke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Endowment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z w:val="24"/>
          <w:szCs w:val="24"/>
        </w:rPr>
        <w:t>($889,100,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z w:val="24"/>
          <w:szCs w:val="24"/>
        </w:rPr>
        <w:t>total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pacing w:val="-2"/>
          <w:sz w:val="24"/>
          <w:szCs w:val="24"/>
        </w:rPr>
        <w:t>costs)</w:t>
      </w:r>
    </w:p>
    <w:p w14:paraId="6DA2ED19" w14:textId="69BEA263" w:rsidR="007D2782" w:rsidRPr="00D230BD" w:rsidRDefault="000D28A7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The</w:t>
      </w:r>
      <w:r w:rsidR="006873AC" w:rsidRPr="00D230BD">
        <w:rPr>
          <w:spacing w:val="-3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Implementation</w:t>
      </w:r>
      <w:r w:rsidR="006873AC" w:rsidRPr="00D230BD">
        <w:rPr>
          <w:spacing w:val="-4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Capacity</w:t>
      </w:r>
      <w:r w:rsidR="006873AC" w:rsidRPr="00D230BD">
        <w:rPr>
          <w:spacing w:val="-4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for</w:t>
      </w:r>
      <w:r w:rsidR="006873AC" w:rsidRPr="00D230BD">
        <w:rPr>
          <w:spacing w:val="-4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Triple</w:t>
      </w:r>
      <w:r w:rsidR="006873AC" w:rsidRPr="00D230BD">
        <w:rPr>
          <w:spacing w:val="-4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P</w:t>
      </w:r>
      <w:r w:rsidR="006873AC" w:rsidRPr="00D230BD">
        <w:rPr>
          <w:spacing w:val="-4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(ICTP)</w:t>
      </w:r>
      <w:r w:rsidR="006873AC" w:rsidRPr="00D230BD">
        <w:rPr>
          <w:spacing w:val="-3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Projects</w:t>
      </w:r>
      <w:r w:rsidR="006873AC" w:rsidRPr="00D230BD">
        <w:rPr>
          <w:spacing w:val="-4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in</w:t>
      </w:r>
      <w:r w:rsidR="006873AC" w:rsidRPr="00D230BD">
        <w:rPr>
          <w:spacing w:val="-4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North</w:t>
      </w:r>
      <w:r w:rsidR="006873AC" w:rsidRPr="00D230BD">
        <w:rPr>
          <w:spacing w:val="-4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Carolina</w:t>
      </w:r>
      <w:r w:rsidR="006873AC" w:rsidRPr="00D230BD">
        <w:rPr>
          <w:spacing w:val="-4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and</w:t>
      </w:r>
      <w:r w:rsidR="006873AC" w:rsidRPr="00D230BD">
        <w:rPr>
          <w:spacing w:val="-4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South Carolina, University of North Carolina at Chapel Hill</w:t>
      </w:r>
    </w:p>
    <w:p w14:paraId="1E6EB8F7" w14:textId="77777777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Role:</w:t>
      </w:r>
      <w:r w:rsidRPr="00D230BD">
        <w:rPr>
          <w:spacing w:val="-3"/>
          <w:sz w:val="24"/>
          <w:szCs w:val="24"/>
        </w:rPr>
        <w:t xml:space="preserve"> </w:t>
      </w:r>
      <w:r w:rsidRPr="00D230BD">
        <w:rPr>
          <w:sz w:val="24"/>
          <w:szCs w:val="24"/>
        </w:rPr>
        <w:t>Co-</w:t>
      </w:r>
      <w:r w:rsidRPr="00D230BD">
        <w:rPr>
          <w:spacing w:val="-2"/>
          <w:sz w:val="24"/>
          <w:szCs w:val="24"/>
        </w:rPr>
        <w:t>Investigator</w:t>
      </w:r>
    </w:p>
    <w:p w14:paraId="18BAB054" w14:textId="77777777" w:rsidR="007D2782" w:rsidRPr="00D230BD" w:rsidRDefault="007D2782" w:rsidP="00D230BD">
      <w:pPr>
        <w:rPr>
          <w:sz w:val="24"/>
          <w:szCs w:val="24"/>
        </w:rPr>
      </w:pPr>
    </w:p>
    <w:p w14:paraId="4D0B3CC3" w14:textId="5820EABA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(Ward,</w:t>
      </w:r>
      <w:r w:rsidRPr="00D230BD">
        <w:rPr>
          <w:spacing w:val="-15"/>
          <w:sz w:val="24"/>
          <w:szCs w:val="24"/>
        </w:rPr>
        <w:t xml:space="preserve"> </w:t>
      </w:r>
      <w:r w:rsidRPr="00D230BD">
        <w:rPr>
          <w:sz w:val="24"/>
          <w:szCs w:val="24"/>
        </w:rPr>
        <w:t>Caryn,</w:t>
      </w:r>
      <w:r w:rsidRPr="00D230BD">
        <w:rPr>
          <w:spacing w:val="-15"/>
          <w:sz w:val="24"/>
          <w:szCs w:val="24"/>
        </w:rPr>
        <w:t xml:space="preserve"> </w:t>
      </w:r>
      <w:r w:rsidRPr="00D230BD">
        <w:rPr>
          <w:sz w:val="24"/>
          <w:szCs w:val="24"/>
        </w:rPr>
        <w:t>PI) 10/20</w:t>
      </w:r>
      <w:r w:rsidR="000A007B">
        <w:rPr>
          <w:sz w:val="24"/>
          <w:szCs w:val="24"/>
        </w:rPr>
        <w:t>-</w:t>
      </w:r>
      <w:r w:rsidRPr="00D230BD">
        <w:rPr>
          <w:sz w:val="24"/>
          <w:szCs w:val="24"/>
        </w:rPr>
        <w:t>10/21</w:t>
      </w:r>
    </w:p>
    <w:p w14:paraId="4326F229" w14:textId="77777777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Bill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and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z w:val="24"/>
          <w:szCs w:val="24"/>
        </w:rPr>
        <w:t>Melinda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Gates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pacing w:val="-2"/>
          <w:sz w:val="24"/>
          <w:szCs w:val="24"/>
        </w:rPr>
        <w:t>Foundation</w:t>
      </w:r>
    </w:p>
    <w:p w14:paraId="6714DDA7" w14:textId="2B45843A" w:rsidR="00D230BD" w:rsidRDefault="000D28A7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Math</w:t>
      </w:r>
      <w:r w:rsidR="006873AC" w:rsidRPr="00D230BD">
        <w:rPr>
          <w:spacing w:val="-7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Implementation</w:t>
      </w:r>
      <w:r w:rsidR="006873AC" w:rsidRPr="00D230BD">
        <w:rPr>
          <w:spacing w:val="-7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Cohort</w:t>
      </w:r>
      <w:r w:rsidR="006873AC" w:rsidRPr="00D230BD">
        <w:rPr>
          <w:spacing w:val="-7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Learning</w:t>
      </w:r>
      <w:r w:rsidR="006873AC" w:rsidRPr="00D230BD">
        <w:rPr>
          <w:spacing w:val="-7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Partner:</w:t>
      </w:r>
      <w:r w:rsidR="006873AC" w:rsidRPr="00D230BD">
        <w:rPr>
          <w:spacing w:val="-7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Phase</w:t>
      </w:r>
      <w:r w:rsidR="006873AC" w:rsidRPr="00D230BD">
        <w:rPr>
          <w:spacing w:val="-6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I</w:t>
      </w:r>
    </w:p>
    <w:p w14:paraId="4824E942" w14:textId="26883CD7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lastRenderedPageBreak/>
        <w:t>Role: Co-Principal Investigator</w:t>
      </w:r>
    </w:p>
    <w:p w14:paraId="4B156510" w14:textId="77777777" w:rsidR="007D2782" w:rsidRPr="00D230BD" w:rsidRDefault="007D2782" w:rsidP="00D230BD">
      <w:pPr>
        <w:rPr>
          <w:sz w:val="24"/>
          <w:szCs w:val="24"/>
        </w:rPr>
      </w:pPr>
    </w:p>
    <w:p w14:paraId="0ED2F9B9" w14:textId="1FBFD2DD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(Burchinal,</w:t>
      </w:r>
      <w:r w:rsidRPr="00D230BD">
        <w:rPr>
          <w:spacing w:val="-15"/>
          <w:sz w:val="24"/>
          <w:szCs w:val="24"/>
        </w:rPr>
        <w:t xml:space="preserve"> </w:t>
      </w:r>
      <w:r w:rsidRPr="00D230BD">
        <w:rPr>
          <w:sz w:val="24"/>
          <w:szCs w:val="24"/>
        </w:rPr>
        <w:t>PI) 6/16</w:t>
      </w:r>
      <w:r w:rsidR="000A007B">
        <w:rPr>
          <w:sz w:val="24"/>
          <w:szCs w:val="24"/>
        </w:rPr>
        <w:t>-</w:t>
      </w:r>
      <w:r w:rsidRPr="00D230BD">
        <w:rPr>
          <w:sz w:val="24"/>
          <w:szCs w:val="24"/>
        </w:rPr>
        <w:t>03/20</w:t>
      </w:r>
    </w:p>
    <w:p w14:paraId="5A230CFC" w14:textId="77777777" w:rsidR="001960DE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 xml:space="preserve">U.S. Department of Education ($3,999,296, total costs) </w:t>
      </w:r>
    </w:p>
    <w:p w14:paraId="748F11E8" w14:textId="0E9E62AA" w:rsidR="00D230BD" w:rsidRDefault="000D28A7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Comprehensive</w:t>
      </w:r>
      <w:r w:rsidR="006873AC" w:rsidRPr="00D230BD">
        <w:rPr>
          <w:spacing w:val="-6"/>
          <w:sz w:val="24"/>
          <w:szCs w:val="24"/>
        </w:rPr>
        <w:t xml:space="preserve"> </w:t>
      </w:r>
      <w:r w:rsidR="001960DE">
        <w:rPr>
          <w:spacing w:val="-6"/>
          <w:sz w:val="24"/>
          <w:szCs w:val="24"/>
        </w:rPr>
        <w:t>s</w:t>
      </w:r>
      <w:r w:rsidR="006873AC" w:rsidRPr="00D230BD">
        <w:rPr>
          <w:sz w:val="24"/>
          <w:szCs w:val="24"/>
        </w:rPr>
        <w:t>tudy</w:t>
      </w:r>
      <w:r w:rsidR="006873AC" w:rsidRPr="00D230BD">
        <w:rPr>
          <w:spacing w:val="-5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of</w:t>
      </w:r>
      <w:r w:rsidR="006873AC" w:rsidRPr="00D230BD">
        <w:rPr>
          <w:spacing w:val="-6"/>
          <w:sz w:val="24"/>
          <w:szCs w:val="24"/>
        </w:rPr>
        <w:t xml:space="preserve"> </w:t>
      </w:r>
      <w:r w:rsidR="001960DE">
        <w:rPr>
          <w:spacing w:val="-6"/>
          <w:sz w:val="24"/>
          <w:szCs w:val="24"/>
        </w:rPr>
        <w:t>e</w:t>
      </w:r>
      <w:r w:rsidR="006873AC" w:rsidRPr="00D230BD">
        <w:rPr>
          <w:sz w:val="24"/>
          <w:szCs w:val="24"/>
        </w:rPr>
        <w:t>arly</w:t>
      </w:r>
      <w:r w:rsidR="006873AC" w:rsidRPr="00D230BD">
        <w:rPr>
          <w:spacing w:val="-5"/>
          <w:sz w:val="24"/>
          <w:szCs w:val="24"/>
        </w:rPr>
        <w:t xml:space="preserve"> </w:t>
      </w:r>
      <w:r w:rsidR="001960DE">
        <w:rPr>
          <w:spacing w:val="-5"/>
          <w:sz w:val="24"/>
          <w:szCs w:val="24"/>
        </w:rPr>
        <w:t>l</w:t>
      </w:r>
      <w:r w:rsidR="006873AC" w:rsidRPr="00D230BD">
        <w:rPr>
          <w:sz w:val="24"/>
          <w:szCs w:val="24"/>
        </w:rPr>
        <w:t>earning</w:t>
      </w:r>
      <w:r w:rsidR="006873AC" w:rsidRPr="00D230BD">
        <w:rPr>
          <w:spacing w:val="-5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in</w:t>
      </w:r>
      <w:r w:rsidR="006873AC" w:rsidRPr="00D230BD">
        <w:rPr>
          <w:spacing w:val="-5"/>
          <w:sz w:val="24"/>
          <w:szCs w:val="24"/>
        </w:rPr>
        <w:t xml:space="preserve"> </w:t>
      </w:r>
      <w:r w:rsidR="001960DE">
        <w:rPr>
          <w:spacing w:val="-5"/>
          <w:sz w:val="24"/>
          <w:szCs w:val="24"/>
        </w:rPr>
        <w:t>r</w:t>
      </w:r>
      <w:r w:rsidR="006873AC" w:rsidRPr="00D230BD">
        <w:rPr>
          <w:sz w:val="24"/>
          <w:szCs w:val="24"/>
        </w:rPr>
        <w:t>ural</w:t>
      </w:r>
      <w:r w:rsidR="006873AC" w:rsidRPr="00D230BD">
        <w:rPr>
          <w:spacing w:val="-3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North</w:t>
      </w:r>
      <w:r w:rsidR="006873AC" w:rsidRPr="00D230BD">
        <w:rPr>
          <w:spacing w:val="-5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Carolina</w:t>
      </w:r>
    </w:p>
    <w:p w14:paraId="4EC2D8B1" w14:textId="2FAED9CF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Role: Investigator</w:t>
      </w:r>
    </w:p>
    <w:p w14:paraId="23FFD7C4" w14:textId="77777777" w:rsidR="007D2782" w:rsidRPr="00D230BD" w:rsidRDefault="007D2782" w:rsidP="00D230BD">
      <w:pPr>
        <w:rPr>
          <w:sz w:val="24"/>
          <w:szCs w:val="24"/>
        </w:rPr>
      </w:pPr>
    </w:p>
    <w:p w14:paraId="29054F66" w14:textId="0CECF34C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(Franco, PI) 03/19</w:t>
      </w:r>
      <w:r w:rsidR="000A007B">
        <w:rPr>
          <w:sz w:val="24"/>
          <w:szCs w:val="24"/>
        </w:rPr>
        <w:t>-</w:t>
      </w:r>
      <w:r w:rsidRPr="00D230BD">
        <w:rPr>
          <w:sz w:val="24"/>
          <w:szCs w:val="24"/>
        </w:rPr>
        <w:t>02/20</w:t>
      </w:r>
    </w:p>
    <w:p w14:paraId="4BC3C3B0" w14:textId="77777777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North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Carolina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Department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of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Health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and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Human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Services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(DHHS)/Division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of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Child Development and Early Education ($524,935, total costs)</w:t>
      </w:r>
    </w:p>
    <w:p w14:paraId="3037034A" w14:textId="050F0A09" w:rsidR="007D2782" w:rsidRPr="00D230BD" w:rsidRDefault="000D28A7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Statewide</w:t>
      </w:r>
      <w:r w:rsidR="006873AC" w:rsidRPr="00D230BD">
        <w:rPr>
          <w:spacing w:val="-5"/>
          <w:sz w:val="24"/>
          <w:szCs w:val="24"/>
        </w:rPr>
        <w:t xml:space="preserve"> </w:t>
      </w:r>
      <w:r w:rsidR="001960DE">
        <w:rPr>
          <w:spacing w:val="-5"/>
          <w:sz w:val="24"/>
          <w:szCs w:val="24"/>
        </w:rPr>
        <w:t>e</w:t>
      </w:r>
      <w:r w:rsidR="006873AC" w:rsidRPr="00D230BD">
        <w:rPr>
          <w:sz w:val="24"/>
          <w:szCs w:val="24"/>
        </w:rPr>
        <w:t>arly</w:t>
      </w:r>
      <w:r w:rsidR="006873AC" w:rsidRPr="00D230BD">
        <w:rPr>
          <w:spacing w:val="-2"/>
          <w:sz w:val="24"/>
          <w:szCs w:val="24"/>
        </w:rPr>
        <w:t xml:space="preserve"> </w:t>
      </w:r>
      <w:r w:rsidR="001960DE">
        <w:rPr>
          <w:spacing w:val="-2"/>
          <w:sz w:val="24"/>
          <w:szCs w:val="24"/>
        </w:rPr>
        <w:t>c</w:t>
      </w:r>
      <w:r w:rsidR="006873AC" w:rsidRPr="00D230BD">
        <w:rPr>
          <w:sz w:val="24"/>
          <w:szCs w:val="24"/>
        </w:rPr>
        <w:t>hildhood</w:t>
      </w:r>
      <w:r w:rsidR="006873AC" w:rsidRPr="00D230BD">
        <w:rPr>
          <w:spacing w:val="-2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B-5</w:t>
      </w:r>
      <w:r w:rsidR="006873AC" w:rsidRPr="00D230BD">
        <w:rPr>
          <w:spacing w:val="-2"/>
          <w:sz w:val="24"/>
          <w:szCs w:val="24"/>
        </w:rPr>
        <w:t xml:space="preserve"> </w:t>
      </w:r>
      <w:r w:rsidR="001960DE">
        <w:rPr>
          <w:spacing w:val="-2"/>
          <w:sz w:val="24"/>
          <w:szCs w:val="24"/>
        </w:rPr>
        <w:t>n</w:t>
      </w:r>
      <w:r w:rsidR="006873AC" w:rsidRPr="00D230BD">
        <w:rPr>
          <w:sz w:val="24"/>
          <w:szCs w:val="24"/>
        </w:rPr>
        <w:t>eeds</w:t>
      </w:r>
      <w:r w:rsidR="006873AC" w:rsidRPr="00D230BD">
        <w:rPr>
          <w:spacing w:val="-3"/>
          <w:sz w:val="24"/>
          <w:szCs w:val="24"/>
        </w:rPr>
        <w:t xml:space="preserve"> </w:t>
      </w:r>
      <w:r w:rsidR="001960DE">
        <w:rPr>
          <w:spacing w:val="-3"/>
          <w:sz w:val="24"/>
          <w:szCs w:val="24"/>
        </w:rPr>
        <w:t>a</w:t>
      </w:r>
      <w:r w:rsidR="006873AC" w:rsidRPr="00D230BD">
        <w:rPr>
          <w:sz w:val="24"/>
          <w:szCs w:val="24"/>
        </w:rPr>
        <w:t>ssessment</w:t>
      </w:r>
      <w:r w:rsidR="006873AC" w:rsidRPr="00D230BD">
        <w:rPr>
          <w:spacing w:val="-2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(PDG</w:t>
      </w:r>
      <w:r w:rsidR="006873AC" w:rsidRPr="00D230BD">
        <w:rPr>
          <w:spacing w:val="-2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B-</w:t>
      </w:r>
      <w:r w:rsidR="006873AC" w:rsidRPr="00D230BD">
        <w:rPr>
          <w:spacing w:val="-5"/>
          <w:sz w:val="24"/>
          <w:szCs w:val="24"/>
        </w:rPr>
        <w:t>5).</w:t>
      </w:r>
    </w:p>
    <w:p w14:paraId="49860B3E" w14:textId="77777777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Role: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Principal</w:t>
      </w:r>
      <w:r w:rsidRPr="00D230BD">
        <w:rPr>
          <w:spacing w:val="-2"/>
          <w:sz w:val="24"/>
          <w:szCs w:val="24"/>
        </w:rPr>
        <w:t xml:space="preserve"> Investigator</w:t>
      </w:r>
    </w:p>
    <w:p w14:paraId="093EA620" w14:textId="77777777" w:rsidR="00D230BD" w:rsidRDefault="00D230BD" w:rsidP="00D230BD">
      <w:pPr>
        <w:rPr>
          <w:sz w:val="24"/>
          <w:szCs w:val="24"/>
        </w:rPr>
      </w:pPr>
    </w:p>
    <w:p w14:paraId="366A2FCD" w14:textId="58F3E49F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(Hong, PI) 12/19</w:t>
      </w:r>
      <w:r w:rsidR="000A007B">
        <w:rPr>
          <w:sz w:val="24"/>
          <w:szCs w:val="24"/>
        </w:rPr>
        <w:t>-</w:t>
      </w:r>
      <w:r w:rsidRPr="00D230BD">
        <w:rPr>
          <w:sz w:val="24"/>
          <w:szCs w:val="24"/>
        </w:rPr>
        <w:t>02/20</w:t>
      </w:r>
    </w:p>
    <w:p w14:paraId="5C9C5A6D" w14:textId="77777777" w:rsidR="001960DE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Child Care Services Association ($74,975, total costs)</w:t>
      </w:r>
    </w:p>
    <w:p w14:paraId="7041B720" w14:textId="1D8E1E0A" w:rsidR="00D230BD" w:rsidRDefault="000D28A7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Babies</w:t>
      </w:r>
      <w:r w:rsidR="006873AC" w:rsidRPr="00D230BD">
        <w:rPr>
          <w:spacing w:val="-7"/>
          <w:sz w:val="24"/>
          <w:szCs w:val="24"/>
        </w:rPr>
        <w:t xml:space="preserve"> </w:t>
      </w:r>
      <w:r w:rsidR="001960DE">
        <w:rPr>
          <w:spacing w:val="-7"/>
          <w:sz w:val="24"/>
          <w:szCs w:val="24"/>
        </w:rPr>
        <w:t>f</w:t>
      </w:r>
      <w:r w:rsidR="006873AC" w:rsidRPr="00D230BD">
        <w:rPr>
          <w:sz w:val="24"/>
          <w:szCs w:val="24"/>
        </w:rPr>
        <w:t>irst</w:t>
      </w:r>
      <w:r w:rsidR="006873AC" w:rsidRPr="00D230BD">
        <w:rPr>
          <w:spacing w:val="-7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North</w:t>
      </w:r>
      <w:r w:rsidR="006873AC" w:rsidRPr="00D230BD">
        <w:rPr>
          <w:spacing w:val="-7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Carolina</w:t>
      </w:r>
      <w:r w:rsidR="006873AC" w:rsidRPr="00D230BD">
        <w:rPr>
          <w:spacing w:val="-8"/>
          <w:sz w:val="24"/>
          <w:szCs w:val="24"/>
        </w:rPr>
        <w:t xml:space="preserve"> </w:t>
      </w:r>
      <w:r w:rsidR="001960DE">
        <w:rPr>
          <w:spacing w:val="-8"/>
          <w:sz w:val="24"/>
          <w:szCs w:val="24"/>
        </w:rPr>
        <w:t>p</w:t>
      </w:r>
      <w:r w:rsidR="006873AC" w:rsidRPr="00D230BD">
        <w:rPr>
          <w:sz w:val="24"/>
          <w:szCs w:val="24"/>
        </w:rPr>
        <w:t>rogram</w:t>
      </w:r>
      <w:r w:rsidR="006873AC" w:rsidRPr="00D230BD">
        <w:rPr>
          <w:spacing w:val="-7"/>
          <w:sz w:val="24"/>
          <w:szCs w:val="24"/>
        </w:rPr>
        <w:t xml:space="preserve"> </w:t>
      </w:r>
      <w:r w:rsidR="001960DE">
        <w:rPr>
          <w:spacing w:val="-7"/>
          <w:sz w:val="24"/>
          <w:szCs w:val="24"/>
        </w:rPr>
        <w:t>e</w:t>
      </w:r>
      <w:r w:rsidR="006873AC" w:rsidRPr="00D230BD">
        <w:rPr>
          <w:sz w:val="24"/>
          <w:szCs w:val="24"/>
        </w:rPr>
        <w:t>valuation</w:t>
      </w:r>
      <w:r w:rsidR="006873AC" w:rsidRPr="00D230BD">
        <w:rPr>
          <w:spacing w:val="-5"/>
          <w:sz w:val="24"/>
          <w:szCs w:val="24"/>
        </w:rPr>
        <w:t xml:space="preserve"> </w:t>
      </w:r>
      <w:r w:rsidR="001960DE">
        <w:rPr>
          <w:spacing w:val="-5"/>
          <w:sz w:val="24"/>
          <w:szCs w:val="24"/>
        </w:rPr>
        <w:t>m</w:t>
      </w:r>
      <w:r w:rsidR="006873AC" w:rsidRPr="00D230BD">
        <w:rPr>
          <w:sz w:val="24"/>
          <w:szCs w:val="24"/>
        </w:rPr>
        <w:t>odel</w:t>
      </w:r>
    </w:p>
    <w:p w14:paraId="22B8A2FE" w14:textId="241B35E5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Role: Investigator</w:t>
      </w:r>
    </w:p>
    <w:p w14:paraId="2051A3BF" w14:textId="77777777" w:rsidR="007D2782" w:rsidRPr="00D230BD" w:rsidRDefault="007D2782" w:rsidP="00D230BD">
      <w:pPr>
        <w:rPr>
          <w:sz w:val="24"/>
          <w:szCs w:val="24"/>
        </w:rPr>
      </w:pPr>
    </w:p>
    <w:p w14:paraId="77039613" w14:textId="1D31E2EC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(Franco, PI) 06/16</w:t>
      </w:r>
      <w:r w:rsidR="000A007B">
        <w:rPr>
          <w:sz w:val="24"/>
          <w:szCs w:val="24"/>
        </w:rPr>
        <w:t>-</w:t>
      </w:r>
      <w:r w:rsidRPr="00D230BD">
        <w:rPr>
          <w:sz w:val="24"/>
          <w:szCs w:val="24"/>
        </w:rPr>
        <w:t>12/18</w:t>
      </w:r>
    </w:p>
    <w:p w14:paraId="2817665B" w14:textId="77777777" w:rsidR="001960DE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The</w:t>
      </w:r>
      <w:r w:rsidRPr="00D230BD">
        <w:rPr>
          <w:spacing w:val="-7"/>
          <w:sz w:val="24"/>
          <w:szCs w:val="24"/>
        </w:rPr>
        <w:t xml:space="preserve"> </w:t>
      </w:r>
      <w:r w:rsidRPr="00D230BD">
        <w:rPr>
          <w:sz w:val="24"/>
          <w:szCs w:val="24"/>
        </w:rPr>
        <w:t>Lewin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Group-FPG</w:t>
      </w:r>
      <w:r w:rsidRPr="00D230BD">
        <w:rPr>
          <w:spacing w:val="-7"/>
          <w:sz w:val="24"/>
          <w:szCs w:val="24"/>
        </w:rPr>
        <w:t xml:space="preserve"> </w:t>
      </w:r>
      <w:r w:rsidRPr="00D230BD">
        <w:rPr>
          <w:sz w:val="24"/>
          <w:szCs w:val="24"/>
        </w:rPr>
        <w:t>Subcontract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($117,982,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>total</w:t>
      </w:r>
      <w:r w:rsidRPr="00D230BD">
        <w:rPr>
          <w:spacing w:val="-6"/>
          <w:sz w:val="24"/>
          <w:szCs w:val="24"/>
        </w:rPr>
        <w:t xml:space="preserve"> </w:t>
      </w:r>
      <w:r w:rsidRPr="00D230BD">
        <w:rPr>
          <w:sz w:val="24"/>
          <w:szCs w:val="24"/>
        </w:rPr>
        <w:t xml:space="preserve">costs) </w:t>
      </w:r>
    </w:p>
    <w:p w14:paraId="2A96B727" w14:textId="4C75E47D" w:rsidR="00D230BD" w:rsidRDefault="001960DE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>
        <w:rPr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Vermont Agency of Education</w:t>
      </w:r>
      <w:r>
        <w:rPr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PreK</w:t>
      </w:r>
      <w:r w:rsidR="006873AC" w:rsidRPr="00D230BD"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 w:rsidR="006873AC" w:rsidRPr="00D230BD">
        <w:rPr>
          <w:sz w:val="24"/>
          <w:szCs w:val="24"/>
        </w:rPr>
        <w:t>onitoring</w:t>
      </w:r>
      <w:r w:rsidR="006873AC" w:rsidRPr="00D230BD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s</w:t>
      </w:r>
      <w:r w:rsidR="006873AC" w:rsidRPr="00D230BD">
        <w:rPr>
          <w:sz w:val="24"/>
          <w:szCs w:val="24"/>
        </w:rPr>
        <w:t>ystem</w:t>
      </w:r>
      <w:r w:rsidR="006873AC" w:rsidRPr="00D230BD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d</w:t>
      </w:r>
      <w:r w:rsidR="006873AC" w:rsidRPr="00D230BD">
        <w:rPr>
          <w:sz w:val="24"/>
          <w:szCs w:val="24"/>
        </w:rPr>
        <w:t>esign</w:t>
      </w:r>
      <w:r w:rsidR="006873AC" w:rsidRPr="00D230BD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 w:rsidR="006873AC" w:rsidRPr="00D230BD">
        <w:rPr>
          <w:sz w:val="24"/>
          <w:szCs w:val="24"/>
        </w:rPr>
        <w:t>onsultation</w:t>
      </w:r>
      <w:r w:rsidR="006873AC" w:rsidRPr="00D230BD">
        <w:rPr>
          <w:spacing w:val="-6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and</w:t>
      </w:r>
      <w:r w:rsidR="006873AC" w:rsidRPr="00D230BD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 w:rsidR="006873AC" w:rsidRPr="00D230BD">
        <w:rPr>
          <w:sz w:val="24"/>
          <w:szCs w:val="24"/>
        </w:rPr>
        <w:t>oordination</w:t>
      </w:r>
    </w:p>
    <w:p w14:paraId="481C60A5" w14:textId="72FD2A88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Role: Principal Investigator</w:t>
      </w:r>
    </w:p>
    <w:p w14:paraId="03B485D8" w14:textId="77777777" w:rsidR="007D2782" w:rsidRPr="00D230BD" w:rsidRDefault="007D2782" w:rsidP="00D230BD">
      <w:pPr>
        <w:rPr>
          <w:sz w:val="24"/>
          <w:szCs w:val="24"/>
        </w:rPr>
      </w:pPr>
    </w:p>
    <w:p w14:paraId="3F7F5229" w14:textId="4FDDD767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(LaForett, PI) 09/14</w:t>
      </w:r>
      <w:r w:rsidR="000A007B">
        <w:rPr>
          <w:sz w:val="24"/>
          <w:szCs w:val="24"/>
        </w:rPr>
        <w:t>-</w:t>
      </w:r>
      <w:r w:rsidRPr="00D230BD">
        <w:rPr>
          <w:spacing w:val="-2"/>
          <w:sz w:val="24"/>
          <w:szCs w:val="24"/>
        </w:rPr>
        <w:t>06/19</w:t>
      </w:r>
    </w:p>
    <w:p w14:paraId="127FCC8F" w14:textId="77777777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University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of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North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z w:val="24"/>
          <w:szCs w:val="24"/>
        </w:rPr>
        <w:t>Carolina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at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Chapel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z w:val="24"/>
          <w:szCs w:val="24"/>
        </w:rPr>
        <w:t>Hill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z w:val="24"/>
          <w:szCs w:val="24"/>
        </w:rPr>
        <w:t>($100,000,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z w:val="24"/>
          <w:szCs w:val="24"/>
        </w:rPr>
        <w:t>total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pacing w:val="-2"/>
          <w:sz w:val="24"/>
          <w:szCs w:val="24"/>
        </w:rPr>
        <w:t>costs)</w:t>
      </w:r>
    </w:p>
    <w:p w14:paraId="250ACCFD" w14:textId="53E9D246" w:rsidR="00D230BD" w:rsidRDefault="001960DE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 w:rsidR="000D28A7">
        <w:rPr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Social</w:t>
      </w:r>
      <w:r w:rsidR="006873AC" w:rsidRPr="00D230BD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6873AC" w:rsidRPr="00D230BD">
        <w:rPr>
          <w:sz w:val="24"/>
          <w:szCs w:val="24"/>
        </w:rPr>
        <w:t>etworks</w:t>
      </w:r>
      <w:r w:rsidR="006873AC" w:rsidRPr="00D230BD">
        <w:rPr>
          <w:spacing w:val="-5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and</w:t>
      </w:r>
      <w:r w:rsidR="006873AC" w:rsidRPr="00D230BD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6873AC" w:rsidRPr="00D230BD">
        <w:rPr>
          <w:sz w:val="24"/>
          <w:szCs w:val="24"/>
        </w:rPr>
        <w:t>cademic</w:t>
      </w:r>
      <w:r w:rsidR="006873AC" w:rsidRPr="00D230BD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e</w:t>
      </w:r>
      <w:r w:rsidR="006873AC" w:rsidRPr="00D230BD">
        <w:rPr>
          <w:sz w:val="24"/>
          <w:szCs w:val="24"/>
        </w:rPr>
        <w:t>ngagement</w:t>
      </w:r>
      <w:r w:rsidR="006873AC" w:rsidRPr="00D230BD">
        <w:rPr>
          <w:spacing w:val="-5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in</w:t>
      </w:r>
      <w:r w:rsidR="006873AC" w:rsidRPr="00D230BD">
        <w:rPr>
          <w:spacing w:val="-5"/>
          <w:sz w:val="24"/>
          <w:szCs w:val="24"/>
        </w:rPr>
        <w:t xml:space="preserve"> </w:t>
      </w:r>
      <w:r w:rsidR="006873AC" w:rsidRPr="00D230BD">
        <w:rPr>
          <w:sz w:val="24"/>
          <w:szCs w:val="24"/>
        </w:rPr>
        <w:t>a</w:t>
      </w:r>
      <w:r w:rsidR="006873AC" w:rsidRPr="00D230BD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 w:rsidR="006873AC" w:rsidRPr="00D230BD">
        <w:rPr>
          <w:sz w:val="24"/>
          <w:szCs w:val="24"/>
        </w:rPr>
        <w:t>ilingual</w:t>
      </w:r>
      <w:r w:rsidR="006873AC" w:rsidRPr="00D230BD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e</w:t>
      </w:r>
      <w:r w:rsidR="006873AC" w:rsidRPr="00D230BD">
        <w:rPr>
          <w:sz w:val="24"/>
          <w:szCs w:val="24"/>
        </w:rPr>
        <w:t>ducational</w:t>
      </w:r>
      <w:r w:rsidR="006873AC" w:rsidRPr="00D230BD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e</w:t>
      </w:r>
      <w:r w:rsidR="006873AC" w:rsidRPr="00D230BD">
        <w:rPr>
          <w:sz w:val="24"/>
          <w:szCs w:val="24"/>
        </w:rPr>
        <w:t>nvironment</w:t>
      </w:r>
    </w:p>
    <w:p w14:paraId="4BD73F5F" w14:textId="2A66D9E8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Role: Co-Principal Investigator</w:t>
      </w:r>
    </w:p>
    <w:p w14:paraId="75B552A5" w14:textId="77777777" w:rsidR="00D230BD" w:rsidRDefault="00D230BD" w:rsidP="00D230BD">
      <w:pPr>
        <w:rPr>
          <w:sz w:val="24"/>
          <w:szCs w:val="24"/>
        </w:rPr>
      </w:pPr>
    </w:p>
    <w:p w14:paraId="72A7019C" w14:textId="0F667905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(Hong, PI) 12/17</w:t>
      </w:r>
      <w:r w:rsidR="000A007B">
        <w:rPr>
          <w:sz w:val="24"/>
          <w:szCs w:val="24"/>
        </w:rPr>
        <w:t>-</w:t>
      </w:r>
      <w:r w:rsidRPr="00D230BD">
        <w:rPr>
          <w:sz w:val="24"/>
          <w:szCs w:val="24"/>
        </w:rPr>
        <w:t>12/18</w:t>
      </w:r>
    </w:p>
    <w:p w14:paraId="0BF5BC01" w14:textId="77777777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Heising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Simons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z w:val="24"/>
          <w:szCs w:val="24"/>
        </w:rPr>
        <w:t>Foundation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($100,000,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z w:val="24"/>
          <w:szCs w:val="24"/>
        </w:rPr>
        <w:t>total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pacing w:val="-2"/>
          <w:sz w:val="24"/>
          <w:szCs w:val="24"/>
        </w:rPr>
        <w:t>costs)</w:t>
      </w:r>
    </w:p>
    <w:p w14:paraId="6532598E" w14:textId="28D6EA9C" w:rsid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Systematic</w:t>
      </w:r>
      <w:r w:rsidRPr="00D230BD">
        <w:rPr>
          <w:spacing w:val="-5"/>
          <w:sz w:val="24"/>
          <w:szCs w:val="24"/>
        </w:rPr>
        <w:t xml:space="preserve"> </w:t>
      </w:r>
      <w:r w:rsidR="001960DE">
        <w:rPr>
          <w:spacing w:val="-5"/>
          <w:sz w:val="24"/>
          <w:szCs w:val="24"/>
        </w:rPr>
        <w:t>r</w:t>
      </w:r>
      <w:r w:rsidRPr="00D230BD">
        <w:rPr>
          <w:sz w:val="24"/>
          <w:szCs w:val="24"/>
        </w:rPr>
        <w:t>eview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of</w:t>
      </w:r>
      <w:r w:rsidRPr="00D230BD">
        <w:rPr>
          <w:spacing w:val="-5"/>
          <w:sz w:val="24"/>
          <w:szCs w:val="24"/>
        </w:rPr>
        <w:t xml:space="preserve"> </w:t>
      </w:r>
      <w:r w:rsidR="001960DE">
        <w:rPr>
          <w:spacing w:val="-5"/>
          <w:sz w:val="24"/>
          <w:szCs w:val="24"/>
        </w:rPr>
        <w:t>l</w:t>
      </w:r>
      <w:r w:rsidRPr="00D230BD">
        <w:rPr>
          <w:sz w:val="24"/>
          <w:szCs w:val="24"/>
        </w:rPr>
        <w:t>iterature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on</w:t>
      </w:r>
      <w:r w:rsidRPr="00D230BD">
        <w:rPr>
          <w:spacing w:val="-2"/>
          <w:sz w:val="24"/>
          <w:szCs w:val="24"/>
        </w:rPr>
        <w:t xml:space="preserve"> </w:t>
      </w:r>
      <w:r w:rsidR="001960DE">
        <w:rPr>
          <w:spacing w:val="-2"/>
          <w:sz w:val="24"/>
          <w:szCs w:val="24"/>
        </w:rPr>
        <w:t>e</w:t>
      </w:r>
      <w:r w:rsidRPr="00D230BD">
        <w:rPr>
          <w:sz w:val="24"/>
          <w:szCs w:val="24"/>
        </w:rPr>
        <w:t>arly</w:t>
      </w:r>
      <w:r w:rsidRPr="00D230BD">
        <w:rPr>
          <w:spacing w:val="-4"/>
          <w:sz w:val="24"/>
          <w:szCs w:val="24"/>
        </w:rPr>
        <w:t xml:space="preserve"> </w:t>
      </w:r>
      <w:r w:rsidR="001960DE">
        <w:rPr>
          <w:spacing w:val="-4"/>
          <w:sz w:val="24"/>
          <w:szCs w:val="24"/>
        </w:rPr>
        <w:t>c</w:t>
      </w:r>
      <w:r w:rsidRPr="00D230BD">
        <w:rPr>
          <w:sz w:val="24"/>
          <w:szCs w:val="24"/>
        </w:rPr>
        <w:t>hildhood</w:t>
      </w:r>
      <w:r w:rsidRPr="00D230BD">
        <w:rPr>
          <w:spacing w:val="-4"/>
          <w:sz w:val="24"/>
          <w:szCs w:val="24"/>
        </w:rPr>
        <w:t xml:space="preserve"> </w:t>
      </w:r>
      <w:r w:rsidR="001960DE">
        <w:rPr>
          <w:sz w:val="24"/>
          <w:szCs w:val="24"/>
        </w:rPr>
        <w:t>e</w:t>
      </w:r>
      <w:r w:rsidRPr="00D230BD">
        <w:rPr>
          <w:sz w:val="24"/>
          <w:szCs w:val="24"/>
        </w:rPr>
        <w:t>ducation</w:t>
      </w:r>
    </w:p>
    <w:p w14:paraId="6D3A2F6D" w14:textId="57A29645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Role: Research Assistant</w:t>
      </w:r>
    </w:p>
    <w:p w14:paraId="6C3A6A39" w14:textId="77777777" w:rsidR="007D2782" w:rsidRPr="00D230BD" w:rsidRDefault="007D2782" w:rsidP="00D230BD">
      <w:pPr>
        <w:rPr>
          <w:sz w:val="24"/>
          <w:szCs w:val="24"/>
        </w:rPr>
      </w:pPr>
    </w:p>
    <w:p w14:paraId="1809EFD7" w14:textId="22E4DEBE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(Gardner-Neblett,</w:t>
      </w:r>
      <w:r w:rsidRPr="00D230BD">
        <w:rPr>
          <w:spacing w:val="-15"/>
          <w:sz w:val="24"/>
          <w:szCs w:val="24"/>
        </w:rPr>
        <w:t xml:space="preserve"> </w:t>
      </w:r>
      <w:r w:rsidRPr="00D230BD">
        <w:rPr>
          <w:sz w:val="24"/>
          <w:szCs w:val="24"/>
        </w:rPr>
        <w:t>PI) 02/16</w:t>
      </w:r>
      <w:r w:rsidR="000A007B">
        <w:rPr>
          <w:sz w:val="24"/>
          <w:szCs w:val="24"/>
        </w:rPr>
        <w:t>-</w:t>
      </w:r>
      <w:r w:rsidRPr="00D230BD">
        <w:rPr>
          <w:sz w:val="24"/>
          <w:szCs w:val="24"/>
        </w:rPr>
        <w:t>12/17</w:t>
      </w:r>
    </w:p>
    <w:p w14:paraId="5042CA92" w14:textId="77777777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Better</w:t>
      </w:r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Kid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z w:val="24"/>
          <w:szCs w:val="24"/>
        </w:rPr>
        <w:t>Care,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z w:val="24"/>
          <w:szCs w:val="24"/>
        </w:rPr>
        <w:t>The</w:t>
      </w:r>
      <w:r w:rsidRPr="00D230BD">
        <w:rPr>
          <w:spacing w:val="-3"/>
          <w:sz w:val="24"/>
          <w:szCs w:val="24"/>
        </w:rPr>
        <w:t xml:space="preserve"> </w:t>
      </w:r>
      <w:r w:rsidRPr="00D230BD">
        <w:rPr>
          <w:sz w:val="24"/>
          <w:szCs w:val="24"/>
        </w:rPr>
        <w:t>Pennsylvania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State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University</w:t>
      </w:r>
      <w:r w:rsidRPr="00D230BD">
        <w:rPr>
          <w:spacing w:val="-2"/>
          <w:sz w:val="24"/>
          <w:szCs w:val="24"/>
        </w:rPr>
        <w:t xml:space="preserve"> </w:t>
      </w:r>
      <w:r w:rsidRPr="00D230BD">
        <w:rPr>
          <w:sz w:val="24"/>
          <w:szCs w:val="24"/>
        </w:rPr>
        <w:t>($50,000,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z w:val="24"/>
          <w:szCs w:val="24"/>
        </w:rPr>
        <w:t>total</w:t>
      </w:r>
      <w:r w:rsidRPr="00D230BD">
        <w:rPr>
          <w:spacing w:val="-1"/>
          <w:sz w:val="24"/>
          <w:szCs w:val="24"/>
        </w:rPr>
        <w:t xml:space="preserve"> </w:t>
      </w:r>
      <w:r w:rsidRPr="00D230BD">
        <w:rPr>
          <w:spacing w:val="-2"/>
          <w:sz w:val="24"/>
          <w:szCs w:val="24"/>
        </w:rPr>
        <w:t>costs)</w:t>
      </w:r>
    </w:p>
    <w:p w14:paraId="2D62171C" w14:textId="477F02A3" w:rsidR="007D2782" w:rsidRPr="00D230BD" w:rsidRDefault="001960DE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Project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Title:</w:t>
      </w:r>
      <w:r w:rsidR="00E43A01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D230BD">
        <w:rPr>
          <w:sz w:val="24"/>
          <w:szCs w:val="24"/>
        </w:rPr>
        <w:t>reating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professional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development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resources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for</w:t>
      </w:r>
      <w:r w:rsidRPr="00D230BD">
        <w:rPr>
          <w:spacing w:val="-3"/>
          <w:sz w:val="24"/>
          <w:szCs w:val="24"/>
        </w:rPr>
        <w:t xml:space="preserve"> </w:t>
      </w:r>
      <w:proofErr w:type="gramStart"/>
      <w:r w:rsidRPr="00D230BD">
        <w:rPr>
          <w:sz w:val="24"/>
          <w:szCs w:val="24"/>
        </w:rPr>
        <w:t>child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care</w:t>
      </w:r>
      <w:proofErr w:type="gramEnd"/>
      <w:r w:rsidRPr="00D230BD">
        <w:rPr>
          <w:spacing w:val="-5"/>
          <w:sz w:val="24"/>
          <w:szCs w:val="24"/>
        </w:rPr>
        <w:t xml:space="preserve"> </w:t>
      </w:r>
      <w:r w:rsidRPr="00D230BD">
        <w:rPr>
          <w:sz w:val="24"/>
          <w:szCs w:val="24"/>
        </w:rPr>
        <w:t>providers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working</w:t>
      </w:r>
      <w:r w:rsidRPr="00D230BD">
        <w:rPr>
          <w:spacing w:val="-4"/>
          <w:sz w:val="24"/>
          <w:szCs w:val="24"/>
        </w:rPr>
        <w:t xml:space="preserve"> </w:t>
      </w:r>
      <w:r w:rsidRPr="00D230BD">
        <w:rPr>
          <w:sz w:val="24"/>
          <w:szCs w:val="24"/>
        </w:rPr>
        <w:t>with dual language learners</w:t>
      </w:r>
    </w:p>
    <w:p w14:paraId="271D5F5F" w14:textId="77777777" w:rsidR="007D2782" w:rsidRPr="00D230BD" w:rsidRDefault="006873AC" w:rsidP="00D230BD">
      <w:pPr>
        <w:rPr>
          <w:sz w:val="24"/>
          <w:szCs w:val="24"/>
        </w:rPr>
      </w:pPr>
      <w:r w:rsidRPr="00D230BD">
        <w:rPr>
          <w:sz w:val="24"/>
          <w:szCs w:val="24"/>
        </w:rPr>
        <w:t>Role:</w:t>
      </w:r>
      <w:r w:rsidRPr="00D230BD">
        <w:rPr>
          <w:spacing w:val="-3"/>
          <w:sz w:val="24"/>
          <w:szCs w:val="24"/>
        </w:rPr>
        <w:t xml:space="preserve"> </w:t>
      </w:r>
      <w:r w:rsidRPr="00D230BD">
        <w:rPr>
          <w:sz w:val="24"/>
          <w:szCs w:val="24"/>
        </w:rPr>
        <w:t>Co-Principal</w:t>
      </w:r>
      <w:r w:rsidRPr="00D230BD">
        <w:rPr>
          <w:spacing w:val="-2"/>
          <w:sz w:val="24"/>
          <w:szCs w:val="24"/>
        </w:rPr>
        <w:t xml:space="preserve"> Investigator</w:t>
      </w:r>
    </w:p>
    <w:p w14:paraId="5947AC5F" w14:textId="77777777" w:rsidR="00926452" w:rsidRDefault="00926452" w:rsidP="00874C6D">
      <w:pPr>
        <w:pStyle w:val="Heading1"/>
        <w:ind w:left="0"/>
      </w:pPr>
    </w:p>
    <w:p w14:paraId="4D4BA1FA" w14:textId="3AEAB5A7" w:rsidR="007D2782" w:rsidRDefault="006873AC" w:rsidP="00926452">
      <w:pPr>
        <w:pStyle w:val="Heading2"/>
      </w:pPr>
      <w:r>
        <w:t>REVIEWER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PROFESSIONAL</w:t>
      </w:r>
      <w:r>
        <w:rPr>
          <w:spacing w:val="-2"/>
        </w:rPr>
        <w:t xml:space="preserve"> JOURNALS</w:t>
      </w:r>
    </w:p>
    <w:p w14:paraId="6991CD82" w14:textId="77777777" w:rsidR="007D2782" w:rsidRDefault="007D2782">
      <w:pPr>
        <w:pStyle w:val="BodyText"/>
        <w:spacing w:before="2"/>
        <w:rPr>
          <w:b/>
          <w:sz w:val="16"/>
        </w:rPr>
      </w:pPr>
    </w:p>
    <w:p w14:paraId="3969227D" w14:textId="1ABF0F61" w:rsidR="003B5341" w:rsidRDefault="003B5341" w:rsidP="00AA7784">
      <w:pPr>
        <w:pStyle w:val="BodyText"/>
        <w:tabs>
          <w:tab w:val="left" w:pos="3719"/>
        </w:tabs>
        <w:ind w:right="806" w:hanging="90"/>
      </w:pPr>
      <w:r>
        <w:t>August 2023 to present</w:t>
      </w:r>
      <w:r>
        <w:tab/>
        <w:t>Journal of Bilingual Education</w:t>
      </w:r>
    </w:p>
    <w:p w14:paraId="01C7DA6B" w14:textId="77777777" w:rsidR="00AA7784" w:rsidRDefault="006873AC" w:rsidP="00AA7784">
      <w:pPr>
        <w:pStyle w:val="BodyText"/>
        <w:tabs>
          <w:tab w:val="left" w:pos="3719"/>
        </w:tabs>
        <w:ind w:right="806" w:hanging="90"/>
      </w:pPr>
      <w:r>
        <w:t>December 2019 to present</w:t>
      </w:r>
      <w:r>
        <w:tab/>
        <w:t>Topics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Early</w:t>
      </w:r>
      <w:r>
        <w:rPr>
          <w:spacing w:val="-8"/>
        </w:rPr>
        <w:t xml:space="preserve"> </w:t>
      </w:r>
      <w:r>
        <w:t>Childhood</w:t>
      </w:r>
      <w:r>
        <w:rPr>
          <w:spacing w:val="-8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t>Education</w:t>
      </w:r>
    </w:p>
    <w:p w14:paraId="1985DE54" w14:textId="786625DF" w:rsidR="007D2782" w:rsidRDefault="006873AC" w:rsidP="00AA7784">
      <w:pPr>
        <w:pStyle w:val="BodyText"/>
        <w:tabs>
          <w:tab w:val="left" w:pos="3719"/>
        </w:tabs>
        <w:ind w:right="806" w:hanging="90"/>
      </w:pPr>
      <w:r>
        <w:t>April 2019 to present</w:t>
      </w:r>
      <w:r>
        <w:tab/>
        <w:t>Early Child Development and Care</w:t>
      </w:r>
    </w:p>
    <w:p w14:paraId="3FAEF7C9" w14:textId="77777777" w:rsidR="007D2782" w:rsidRDefault="006873AC" w:rsidP="00AA7784">
      <w:pPr>
        <w:pStyle w:val="BodyText"/>
        <w:tabs>
          <w:tab w:val="left" w:pos="3719"/>
        </w:tabs>
        <w:ind w:hanging="90"/>
      </w:pPr>
      <w:r>
        <w:t>June</w:t>
      </w:r>
      <w:r>
        <w:rPr>
          <w:spacing w:val="-1"/>
        </w:rPr>
        <w:t xml:space="preserve"> </w:t>
      </w:r>
      <w:r>
        <w:t xml:space="preserve">2018 to </w:t>
      </w:r>
      <w:r>
        <w:rPr>
          <w:spacing w:val="-2"/>
        </w:rPr>
        <w:t>present</w:t>
      </w:r>
      <w:r>
        <w:tab/>
        <w:t>Early</w:t>
      </w:r>
      <w:r>
        <w:rPr>
          <w:spacing w:val="-4"/>
        </w:rPr>
        <w:t xml:space="preserve"> </w:t>
      </w:r>
      <w:r>
        <w:t>Childhood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Quarterly</w:t>
      </w:r>
    </w:p>
    <w:p w14:paraId="4B19CBEA" w14:textId="77777777" w:rsidR="00E43A01" w:rsidRDefault="006873AC" w:rsidP="00AA7784">
      <w:pPr>
        <w:pStyle w:val="BodyText"/>
        <w:tabs>
          <w:tab w:val="left" w:pos="3719"/>
        </w:tabs>
        <w:ind w:hanging="90"/>
      </w:pPr>
      <w:r>
        <w:lastRenderedPageBreak/>
        <w:t>April 2011 to present</w:t>
      </w:r>
      <w:r>
        <w:tab/>
        <w:t>Journal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Early</w:t>
      </w:r>
      <w:r>
        <w:rPr>
          <w:spacing w:val="-7"/>
        </w:rPr>
        <w:t xml:space="preserve"> </w:t>
      </w:r>
      <w:r>
        <w:t xml:space="preserve">Intervention </w:t>
      </w:r>
    </w:p>
    <w:p w14:paraId="1305C4CD" w14:textId="31ABCD61" w:rsidR="00E43A01" w:rsidRDefault="00E43A01" w:rsidP="00AA7784">
      <w:pPr>
        <w:pStyle w:val="BodyText"/>
        <w:tabs>
          <w:tab w:val="left" w:pos="3719"/>
        </w:tabs>
        <w:ind w:hanging="90"/>
      </w:pPr>
      <w:r>
        <w:t>April</w:t>
      </w:r>
      <w:r>
        <w:rPr>
          <w:spacing w:val="-2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March 2017</w:t>
      </w:r>
      <w:r>
        <w:tab/>
        <w:t>Journal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Psychiatric</w:t>
      </w:r>
      <w:r>
        <w:rPr>
          <w:spacing w:val="-2"/>
        </w:rPr>
        <w:t xml:space="preserve"> Research</w:t>
      </w:r>
    </w:p>
    <w:p w14:paraId="4E7A85EF" w14:textId="5F5BB873" w:rsidR="007D2782" w:rsidRDefault="006873AC" w:rsidP="00AA7784">
      <w:pPr>
        <w:pStyle w:val="BodyText"/>
        <w:tabs>
          <w:tab w:val="left" w:pos="3719"/>
        </w:tabs>
        <w:ind w:right="2366" w:hanging="90"/>
      </w:pPr>
      <w:r>
        <w:t>January</w:t>
      </w:r>
      <w:r>
        <w:rPr>
          <w:spacing w:val="-1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December</w:t>
      </w:r>
      <w:r>
        <w:rPr>
          <w:spacing w:val="-1"/>
        </w:rPr>
        <w:t xml:space="preserve"> </w:t>
      </w:r>
      <w:r>
        <w:rPr>
          <w:spacing w:val="-4"/>
        </w:rPr>
        <w:t>2008</w:t>
      </w:r>
      <w:r>
        <w:tab/>
        <w:t>Journal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Anxiety</w:t>
      </w:r>
      <w:r>
        <w:rPr>
          <w:spacing w:val="-1"/>
        </w:rPr>
        <w:t xml:space="preserve"> </w:t>
      </w:r>
      <w:r>
        <w:rPr>
          <w:spacing w:val="-2"/>
        </w:rPr>
        <w:t>Disorders</w:t>
      </w:r>
    </w:p>
    <w:p w14:paraId="4D70F0A6" w14:textId="77777777" w:rsidR="007D2782" w:rsidRDefault="006873AC" w:rsidP="00AA7784">
      <w:pPr>
        <w:pStyle w:val="BodyText"/>
        <w:tabs>
          <w:tab w:val="left" w:pos="3719"/>
        </w:tabs>
        <w:ind w:hanging="90"/>
      </w:pPr>
      <w:r>
        <w:t>January</w:t>
      </w:r>
      <w:r>
        <w:rPr>
          <w:spacing w:val="-1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December</w:t>
      </w:r>
      <w:r>
        <w:rPr>
          <w:spacing w:val="-1"/>
        </w:rPr>
        <w:t xml:space="preserve"> </w:t>
      </w:r>
      <w:r>
        <w:rPr>
          <w:spacing w:val="-4"/>
        </w:rPr>
        <w:t>2008</w:t>
      </w:r>
      <w:r>
        <w:tab/>
        <w:t>Journal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Adolescent</w:t>
      </w:r>
    </w:p>
    <w:p w14:paraId="00CCED72" w14:textId="127A56E0" w:rsidR="007D2782" w:rsidRDefault="00AA7784" w:rsidP="00AA7784">
      <w:pPr>
        <w:pStyle w:val="BodyText"/>
        <w:ind w:hanging="90"/>
      </w:pPr>
      <w:r>
        <w:rPr>
          <w:spacing w:val="-2"/>
        </w:rPr>
        <w:t xml:space="preserve">                                                                 </w:t>
      </w:r>
      <w:r w:rsidR="006873AC">
        <w:rPr>
          <w:spacing w:val="-2"/>
        </w:rPr>
        <w:t>Psychology</w:t>
      </w:r>
    </w:p>
    <w:p w14:paraId="50BDD96C" w14:textId="77777777" w:rsidR="007D2782" w:rsidRDefault="007D2782">
      <w:pPr>
        <w:pStyle w:val="BodyText"/>
      </w:pPr>
    </w:p>
    <w:p w14:paraId="15468966" w14:textId="77777777" w:rsidR="000A007B" w:rsidRDefault="000A007B" w:rsidP="00874C6D">
      <w:pPr>
        <w:pStyle w:val="Heading1"/>
        <w:ind w:left="0"/>
      </w:pPr>
    </w:p>
    <w:p w14:paraId="1E4AE81E" w14:textId="4141D2F3" w:rsidR="007D2782" w:rsidRDefault="006873AC" w:rsidP="00926452">
      <w:pPr>
        <w:pStyle w:val="Heading2"/>
      </w:pPr>
      <w:r>
        <w:t>REVIEWER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PROFESSIONAL</w:t>
      </w:r>
      <w:r>
        <w:rPr>
          <w:spacing w:val="-2"/>
        </w:rPr>
        <w:t xml:space="preserve"> CONFERENCES</w:t>
      </w:r>
    </w:p>
    <w:p w14:paraId="3AB78AB6" w14:textId="77777777" w:rsidR="007D2782" w:rsidRDefault="007D2782">
      <w:pPr>
        <w:pStyle w:val="BodyText"/>
        <w:spacing w:before="2"/>
        <w:rPr>
          <w:b/>
          <w:sz w:val="16"/>
        </w:rPr>
      </w:pPr>
    </w:p>
    <w:p w14:paraId="7F3129C2" w14:textId="3550F049" w:rsidR="000D28A7" w:rsidRDefault="006873AC" w:rsidP="00AA7784">
      <w:pPr>
        <w:pStyle w:val="BodyText"/>
        <w:ind w:right="2130"/>
      </w:pPr>
      <w:r w:rsidRPr="003C0A70">
        <w:t>Society</w:t>
      </w:r>
      <w:r w:rsidRPr="003C0A70">
        <w:rPr>
          <w:spacing w:val="-2"/>
        </w:rPr>
        <w:t xml:space="preserve"> </w:t>
      </w:r>
      <w:r w:rsidRPr="003C0A70">
        <w:t>for</w:t>
      </w:r>
      <w:r w:rsidRPr="003C0A70">
        <w:rPr>
          <w:spacing w:val="-3"/>
        </w:rPr>
        <w:t xml:space="preserve"> </w:t>
      </w:r>
      <w:r w:rsidRPr="003C0A70">
        <w:t>Research</w:t>
      </w:r>
      <w:r w:rsidRPr="003C0A70">
        <w:rPr>
          <w:spacing w:val="-2"/>
        </w:rPr>
        <w:t xml:space="preserve"> </w:t>
      </w:r>
      <w:r w:rsidRPr="003C0A70">
        <w:t>on</w:t>
      </w:r>
      <w:r w:rsidRPr="003C0A70">
        <w:rPr>
          <w:spacing w:val="-3"/>
        </w:rPr>
        <w:t xml:space="preserve"> </w:t>
      </w:r>
      <w:r w:rsidRPr="003C0A70">
        <w:t>Child</w:t>
      </w:r>
      <w:r w:rsidRPr="003C0A70">
        <w:rPr>
          <w:spacing w:val="-2"/>
        </w:rPr>
        <w:t xml:space="preserve"> </w:t>
      </w:r>
      <w:r w:rsidRPr="003C0A70">
        <w:t>Development</w:t>
      </w:r>
      <w:r w:rsidR="00874C6D">
        <w:t xml:space="preserve"> (2011; 2021; 2023</w:t>
      </w:r>
      <w:r w:rsidR="00AA7784">
        <w:t>; 2025</w:t>
      </w:r>
      <w:r w:rsidR="00874C6D">
        <w:t>)</w:t>
      </w:r>
    </w:p>
    <w:p w14:paraId="20261FCE" w14:textId="77777777" w:rsidR="00AA7784" w:rsidRDefault="00AA7784" w:rsidP="00AA7784">
      <w:pPr>
        <w:pStyle w:val="BodyText"/>
        <w:ind w:right="1590"/>
      </w:pPr>
    </w:p>
    <w:p w14:paraId="3CBD12E8" w14:textId="7F70A991" w:rsidR="00874C6D" w:rsidRDefault="006873AC" w:rsidP="00AA7784">
      <w:pPr>
        <w:pStyle w:val="BodyText"/>
        <w:ind w:right="1590"/>
      </w:pPr>
      <w:r w:rsidRPr="003C0A70">
        <w:t>National</w:t>
      </w:r>
      <w:r w:rsidR="003C0A70">
        <w:t xml:space="preserve"> </w:t>
      </w:r>
      <w:r w:rsidRPr="003C0A70">
        <w:t>Research</w:t>
      </w:r>
      <w:r w:rsidRPr="003C0A70">
        <w:rPr>
          <w:spacing w:val="-5"/>
        </w:rPr>
        <w:t xml:space="preserve"> </w:t>
      </w:r>
      <w:r w:rsidRPr="003C0A70">
        <w:t>Conference</w:t>
      </w:r>
      <w:r w:rsidRPr="003C0A70">
        <w:rPr>
          <w:spacing w:val="-8"/>
        </w:rPr>
        <w:t xml:space="preserve"> </w:t>
      </w:r>
      <w:r w:rsidRPr="003C0A70">
        <w:t>on</w:t>
      </w:r>
      <w:r w:rsidRPr="003C0A70">
        <w:rPr>
          <w:spacing w:val="-7"/>
        </w:rPr>
        <w:t xml:space="preserve"> </w:t>
      </w:r>
      <w:r w:rsidRPr="003C0A70">
        <w:t>Early</w:t>
      </w:r>
      <w:r w:rsidRPr="003C0A70">
        <w:rPr>
          <w:spacing w:val="-7"/>
        </w:rPr>
        <w:t xml:space="preserve"> </w:t>
      </w:r>
      <w:r w:rsidRPr="003C0A70">
        <w:t xml:space="preserve">Childhood </w:t>
      </w:r>
      <w:r w:rsidR="00874C6D">
        <w:t>(2011; 2013; 2022</w:t>
      </w:r>
      <w:r w:rsidR="003B5341">
        <w:t>; 2024</w:t>
      </w:r>
      <w:r w:rsidR="00874C6D">
        <w:t>)</w:t>
      </w:r>
    </w:p>
    <w:p w14:paraId="6FB869AE" w14:textId="77777777" w:rsidR="003B5341" w:rsidRDefault="003B5341" w:rsidP="00AA7784">
      <w:pPr>
        <w:pStyle w:val="BodyText"/>
        <w:ind w:right="1590"/>
      </w:pPr>
    </w:p>
    <w:p w14:paraId="6C9E1362" w14:textId="77777777" w:rsidR="000D28A7" w:rsidRPr="003C0A70" w:rsidRDefault="000D28A7" w:rsidP="00AA7784">
      <w:pPr>
        <w:pStyle w:val="BodyText"/>
        <w:spacing w:before="1"/>
        <w:ind w:right="485"/>
      </w:pPr>
      <w:r w:rsidRPr="003C0A70">
        <w:t>2012</w:t>
      </w:r>
      <w:r w:rsidRPr="003C0A70">
        <w:rPr>
          <w:spacing w:val="-4"/>
        </w:rPr>
        <w:t xml:space="preserve"> </w:t>
      </w:r>
      <w:r w:rsidRPr="003C0A70">
        <w:t>Developmental</w:t>
      </w:r>
      <w:r w:rsidRPr="003C0A70">
        <w:rPr>
          <w:spacing w:val="-4"/>
        </w:rPr>
        <w:t xml:space="preserve"> </w:t>
      </w:r>
      <w:r w:rsidRPr="003C0A70">
        <w:t>Methodology Themed Meeting</w:t>
      </w:r>
    </w:p>
    <w:p w14:paraId="34F44113" w14:textId="77777777" w:rsidR="000D28A7" w:rsidRDefault="000D28A7" w:rsidP="00AA7784">
      <w:pPr>
        <w:pStyle w:val="BodyText"/>
        <w:spacing w:before="1"/>
        <w:ind w:right="485"/>
      </w:pPr>
    </w:p>
    <w:p w14:paraId="3B4750F2" w14:textId="77777777" w:rsidR="007D2782" w:rsidRDefault="006873AC" w:rsidP="00926452">
      <w:pPr>
        <w:pStyle w:val="Heading2"/>
      </w:pPr>
      <w:r>
        <w:t>AWARDS</w:t>
      </w:r>
    </w:p>
    <w:p w14:paraId="39F939D1" w14:textId="77777777" w:rsidR="007D2782" w:rsidRDefault="007D2782">
      <w:pPr>
        <w:pStyle w:val="BodyText"/>
        <w:spacing w:before="2"/>
        <w:rPr>
          <w:b/>
          <w:sz w:val="16"/>
        </w:rPr>
      </w:pPr>
    </w:p>
    <w:p w14:paraId="039A86A2" w14:textId="3D65F52A" w:rsidR="00DF5C47" w:rsidRDefault="00DF5C47" w:rsidP="00AA7784">
      <w:pPr>
        <w:pStyle w:val="BodyText"/>
        <w:tabs>
          <w:tab w:val="left" w:pos="720"/>
        </w:tabs>
        <w:spacing w:before="90"/>
        <w:ind w:left="720" w:right="995" w:hanging="720"/>
        <w:rPr>
          <w:spacing w:val="-4"/>
        </w:rPr>
      </w:pPr>
      <w:r>
        <w:rPr>
          <w:spacing w:val="-4"/>
        </w:rPr>
        <w:t>2025    Employee Forum’s Professional Development Grant Program ($500)</w:t>
      </w:r>
    </w:p>
    <w:p w14:paraId="292BE1F7" w14:textId="39336445" w:rsidR="007D2782" w:rsidRDefault="006873AC" w:rsidP="00AA7784">
      <w:pPr>
        <w:pStyle w:val="BodyText"/>
        <w:tabs>
          <w:tab w:val="left" w:pos="720"/>
        </w:tabs>
        <w:spacing w:before="90"/>
        <w:ind w:left="720" w:right="995" w:hanging="720"/>
      </w:pPr>
      <w:r>
        <w:rPr>
          <w:spacing w:val="-4"/>
        </w:rPr>
        <w:t>2018</w:t>
      </w:r>
      <w:r>
        <w:tab/>
        <w:t>UNC</w:t>
      </w:r>
      <w:r>
        <w:rPr>
          <w:spacing w:val="-6"/>
        </w:rPr>
        <w:t xml:space="preserve"> </w:t>
      </w:r>
      <w:r>
        <w:t>Diversity</w:t>
      </w:r>
      <w:r>
        <w:rPr>
          <w:spacing w:val="-6"/>
        </w:rPr>
        <w:t xml:space="preserve"> </w:t>
      </w:r>
      <w:r>
        <w:t>Award:</w:t>
      </w:r>
      <w:r>
        <w:rPr>
          <w:spacing w:val="-4"/>
        </w:rPr>
        <w:t xml:space="preserve"> </w:t>
      </w:r>
      <w:r>
        <w:t>Intergroup</w:t>
      </w:r>
      <w:r>
        <w:rPr>
          <w:spacing w:val="-6"/>
        </w:rPr>
        <w:t xml:space="preserve"> </w:t>
      </w:r>
      <w:r>
        <w:t>collaboration.</w:t>
      </w:r>
      <w:r>
        <w:rPr>
          <w:spacing w:val="-6"/>
        </w:rPr>
        <w:t xml:space="preserve"> </w:t>
      </w:r>
      <w:r>
        <w:t>FPG</w:t>
      </w:r>
      <w:r>
        <w:rPr>
          <w:spacing w:val="-6"/>
        </w:rPr>
        <w:t xml:space="preserve"> </w:t>
      </w:r>
      <w:r>
        <w:t>Race,</w:t>
      </w:r>
      <w:r>
        <w:rPr>
          <w:spacing w:val="-6"/>
        </w:rPr>
        <w:t xml:space="preserve"> </w:t>
      </w:r>
      <w:r>
        <w:t>Culture,</w:t>
      </w:r>
      <w:r>
        <w:rPr>
          <w:spacing w:val="-6"/>
        </w:rPr>
        <w:t xml:space="preserve"> </w:t>
      </w:r>
      <w:r>
        <w:t>and Ethnicity Research Collaborative</w:t>
      </w:r>
    </w:p>
    <w:p w14:paraId="13888ECF" w14:textId="77777777" w:rsidR="007D2782" w:rsidRDefault="007D2782" w:rsidP="00AA7784">
      <w:pPr>
        <w:pStyle w:val="BodyText"/>
        <w:tabs>
          <w:tab w:val="left" w:pos="720"/>
        </w:tabs>
        <w:ind w:left="720" w:hanging="720"/>
      </w:pPr>
    </w:p>
    <w:p w14:paraId="78DB5903" w14:textId="77777777" w:rsidR="007D2782" w:rsidRDefault="006873AC" w:rsidP="00AA7784">
      <w:pPr>
        <w:pStyle w:val="BodyText"/>
        <w:tabs>
          <w:tab w:val="left" w:pos="720"/>
        </w:tabs>
        <w:ind w:left="720" w:hanging="720"/>
      </w:pPr>
      <w:r>
        <w:rPr>
          <w:spacing w:val="-4"/>
        </w:rPr>
        <w:t>2011</w:t>
      </w:r>
      <w:r>
        <w:tab/>
        <w:t>The</w:t>
      </w:r>
      <w:r>
        <w:rPr>
          <w:spacing w:val="-3"/>
        </w:rPr>
        <w:t xml:space="preserve"> </w:t>
      </w:r>
      <w:r>
        <w:t>Joanne</w:t>
      </w:r>
      <w:r>
        <w:rPr>
          <w:spacing w:val="-2"/>
        </w:rPr>
        <w:t xml:space="preserve"> </w:t>
      </w:r>
      <w:r>
        <w:t>Erwick</w:t>
      </w:r>
      <w:r>
        <w:rPr>
          <w:spacing w:val="-2"/>
        </w:rPr>
        <w:t xml:space="preserve"> </w:t>
      </w:r>
      <w:r>
        <w:t>Roberts</w:t>
      </w:r>
      <w:r>
        <w:rPr>
          <w:spacing w:val="-1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Career</w:t>
      </w:r>
      <w:r>
        <w:rPr>
          <w:spacing w:val="-2"/>
        </w:rPr>
        <w:t xml:space="preserve"> </w:t>
      </w:r>
      <w:r>
        <w:t>Award</w:t>
      </w:r>
      <w:r>
        <w:rPr>
          <w:spacing w:val="1"/>
        </w:rPr>
        <w:t xml:space="preserve"> </w:t>
      </w:r>
      <w:r>
        <w:rPr>
          <w:spacing w:val="-2"/>
        </w:rPr>
        <w:t>($500)</w:t>
      </w:r>
    </w:p>
    <w:p w14:paraId="12AF553E" w14:textId="77777777" w:rsidR="006873AC" w:rsidRDefault="006873AC">
      <w:pPr>
        <w:pStyle w:val="Heading1"/>
        <w:spacing w:before="79"/>
      </w:pPr>
    </w:p>
    <w:p w14:paraId="2923209E" w14:textId="0FE9AD70" w:rsidR="007D2782" w:rsidRDefault="006873AC" w:rsidP="00926452">
      <w:pPr>
        <w:pStyle w:val="Heading2"/>
      </w:pPr>
      <w:r>
        <w:t>PUBLIC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rPr>
          <w:spacing w:val="-2"/>
        </w:rPr>
        <w:t>SERVICE</w:t>
      </w:r>
    </w:p>
    <w:p w14:paraId="43A728F6" w14:textId="77777777" w:rsidR="007D2782" w:rsidRDefault="007D2782">
      <w:pPr>
        <w:pStyle w:val="BodyText"/>
        <w:spacing w:before="2"/>
        <w:rPr>
          <w:b/>
          <w:sz w:val="16"/>
        </w:rPr>
      </w:pPr>
    </w:p>
    <w:p w14:paraId="107C8738" w14:textId="07287C36" w:rsidR="00DF5C47" w:rsidRDefault="00DF5C47" w:rsidP="000D28A7">
      <w:pPr>
        <w:pStyle w:val="BodyText"/>
        <w:tabs>
          <w:tab w:val="left" w:pos="3719"/>
        </w:tabs>
        <w:spacing w:before="90"/>
        <w:ind w:left="3719" w:hanging="3599"/>
      </w:pPr>
      <w:r>
        <w:t>2025- Present</w:t>
      </w:r>
      <w:r>
        <w:tab/>
        <w:t>Board Member, North Carolina Board of Licensed Clinical Mental Health Counselors</w:t>
      </w:r>
    </w:p>
    <w:p w14:paraId="276A73AA" w14:textId="0B7B33BD" w:rsidR="001663C2" w:rsidRDefault="001663C2" w:rsidP="000D28A7">
      <w:pPr>
        <w:pStyle w:val="BodyText"/>
        <w:tabs>
          <w:tab w:val="left" w:pos="3719"/>
        </w:tabs>
        <w:spacing w:before="90"/>
        <w:ind w:left="3719" w:hanging="3599"/>
      </w:pPr>
      <w:r>
        <w:t xml:space="preserve">2025- Present </w:t>
      </w:r>
      <w:r>
        <w:tab/>
        <w:t>Board Member, Early Years, NC</w:t>
      </w:r>
    </w:p>
    <w:p w14:paraId="4D3372EE" w14:textId="79F0D6B9" w:rsidR="003011E8" w:rsidRDefault="003011E8" w:rsidP="000D28A7">
      <w:pPr>
        <w:pStyle w:val="BodyText"/>
        <w:tabs>
          <w:tab w:val="left" w:pos="3719"/>
        </w:tabs>
        <w:spacing w:before="90"/>
        <w:ind w:left="3719" w:hanging="3599"/>
      </w:pPr>
      <w:r>
        <w:t>2025- 2031</w:t>
      </w:r>
      <w:r>
        <w:tab/>
        <w:t>Member-at-Large, Society for Research in Child Development</w:t>
      </w:r>
    </w:p>
    <w:p w14:paraId="46EE50CC" w14:textId="4328E0E0" w:rsidR="000D28A7" w:rsidRDefault="000D28A7" w:rsidP="000D28A7">
      <w:pPr>
        <w:pStyle w:val="BodyText"/>
        <w:tabs>
          <w:tab w:val="left" w:pos="3719"/>
        </w:tabs>
        <w:spacing w:before="90"/>
        <w:ind w:left="3719" w:hanging="3599"/>
      </w:pPr>
      <w:r>
        <w:t xml:space="preserve">2023 – </w:t>
      </w:r>
      <w:r>
        <w:rPr>
          <w:spacing w:val="-2"/>
        </w:rPr>
        <w:t>Present</w:t>
      </w:r>
      <w:r>
        <w:tab/>
        <w:t>Panel Reviewer for the Office of Special Education Programs. U.S. Department of Education</w:t>
      </w:r>
    </w:p>
    <w:p w14:paraId="7EDB3DDB" w14:textId="02069848" w:rsidR="007D2782" w:rsidRDefault="006873AC">
      <w:pPr>
        <w:pStyle w:val="BodyText"/>
        <w:tabs>
          <w:tab w:val="left" w:pos="3719"/>
        </w:tabs>
        <w:spacing w:before="90"/>
        <w:ind w:left="120"/>
      </w:pPr>
      <w:r>
        <w:t xml:space="preserve">2021 – </w:t>
      </w:r>
      <w:r w:rsidR="003011E8">
        <w:t>2025</w:t>
      </w:r>
      <w:r>
        <w:tab/>
        <w:t>Member-SRCD</w:t>
      </w:r>
      <w:r>
        <w:rPr>
          <w:spacing w:val="-5"/>
        </w:rPr>
        <w:t xml:space="preserve"> </w:t>
      </w:r>
      <w:r>
        <w:t>Finance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Audit</w:t>
      </w:r>
      <w:r>
        <w:rPr>
          <w:spacing w:val="-2"/>
        </w:rPr>
        <w:t xml:space="preserve"> Committee</w:t>
      </w:r>
    </w:p>
    <w:p w14:paraId="3BE0E841" w14:textId="77777777" w:rsidR="007D2782" w:rsidRDefault="007D2782">
      <w:pPr>
        <w:pStyle w:val="BodyText"/>
      </w:pPr>
    </w:p>
    <w:p w14:paraId="69921753" w14:textId="09402444" w:rsidR="007D2782" w:rsidRDefault="006873AC">
      <w:pPr>
        <w:pStyle w:val="BodyText"/>
        <w:tabs>
          <w:tab w:val="left" w:pos="3719"/>
        </w:tabs>
        <w:ind w:left="3719" w:right="365" w:hanging="3600"/>
      </w:pPr>
      <w:r>
        <w:t>2013 - Present</w:t>
      </w:r>
      <w:r>
        <w:tab/>
        <w:t>Panel Reviewer for the Office of Planning, Research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Evaluation</w:t>
      </w:r>
      <w:r>
        <w:rPr>
          <w:spacing w:val="-11"/>
        </w:rPr>
        <w:t xml:space="preserve"> </w:t>
      </w:r>
      <w:r>
        <w:t>(OPRE).</w:t>
      </w:r>
      <w:r>
        <w:rPr>
          <w:spacing w:val="-10"/>
        </w:rPr>
        <w:t xml:space="preserve"> </w:t>
      </w:r>
      <w:r>
        <w:t>Administration for Children and Families (ACF)</w:t>
      </w:r>
    </w:p>
    <w:p w14:paraId="7CBBF2DB" w14:textId="77777777" w:rsidR="000D28A7" w:rsidRDefault="000D28A7">
      <w:pPr>
        <w:pStyle w:val="BodyText"/>
        <w:tabs>
          <w:tab w:val="left" w:pos="3719"/>
        </w:tabs>
        <w:ind w:left="3719" w:right="365" w:hanging="3600"/>
      </w:pPr>
    </w:p>
    <w:p w14:paraId="637B38D5" w14:textId="77777777" w:rsidR="000D28A7" w:rsidRDefault="000D28A7" w:rsidP="000D28A7">
      <w:pPr>
        <w:pStyle w:val="BodyText"/>
        <w:tabs>
          <w:tab w:val="left" w:pos="3719"/>
        </w:tabs>
        <w:ind w:left="119"/>
      </w:pPr>
      <w:r>
        <w:t xml:space="preserve">2019 – </w:t>
      </w:r>
      <w:r>
        <w:rPr>
          <w:spacing w:val="-4"/>
        </w:rPr>
        <w:t>2021</w:t>
      </w:r>
      <w:r>
        <w:tab/>
        <w:t>Member-SRCD</w:t>
      </w:r>
      <w:r>
        <w:rPr>
          <w:spacing w:val="-6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Advisory</w:t>
      </w:r>
      <w:r>
        <w:rPr>
          <w:spacing w:val="-2"/>
        </w:rPr>
        <w:t xml:space="preserve"> Panel</w:t>
      </w:r>
    </w:p>
    <w:p w14:paraId="2495B0D5" w14:textId="77777777" w:rsidR="007D2782" w:rsidRDefault="007D2782">
      <w:pPr>
        <w:pStyle w:val="BodyText"/>
      </w:pPr>
    </w:p>
    <w:p w14:paraId="1DADA184" w14:textId="77777777" w:rsidR="007D2782" w:rsidRDefault="006873AC">
      <w:pPr>
        <w:pStyle w:val="BodyText"/>
        <w:tabs>
          <w:tab w:val="left" w:pos="3719"/>
        </w:tabs>
        <w:ind w:left="119"/>
      </w:pPr>
      <w:r>
        <w:t>2014 -</w:t>
      </w:r>
      <w:r>
        <w:rPr>
          <w:spacing w:val="-1"/>
        </w:rPr>
        <w:t xml:space="preserve"> </w:t>
      </w:r>
      <w:r>
        <w:rPr>
          <w:spacing w:val="-4"/>
        </w:rPr>
        <w:t>2021</w:t>
      </w:r>
      <w:r>
        <w:tab/>
        <w:t>Co-Leader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FPG’s</w:t>
      </w:r>
      <w:r>
        <w:rPr>
          <w:spacing w:val="-2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rPr>
          <w:spacing w:val="-2"/>
        </w:rPr>
        <w:t>Initiative</w:t>
      </w:r>
    </w:p>
    <w:p w14:paraId="2919F908" w14:textId="77777777" w:rsidR="007D2782" w:rsidRDefault="007D2782">
      <w:pPr>
        <w:pStyle w:val="BodyText"/>
      </w:pPr>
    </w:p>
    <w:p w14:paraId="64736499" w14:textId="77777777" w:rsidR="007D2782" w:rsidRDefault="006873AC">
      <w:pPr>
        <w:pStyle w:val="BodyText"/>
        <w:tabs>
          <w:tab w:val="left" w:pos="3719"/>
        </w:tabs>
        <w:ind w:left="3719" w:right="1260" w:hanging="3600"/>
      </w:pPr>
      <w:r>
        <w:t>2015 - 2019</w:t>
      </w:r>
      <w:r>
        <w:tab/>
        <w:t>Treasurer-</w:t>
      </w:r>
      <w:r>
        <w:rPr>
          <w:spacing w:val="-9"/>
        </w:rPr>
        <w:t xml:space="preserve"> </w:t>
      </w:r>
      <w:r>
        <w:t>Society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 xml:space="preserve">Child </w:t>
      </w:r>
      <w:r>
        <w:lastRenderedPageBreak/>
        <w:t>Development-Latino Caucus</w:t>
      </w:r>
    </w:p>
    <w:p w14:paraId="39E7205E" w14:textId="77777777" w:rsidR="007D2782" w:rsidRDefault="007D2782">
      <w:pPr>
        <w:pStyle w:val="BodyText"/>
      </w:pPr>
    </w:p>
    <w:p w14:paraId="72D1875E" w14:textId="77777777" w:rsidR="007D2782" w:rsidRDefault="006873AC">
      <w:pPr>
        <w:pStyle w:val="BodyText"/>
        <w:tabs>
          <w:tab w:val="left" w:pos="3719"/>
        </w:tabs>
        <w:ind w:left="3719" w:right="945" w:hanging="3600"/>
      </w:pPr>
      <w:r>
        <w:t>2010 - 2018</w:t>
      </w:r>
      <w:r>
        <w:tab/>
        <w:t>Member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Race,</w:t>
      </w:r>
      <w:r>
        <w:rPr>
          <w:spacing w:val="-6"/>
        </w:rPr>
        <w:t xml:space="preserve"> </w:t>
      </w:r>
      <w:r>
        <w:t>Culture,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Ethnicity Research Collaborative (R.A.C.E.R)</w:t>
      </w:r>
    </w:p>
    <w:p w14:paraId="6B431D74" w14:textId="77777777" w:rsidR="007D2782" w:rsidRDefault="007D2782">
      <w:pPr>
        <w:pStyle w:val="BodyText"/>
      </w:pPr>
    </w:p>
    <w:p w14:paraId="08CDD22C" w14:textId="77777777" w:rsidR="007D2782" w:rsidRDefault="006873AC">
      <w:pPr>
        <w:pStyle w:val="BodyText"/>
        <w:tabs>
          <w:tab w:val="left" w:pos="3719"/>
        </w:tabs>
        <w:ind w:left="3719" w:right="611" w:hanging="3600"/>
      </w:pPr>
      <w:r>
        <w:rPr>
          <w:spacing w:val="-4"/>
        </w:rPr>
        <w:t>2016</w:t>
      </w:r>
      <w:r>
        <w:tab/>
        <w:t>Member,</w:t>
      </w:r>
      <w:r>
        <w:rPr>
          <w:spacing w:val="-7"/>
        </w:rPr>
        <w:t xml:space="preserve"> </w:t>
      </w:r>
      <w:r>
        <w:t>FPG</w:t>
      </w:r>
      <w:r>
        <w:rPr>
          <w:spacing w:val="-8"/>
        </w:rPr>
        <w:t xml:space="preserve"> </w:t>
      </w:r>
      <w:r>
        <w:t>Strategy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Vision</w:t>
      </w:r>
      <w:r>
        <w:rPr>
          <w:spacing w:val="-7"/>
        </w:rPr>
        <w:t xml:space="preserve"> </w:t>
      </w:r>
      <w:r>
        <w:t xml:space="preserve">Committee- </w:t>
      </w:r>
      <w:r>
        <w:rPr>
          <w:spacing w:val="-2"/>
        </w:rPr>
        <w:t>Research</w:t>
      </w:r>
    </w:p>
    <w:p w14:paraId="5B048C2B" w14:textId="77777777" w:rsidR="007D2782" w:rsidRDefault="007D2782">
      <w:pPr>
        <w:pStyle w:val="BodyText"/>
      </w:pPr>
    </w:p>
    <w:p w14:paraId="58823193" w14:textId="77777777" w:rsidR="007D2782" w:rsidRDefault="006873AC">
      <w:pPr>
        <w:pStyle w:val="BodyText"/>
        <w:tabs>
          <w:tab w:val="left" w:pos="3719"/>
        </w:tabs>
        <w:ind w:left="3720" w:right="672" w:hanging="3600"/>
      </w:pPr>
      <w:r>
        <w:t>2011 to 2017</w:t>
      </w:r>
      <w:r>
        <w:tab/>
        <w:t>Advisory</w:t>
      </w:r>
      <w:r>
        <w:rPr>
          <w:spacing w:val="-8"/>
        </w:rPr>
        <w:t xml:space="preserve"> </w:t>
      </w:r>
      <w:r>
        <w:t>Council</w:t>
      </w:r>
      <w:r>
        <w:rPr>
          <w:spacing w:val="-8"/>
        </w:rPr>
        <w:t xml:space="preserve"> </w:t>
      </w:r>
      <w:r>
        <w:t>member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KidScope</w:t>
      </w:r>
      <w:r>
        <w:rPr>
          <w:spacing w:val="-9"/>
        </w:rPr>
        <w:t xml:space="preserve"> </w:t>
      </w:r>
      <w:r>
        <w:t>Early Intervention &amp; Family Support Program</w:t>
      </w:r>
    </w:p>
    <w:p w14:paraId="15B4BA15" w14:textId="77777777" w:rsidR="007D2782" w:rsidRDefault="007D2782">
      <w:pPr>
        <w:pStyle w:val="BodyText"/>
      </w:pPr>
    </w:p>
    <w:p w14:paraId="51537DC3" w14:textId="77777777" w:rsidR="007D2782" w:rsidRDefault="006873AC">
      <w:pPr>
        <w:pStyle w:val="BodyText"/>
        <w:tabs>
          <w:tab w:val="left" w:pos="3719"/>
        </w:tabs>
        <w:ind w:left="119"/>
      </w:pPr>
      <w:r>
        <w:t xml:space="preserve">2014 to </w:t>
      </w:r>
      <w:r>
        <w:rPr>
          <w:spacing w:val="-4"/>
        </w:rPr>
        <w:t>2016</w:t>
      </w:r>
      <w:r>
        <w:tab/>
        <w:t>Member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FPG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rPr>
          <w:spacing w:val="-4"/>
        </w:rPr>
        <w:t>Team</w:t>
      </w:r>
    </w:p>
    <w:p w14:paraId="0B0C7C48" w14:textId="77777777" w:rsidR="007D2782" w:rsidRDefault="007D2782">
      <w:pPr>
        <w:pStyle w:val="BodyText"/>
      </w:pPr>
    </w:p>
    <w:p w14:paraId="790892D8" w14:textId="77777777" w:rsidR="007D2782" w:rsidRDefault="006873AC">
      <w:pPr>
        <w:pStyle w:val="BodyText"/>
        <w:tabs>
          <w:tab w:val="left" w:pos="3719"/>
        </w:tabs>
        <w:ind w:left="3720" w:right="273" w:hanging="3600"/>
      </w:pPr>
      <w:r>
        <w:t>2014 to 2016</w:t>
      </w:r>
      <w:r>
        <w:tab/>
        <w:t>Co-Leader for FPG’s strategic area on Race, Ethnicity,</w:t>
      </w:r>
      <w:r>
        <w:rPr>
          <w:spacing w:val="-10"/>
        </w:rPr>
        <w:t xml:space="preserve"> </w:t>
      </w:r>
      <w:r>
        <w:t>Linguistic,</w:t>
      </w:r>
      <w:r>
        <w:rPr>
          <w:spacing w:val="-10"/>
        </w:rPr>
        <w:t xml:space="preserve"> </w:t>
      </w:r>
      <w:r>
        <w:t>Cultural,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 xml:space="preserve">Socioeconomic </w:t>
      </w:r>
      <w:r>
        <w:rPr>
          <w:spacing w:val="-2"/>
        </w:rPr>
        <w:t>Diversity</w:t>
      </w:r>
    </w:p>
    <w:p w14:paraId="58F66D9D" w14:textId="77777777" w:rsidR="007D2782" w:rsidRDefault="007D2782">
      <w:pPr>
        <w:pStyle w:val="BodyText"/>
      </w:pPr>
    </w:p>
    <w:p w14:paraId="00D817B3" w14:textId="77777777" w:rsidR="007D2782" w:rsidRDefault="006873AC" w:rsidP="00926452">
      <w:pPr>
        <w:pStyle w:val="Heading2"/>
      </w:pPr>
      <w:r>
        <w:t>PROFESSIONAL</w:t>
      </w:r>
      <w:r>
        <w:rPr>
          <w:spacing w:val="-5"/>
        </w:rPr>
        <w:t xml:space="preserve"> </w:t>
      </w:r>
      <w:r>
        <w:rPr>
          <w:spacing w:val="-2"/>
        </w:rPr>
        <w:t>AFFILIATIONS</w:t>
      </w:r>
    </w:p>
    <w:p w14:paraId="7D11E492" w14:textId="77777777" w:rsidR="007D2782" w:rsidRDefault="007D2782" w:rsidP="00AA7784">
      <w:pPr>
        <w:pStyle w:val="BodyText"/>
        <w:spacing w:before="2"/>
        <w:rPr>
          <w:b/>
          <w:sz w:val="16"/>
        </w:rPr>
      </w:pPr>
    </w:p>
    <w:p w14:paraId="4B9A120C" w14:textId="3F0D1FBD" w:rsidR="000D28A7" w:rsidRDefault="006873AC" w:rsidP="00AA7784">
      <w:pPr>
        <w:pStyle w:val="BodyText"/>
        <w:ind w:right="1050"/>
      </w:pPr>
      <w:r>
        <w:t>Society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Development</w:t>
      </w:r>
      <w:r w:rsidR="00C0599E">
        <w:t xml:space="preserve"> (SRCD)</w:t>
      </w:r>
      <w:r>
        <w:t>,</w:t>
      </w:r>
      <w:r>
        <w:rPr>
          <w:spacing w:val="-6"/>
        </w:rPr>
        <w:t xml:space="preserve"> </w:t>
      </w:r>
      <w:r>
        <w:t>Latin</w:t>
      </w:r>
      <w:r w:rsidR="000D28A7">
        <w:t>x</w:t>
      </w:r>
      <w:r>
        <w:rPr>
          <w:spacing w:val="-6"/>
        </w:rPr>
        <w:t xml:space="preserve"> </w:t>
      </w:r>
      <w:r>
        <w:t>Caucus</w:t>
      </w:r>
      <w:r w:rsidR="000D28A7">
        <w:t>, Black Caucus</w:t>
      </w:r>
    </w:p>
    <w:p w14:paraId="70D574F6" w14:textId="0CB8E4EB" w:rsidR="003011E8" w:rsidRDefault="003011E8" w:rsidP="00AA7784">
      <w:pPr>
        <w:pStyle w:val="BodyText"/>
        <w:ind w:right="2170"/>
      </w:pPr>
      <w:r>
        <w:t>National Association of English Learner Program Administrators (NAELPA)</w:t>
      </w:r>
    </w:p>
    <w:p w14:paraId="441295DF" w14:textId="68C88CFB" w:rsidR="00A71402" w:rsidRDefault="00A71402" w:rsidP="00AA7784">
      <w:pPr>
        <w:pStyle w:val="BodyText"/>
        <w:ind w:right="2170"/>
      </w:pPr>
      <w:r>
        <w:t>National Association for Bilingual Children (NABE)</w:t>
      </w:r>
    </w:p>
    <w:p w14:paraId="45A94F8D" w14:textId="485EC5B3" w:rsidR="00A71402" w:rsidRDefault="00A71402" w:rsidP="00AA7784">
      <w:pPr>
        <w:pStyle w:val="BodyText"/>
        <w:rPr>
          <w:spacing w:val="-2"/>
        </w:rPr>
      </w:pPr>
      <w:r>
        <w:t>National</w:t>
      </w:r>
      <w:r>
        <w:rPr>
          <w:spacing w:val="-4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for the</w:t>
      </w:r>
      <w:r>
        <w:rPr>
          <w:spacing w:val="-3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Young</w:t>
      </w:r>
      <w:r>
        <w:rPr>
          <w:spacing w:val="1"/>
        </w:rPr>
        <w:t xml:space="preserve"> </w:t>
      </w:r>
      <w:r>
        <w:rPr>
          <w:spacing w:val="-2"/>
        </w:rPr>
        <w:t>Children (NAEYC)</w:t>
      </w:r>
    </w:p>
    <w:p w14:paraId="0B5DA84C" w14:textId="6210B8CA" w:rsidR="00A71402" w:rsidRDefault="00A71402" w:rsidP="00AA7784">
      <w:pPr>
        <w:pStyle w:val="BodyText"/>
      </w:pPr>
      <w:r>
        <w:rPr>
          <w:spacing w:val="-2"/>
        </w:rPr>
        <w:t>Society for Prevention Research (SPR)</w:t>
      </w:r>
    </w:p>
    <w:p w14:paraId="327ABE3C" w14:textId="66BABD6C" w:rsidR="007D2782" w:rsidRDefault="006873AC" w:rsidP="00AA7784">
      <w:pPr>
        <w:pStyle w:val="BodyText"/>
        <w:ind w:right="2170"/>
      </w:pPr>
      <w:r>
        <w:t>American Psychological Association</w:t>
      </w:r>
      <w:r w:rsidR="00A71402">
        <w:t xml:space="preserve"> (APA)</w:t>
      </w:r>
      <w:r>
        <w:t>, Division 53</w:t>
      </w:r>
    </w:p>
    <w:p w14:paraId="6396348F" w14:textId="77777777" w:rsidR="00A71402" w:rsidRDefault="00A71402" w:rsidP="00AA7784">
      <w:pPr>
        <w:pStyle w:val="BodyText"/>
      </w:pPr>
    </w:p>
    <w:sectPr w:rsidR="00A71402">
      <w:pgSz w:w="12240" w:h="15840"/>
      <w:pgMar w:top="1360" w:right="1680" w:bottom="1260" w:left="1680" w:header="0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EDB23" w14:textId="77777777" w:rsidR="00C766F0" w:rsidRDefault="00C766F0">
      <w:r>
        <w:separator/>
      </w:r>
    </w:p>
  </w:endnote>
  <w:endnote w:type="continuationSeparator" w:id="0">
    <w:p w14:paraId="0E5865F1" w14:textId="77777777" w:rsidR="00C766F0" w:rsidRDefault="00C7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01B2" w14:textId="5BB3A51D" w:rsidR="007D2782" w:rsidRDefault="00DF4C2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9CCC05" wp14:editId="06468D9E">
              <wp:simplePos x="0" y="0"/>
              <wp:positionH relativeFrom="page">
                <wp:posOffset>6438900</wp:posOffset>
              </wp:positionH>
              <wp:positionV relativeFrom="page">
                <wp:posOffset>9243695</wp:posOffset>
              </wp:positionV>
              <wp:extent cx="241300" cy="194310"/>
              <wp:effectExtent l="0" t="0" r="0" b="0"/>
              <wp:wrapNone/>
              <wp:docPr id="4574777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B98A9" w14:textId="77777777" w:rsidR="007D2782" w:rsidRDefault="006873AC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CCC0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07pt;margin-top:727.85pt;width:19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" filled="f" stroked="f">
              <v:textbox inset="0,0,0,0">
                <w:txbxContent>
                  <w:p w14:paraId="394B98A9" w14:textId="77777777" w:rsidR="007D2782" w:rsidRDefault="006873AC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F2CF1" w14:textId="77777777" w:rsidR="00C766F0" w:rsidRDefault="00C766F0">
      <w:r>
        <w:separator/>
      </w:r>
    </w:p>
  </w:footnote>
  <w:footnote w:type="continuationSeparator" w:id="0">
    <w:p w14:paraId="7E475762" w14:textId="77777777" w:rsidR="00C766F0" w:rsidRDefault="00C76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86F6B"/>
    <w:multiLevelType w:val="hybridMultilevel"/>
    <w:tmpl w:val="577EE54C"/>
    <w:lvl w:ilvl="0" w:tplc="499A01D2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90" w:hanging="360"/>
      </w:pPr>
    </w:lvl>
    <w:lvl w:ilvl="2" w:tplc="280A001B" w:tentative="1">
      <w:start w:val="1"/>
      <w:numFmt w:val="lowerRoman"/>
      <w:lvlText w:val="%3."/>
      <w:lvlJc w:val="right"/>
      <w:pPr>
        <w:ind w:left="2610" w:hanging="180"/>
      </w:pPr>
    </w:lvl>
    <w:lvl w:ilvl="3" w:tplc="280A000F" w:tentative="1">
      <w:start w:val="1"/>
      <w:numFmt w:val="decimal"/>
      <w:lvlText w:val="%4."/>
      <w:lvlJc w:val="left"/>
      <w:pPr>
        <w:ind w:left="3330" w:hanging="360"/>
      </w:pPr>
    </w:lvl>
    <w:lvl w:ilvl="4" w:tplc="280A0019" w:tentative="1">
      <w:start w:val="1"/>
      <w:numFmt w:val="lowerLetter"/>
      <w:lvlText w:val="%5."/>
      <w:lvlJc w:val="left"/>
      <w:pPr>
        <w:ind w:left="4050" w:hanging="360"/>
      </w:pPr>
    </w:lvl>
    <w:lvl w:ilvl="5" w:tplc="280A001B" w:tentative="1">
      <w:start w:val="1"/>
      <w:numFmt w:val="lowerRoman"/>
      <w:lvlText w:val="%6."/>
      <w:lvlJc w:val="right"/>
      <w:pPr>
        <w:ind w:left="4770" w:hanging="180"/>
      </w:pPr>
    </w:lvl>
    <w:lvl w:ilvl="6" w:tplc="280A000F" w:tentative="1">
      <w:start w:val="1"/>
      <w:numFmt w:val="decimal"/>
      <w:lvlText w:val="%7."/>
      <w:lvlJc w:val="left"/>
      <w:pPr>
        <w:ind w:left="5490" w:hanging="360"/>
      </w:pPr>
    </w:lvl>
    <w:lvl w:ilvl="7" w:tplc="280A0019" w:tentative="1">
      <w:start w:val="1"/>
      <w:numFmt w:val="lowerLetter"/>
      <w:lvlText w:val="%8."/>
      <w:lvlJc w:val="left"/>
      <w:pPr>
        <w:ind w:left="6210" w:hanging="360"/>
      </w:pPr>
    </w:lvl>
    <w:lvl w:ilvl="8" w:tplc="280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77CA5645"/>
    <w:multiLevelType w:val="hybridMultilevel"/>
    <w:tmpl w:val="9E20C2CA"/>
    <w:lvl w:ilvl="0" w:tplc="1A824E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1595203">
    <w:abstractNumId w:val="1"/>
  </w:num>
  <w:num w:numId="2" w16cid:durableId="166423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82"/>
    <w:rsid w:val="00001C13"/>
    <w:rsid w:val="0000460C"/>
    <w:rsid w:val="000310D0"/>
    <w:rsid w:val="00046AAB"/>
    <w:rsid w:val="00056FF1"/>
    <w:rsid w:val="000A007B"/>
    <w:rsid w:val="000C7172"/>
    <w:rsid w:val="000D28A7"/>
    <w:rsid w:val="000E1556"/>
    <w:rsid w:val="000E176B"/>
    <w:rsid w:val="000F1F7A"/>
    <w:rsid w:val="000F21A2"/>
    <w:rsid w:val="000F2F7C"/>
    <w:rsid w:val="000F4457"/>
    <w:rsid w:val="00120BEE"/>
    <w:rsid w:val="001258AD"/>
    <w:rsid w:val="001349AB"/>
    <w:rsid w:val="00142C5A"/>
    <w:rsid w:val="00143E8B"/>
    <w:rsid w:val="00146DE0"/>
    <w:rsid w:val="001663C2"/>
    <w:rsid w:val="001801CB"/>
    <w:rsid w:val="001960DE"/>
    <w:rsid w:val="00196A5E"/>
    <w:rsid w:val="001B2D39"/>
    <w:rsid w:val="001C592A"/>
    <w:rsid w:val="001E6C38"/>
    <w:rsid w:val="002078D1"/>
    <w:rsid w:val="00256C46"/>
    <w:rsid w:val="00261926"/>
    <w:rsid w:val="00282E9B"/>
    <w:rsid w:val="002922B0"/>
    <w:rsid w:val="002B4550"/>
    <w:rsid w:val="002C0A21"/>
    <w:rsid w:val="002D112E"/>
    <w:rsid w:val="002F52AB"/>
    <w:rsid w:val="003011E8"/>
    <w:rsid w:val="00306F85"/>
    <w:rsid w:val="00311921"/>
    <w:rsid w:val="00324268"/>
    <w:rsid w:val="003306FD"/>
    <w:rsid w:val="003447A1"/>
    <w:rsid w:val="00345EA7"/>
    <w:rsid w:val="003504AC"/>
    <w:rsid w:val="00354139"/>
    <w:rsid w:val="003836EE"/>
    <w:rsid w:val="00384023"/>
    <w:rsid w:val="003859A6"/>
    <w:rsid w:val="00386053"/>
    <w:rsid w:val="003A0CBF"/>
    <w:rsid w:val="003A6773"/>
    <w:rsid w:val="003B5341"/>
    <w:rsid w:val="003C0A70"/>
    <w:rsid w:val="003D1D06"/>
    <w:rsid w:val="003D6520"/>
    <w:rsid w:val="003E4CF3"/>
    <w:rsid w:val="003F0794"/>
    <w:rsid w:val="003F3E40"/>
    <w:rsid w:val="004024C8"/>
    <w:rsid w:val="00404448"/>
    <w:rsid w:val="00433129"/>
    <w:rsid w:val="00444B07"/>
    <w:rsid w:val="004622E0"/>
    <w:rsid w:val="004631B6"/>
    <w:rsid w:val="00466169"/>
    <w:rsid w:val="00476F12"/>
    <w:rsid w:val="00482C8D"/>
    <w:rsid w:val="004830C0"/>
    <w:rsid w:val="00497BA7"/>
    <w:rsid w:val="004C3D35"/>
    <w:rsid w:val="004E26DD"/>
    <w:rsid w:val="004F22B4"/>
    <w:rsid w:val="00521EAD"/>
    <w:rsid w:val="00541000"/>
    <w:rsid w:val="0055029A"/>
    <w:rsid w:val="005574CB"/>
    <w:rsid w:val="00572FEE"/>
    <w:rsid w:val="005805F7"/>
    <w:rsid w:val="0058332D"/>
    <w:rsid w:val="0059164C"/>
    <w:rsid w:val="005A0B9B"/>
    <w:rsid w:val="005A16B9"/>
    <w:rsid w:val="005B07D0"/>
    <w:rsid w:val="005B7400"/>
    <w:rsid w:val="005C7868"/>
    <w:rsid w:val="005E4EDA"/>
    <w:rsid w:val="00603256"/>
    <w:rsid w:val="00607F0F"/>
    <w:rsid w:val="00611BA4"/>
    <w:rsid w:val="00615EB3"/>
    <w:rsid w:val="00624E32"/>
    <w:rsid w:val="00645177"/>
    <w:rsid w:val="00650D70"/>
    <w:rsid w:val="0066643F"/>
    <w:rsid w:val="00670AE3"/>
    <w:rsid w:val="006859A0"/>
    <w:rsid w:val="006873AC"/>
    <w:rsid w:val="00691D6F"/>
    <w:rsid w:val="00697C9E"/>
    <w:rsid w:val="006B289E"/>
    <w:rsid w:val="006B68AD"/>
    <w:rsid w:val="006C373E"/>
    <w:rsid w:val="006F06F6"/>
    <w:rsid w:val="007058F5"/>
    <w:rsid w:val="007262A7"/>
    <w:rsid w:val="007426BA"/>
    <w:rsid w:val="00773BFA"/>
    <w:rsid w:val="00791E82"/>
    <w:rsid w:val="007A0420"/>
    <w:rsid w:val="007C120B"/>
    <w:rsid w:val="007D2782"/>
    <w:rsid w:val="007D3D9A"/>
    <w:rsid w:val="007D55E6"/>
    <w:rsid w:val="007F086F"/>
    <w:rsid w:val="00816E9D"/>
    <w:rsid w:val="00820099"/>
    <w:rsid w:val="00821A4E"/>
    <w:rsid w:val="00840E96"/>
    <w:rsid w:val="00843236"/>
    <w:rsid w:val="008666F2"/>
    <w:rsid w:val="00874C6D"/>
    <w:rsid w:val="008B66A2"/>
    <w:rsid w:val="008C665D"/>
    <w:rsid w:val="009011EA"/>
    <w:rsid w:val="00911939"/>
    <w:rsid w:val="00912276"/>
    <w:rsid w:val="00926452"/>
    <w:rsid w:val="00933126"/>
    <w:rsid w:val="00934A18"/>
    <w:rsid w:val="00941072"/>
    <w:rsid w:val="00941B82"/>
    <w:rsid w:val="00941C3A"/>
    <w:rsid w:val="00945CDB"/>
    <w:rsid w:val="009505E2"/>
    <w:rsid w:val="00964A45"/>
    <w:rsid w:val="0096620F"/>
    <w:rsid w:val="009A4A12"/>
    <w:rsid w:val="009B23DC"/>
    <w:rsid w:val="009B775D"/>
    <w:rsid w:val="009E0661"/>
    <w:rsid w:val="009E3812"/>
    <w:rsid w:val="00A042F2"/>
    <w:rsid w:val="00A10366"/>
    <w:rsid w:val="00A11C4F"/>
    <w:rsid w:val="00A12888"/>
    <w:rsid w:val="00A245A6"/>
    <w:rsid w:val="00A520B4"/>
    <w:rsid w:val="00A71402"/>
    <w:rsid w:val="00A716EA"/>
    <w:rsid w:val="00A742F1"/>
    <w:rsid w:val="00A9272A"/>
    <w:rsid w:val="00AA7784"/>
    <w:rsid w:val="00AB1C0B"/>
    <w:rsid w:val="00AC42D1"/>
    <w:rsid w:val="00AD0C4D"/>
    <w:rsid w:val="00AE602B"/>
    <w:rsid w:val="00B01E05"/>
    <w:rsid w:val="00B024B8"/>
    <w:rsid w:val="00B32537"/>
    <w:rsid w:val="00B568B5"/>
    <w:rsid w:val="00B6428F"/>
    <w:rsid w:val="00B76888"/>
    <w:rsid w:val="00B8632A"/>
    <w:rsid w:val="00B922FD"/>
    <w:rsid w:val="00BB51D5"/>
    <w:rsid w:val="00BC3D35"/>
    <w:rsid w:val="00BC5BE6"/>
    <w:rsid w:val="00BD1D66"/>
    <w:rsid w:val="00BF5091"/>
    <w:rsid w:val="00BF521C"/>
    <w:rsid w:val="00BF7225"/>
    <w:rsid w:val="00C0478A"/>
    <w:rsid w:val="00C0599E"/>
    <w:rsid w:val="00C22217"/>
    <w:rsid w:val="00C35B44"/>
    <w:rsid w:val="00C51675"/>
    <w:rsid w:val="00C6425E"/>
    <w:rsid w:val="00C73995"/>
    <w:rsid w:val="00C766F0"/>
    <w:rsid w:val="00CA1D5A"/>
    <w:rsid w:val="00CC19F2"/>
    <w:rsid w:val="00CD0777"/>
    <w:rsid w:val="00CF21AB"/>
    <w:rsid w:val="00D0240F"/>
    <w:rsid w:val="00D04CE1"/>
    <w:rsid w:val="00D1730B"/>
    <w:rsid w:val="00D21A0A"/>
    <w:rsid w:val="00D230BD"/>
    <w:rsid w:val="00D27A2C"/>
    <w:rsid w:val="00D364D3"/>
    <w:rsid w:val="00D44E18"/>
    <w:rsid w:val="00D67356"/>
    <w:rsid w:val="00DB21C0"/>
    <w:rsid w:val="00DC2712"/>
    <w:rsid w:val="00DF4C2D"/>
    <w:rsid w:val="00DF5C47"/>
    <w:rsid w:val="00E43A01"/>
    <w:rsid w:val="00E541E6"/>
    <w:rsid w:val="00E5567C"/>
    <w:rsid w:val="00E61798"/>
    <w:rsid w:val="00E91DF7"/>
    <w:rsid w:val="00E92997"/>
    <w:rsid w:val="00E97D97"/>
    <w:rsid w:val="00EA5FAB"/>
    <w:rsid w:val="00EA6287"/>
    <w:rsid w:val="00EB61A9"/>
    <w:rsid w:val="00EC2AC0"/>
    <w:rsid w:val="00EF02AE"/>
    <w:rsid w:val="00EF1DD6"/>
    <w:rsid w:val="00EF5A68"/>
    <w:rsid w:val="00EF6BA0"/>
    <w:rsid w:val="00F14C56"/>
    <w:rsid w:val="00F22ECD"/>
    <w:rsid w:val="00F246A4"/>
    <w:rsid w:val="00F409C6"/>
    <w:rsid w:val="00F6337E"/>
    <w:rsid w:val="00F75AF2"/>
    <w:rsid w:val="00FD646D"/>
    <w:rsid w:val="00FF2940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14A10E"/>
  <w15:docId w15:val="{1DCEA2FC-A66B-4F30-BEEB-ACEFABD5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F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4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4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642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2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271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F2F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5502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PE"/>
    </w:rPr>
  </w:style>
  <w:style w:type="paragraph" w:customStyle="1" w:styleId="xmsonormal">
    <w:name w:val="x_msonormal"/>
    <w:basedOn w:val="Normal"/>
    <w:rsid w:val="005E4EDA"/>
    <w:pPr>
      <w:widowControl/>
      <w:autoSpaceDE/>
      <w:autoSpaceDN/>
    </w:pPr>
    <w:rPr>
      <w:rFonts w:ascii="Calibri" w:eastAsiaTheme="minorHAnsi" w:hAnsi="Calibri" w:cs="Calibri"/>
      <w:lang w:val="es-PE" w:eastAsia="es-P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42F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42F1"/>
    <w:rPr>
      <w:rFonts w:ascii="Consolas" w:eastAsia="Times New Roman" w:hAnsi="Consolas" w:cs="Times New Roman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2F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742F1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9264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2645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17/S1366728920000401" TargetMode="External"/><Relationship Id="rId18" Type="http://schemas.openxmlformats.org/officeDocument/2006/relationships/hyperlink" Target="https://doi.org/10.1080/03004430.2016.1211124" TargetMode="External"/><Relationship Id="rId26" Type="http://schemas.openxmlformats.org/officeDocument/2006/relationships/hyperlink" Target="https://sisep.fpg.unc.edu/sites/sisep.fpg.unc.edu/files/November%202020%20eNote%20-%20Equity%20in%20Exploration.pdf" TargetMode="External"/><Relationship Id="rId39" Type="http://schemas.openxmlformats.org/officeDocument/2006/relationships/footer" Target="footer1.xml"/><Relationship Id="rId21" Type="http://schemas.openxmlformats.org/officeDocument/2006/relationships/hyperlink" Target="http://dx.doi.org/10.4135/9781412950565.n362" TargetMode="External"/><Relationship Id="rId34" Type="http://schemas.openxmlformats.org/officeDocument/2006/relationships/hyperlink" Target="https://earlylearningnetwork.unl.edu/2020/04/06/ayudar-a-los-ninos-pequenos-a-sentirse-seguros-cuando-lo-extrano-es-lo-normal/" TargetMode="External"/><Relationship Id="rId42" Type="http://schemas.openxmlformats.org/officeDocument/2006/relationships/hyperlink" Target="http://fpg.unc.edu/sites/fpg.unc.edu/files/resources/other-resources/What%20Racism%20Looks%20Like.pdf" TargetMode="External"/><Relationship Id="rId47" Type="http://schemas.openxmlformats.org/officeDocument/2006/relationships/hyperlink" Target="http://fpg.unc.edu/sites/fpg.unc.edu/files/resources/other-resources/Brief%20PrimerRacialEquityHandOut.pdf" TargetMode="External"/><Relationship Id="rId50" Type="http://schemas.openxmlformats.org/officeDocument/2006/relationships/hyperlink" Target="http://fpg.unc.edu/sites/fpg.unc.edu/files/resources/other-resources/RacialInequitiesSchoolDiscipline.pdf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ecresq.2018.10.001" TargetMode="External"/><Relationship Id="rId29" Type="http://schemas.openxmlformats.org/officeDocument/2006/relationships/hyperlink" Target="https://sisep.fpg.unc.edu/news/sisep-enotes-supporting-social-emotional-learning-dual-language-learners-guidelines-successful" TargetMode="External"/><Relationship Id="rId11" Type="http://schemas.openxmlformats.org/officeDocument/2006/relationships/hyperlink" Target="https://doi.org/10.3390/educsci13090946" TargetMode="External"/><Relationship Id="rId24" Type="http://schemas.openxmlformats.org/officeDocument/2006/relationships/hyperlink" Target="https://sisep.fpg.unc.edu/news/sisep-enotes-equitable-implementation" TargetMode="External"/><Relationship Id="rId32" Type="http://schemas.openxmlformats.org/officeDocument/2006/relationships/hyperlink" Target="https://earlylearningnetwork.unl.edu/2020/04/15/mantenerse-en-contacto-como-mantener-las-relaciones-entre-padres-y-maestros-a-distancia/" TargetMode="External"/><Relationship Id="rId37" Type="http://schemas.openxmlformats.org/officeDocument/2006/relationships/hyperlink" Target="https://www.academyhealth.org/events/site/13th-annual-conference-science-dissemination-and-implementation-health" TargetMode="External"/><Relationship Id="rId40" Type="http://schemas.openxmlformats.org/officeDocument/2006/relationships/hyperlink" Target="http://extension.psu.edu/youth/betterkidcare/lessons/dll" TargetMode="External"/><Relationship Id="rId45" Type="http://schemas.openxmlformats.org/officeDocument/2006/relationships/hyperlink" Target="http://fpg.unc.edu/sites/fpg.unc.edu/files/resources/reports-and-policy-briefs/Racial%20%28In%29Equity%20infographic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ecresq.2019.02.007" TargetMode="External"/><Relationship Id="rId23" Type="http://schemas.openxmlformats.org/officeDocument/2006/relationships/hyperlink" Target="https://ies.ed.gov/blogs/research/post/bilingue-educacion-y-exito-learning-from-dual-language-education-programs" TargetMode="External"/><Relationship Id="rId28" Type="http://schemas.openxmlformats.org/officeDocument/2006/relationships/hyperlink" Target="https://sisep.fpg.unc.edu/news/sisep-enotes-equitable-implementation" TargetMode="External"/><Relationship Id="rId36" Type="http://schemas.openxmlformats.org/officeDocument/2006/relationships/hyperlink" Target="https://earlylearningnetwork.unl.edu/2020/05/27/spanish-webinar-on-childrens-transition-to-kindergarten/" TargetMode="External"/><Relationship Id="rId49" Type="http://schemas.openxmlformats.org/officeDocument/2006/relationships/hyperlink" Target="http://fpg.unc.edu/sites/fpg.unc.edu/files/resources/other-resources/RacialInequitiesSchoolDiscipline.pdf" TargetMode="External"/><Relationship Id="rId10" Type="http://schemas.openxmlformats.org/officeDocument/2006/relationships/hyperlink" Target="https://doi.org/10.1080/26390043.2023.2280612" TargetMode="External"/><Relationship Id="rId19" Type="http://schemas.openxmlformats.org/officeDocument/2006/relationships/hyperlink" Target="https://doi.org/10.1002/trtr.1291" TargetMode="External"/><Relationship Id="rId31" Type="http://schemas.openxmlformats.org/officeDocument/2006/relationships/hyperlink" Target="https://earlylearningnetwork.unl.edu/2020/04/23/como-puedo-apoyar-la-transicion-de-mi-hijo-a-kindergarten-desde-casa/" TargetMode="External"/><Relationship Id="rId44" Type="http://schemas.openxmlformats.org/officeDocument/2006/relationships/hyperlink" Target="http://fpg.unc.edu/sites/fpg.unc.edu/files/resources/other-resources/RacialMicroaggressionsPerpetuateInequity.pdf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1007/s10566-025-09905-0" TargetMode="External"/><Relationship Id="rId14" Type="http://schemas.openxmlformats.org/officeDocument/2006/relationships/hyperlink" Target="https://doi.org/10.1080/10901027.2020.1718805" TargetMode="External"/><Relationship Id="rId22" Type="http://schemas.openxmlformats.org/officeDocument/2006/relationships/hyperlink" Target="https://cep.asu.edu/resources/Operationalizing-High-Quality-Dual-Language-Programs" TargetMode="External"/><Relationship Id="rId27" Type="http://schemas.openxmlformats.org/officeDocument/2006/relationships/hyperlink" Target="https://sisep.fpg.unc.edu/sites/sisep.fpg.unc.edu/files/November%202020%20eNote%20-%20Equity%20in%20Exploration.pdf" TargetMode="External"/><Relationship Id="rId30" Type="http://schemas.openxmlformats.org/officeDocument/2006/relationships/hyperlink" Target="https://sisep.fpg.unc.edu/news/sisep-enotes-supporting-social-emotional-learning-dual-language-learners-guidelines-successful" TargetMode="External"/><Relationship Id="rId35" Type="http://schemas.openxmlformats.org/officeDocument/2006/relationships/hyperlink" Target="https://earlylearningnetwork.unl.edu/2020/04/06/helping-young-children-feel-secure-when-weird-is-the-new-normal/" TargetMode="External"/><Relationship Id="rId43" Type="http://schemas.openxmlformats.org/officeDocument/2006/relationships/hyperlink" Target="http://fpg.unc.edu/sites/fpg.unc.edu/files/resources/other-resources/RacialMicroaggressionsPerpetuateInequity.pdf" TargetMode="External"/><Relationship Id="rId48" Type="http://schemas.openxmlformats.org/officeDocument/2006/relationships/hyperlink" Target="http://fpg.unc.edu/sites/fpg.unc.edu/files/resources/other-resources/Brief%20PrimerRacialEquityHandOut.pdf" TargetMode="External"/><Relationship Id="rId8" Type="http://schemas.openxmlformats.org/officeDocument/2006/relationships/hyperlink" Target="mailto:ximena.franco@unc.edu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doi.org/10.1016/j.ecresq.2020.10.005" TargetMode="External"/><Relationship Id="rId17" Type="http://schemas.openxmlformats.org/officeDocument/2006/relationships/hyperlink" Target="https://doi.org/10.1016/j.ecresq.2017.03.002" TargetMode="External"/><Relationship Id="rId25" Type="http://schemas.openxmlformats.org/officeDocument/2006/relationships/hyperlink" Target="https://sisep.fpg.unc.edu/news/sisep-enotes-equitable-implementation" TargetMode="External"/><Relationship Id="rId33" Type="http://schemas.openxmlformats.org/officeDocument/2006/relationships/hyperlink" Target="https://earlylearningnetwork.unl.edu/2020/04/15/staying-in-touch-maintaining-parent-teacher-relationships-from-a-distance/" TargetMode="External"/><Relationship Id="rId38" Type="http://schemas.openxmlformats.org/officeDocument/2006/relationships/hyperlink" Target="https://www.academyhealth.org/events/site/13th-annual-conference-science-dissemination-and-implementation-health" TargetMode="External"/><Relationship Id="rId46" Type="http://schemas.openxmlformats.org/officeDocument/2006/relationships/hyperlink" Target="http://fpg.unc.edu/sites/fpg.unc.edu/files/resources/reports-and-policy-briefs/Racial%20%28In%29Equity%20infographic.pdf" TargetMode="External"/><Relationship Id="rId20" Type="http://schemas.openxmlformats.org/officeDocument/2006/relationships/hyperlink" Target="https://doi.org/10.1016/j.janxdis.2006.10.002" TargetMode="External"/><Relationship Id="rId41" Type="http://schemas.openxmlformats.org/officeDocument/2006/relationships/hyperlink" Target="http://fpg.unc.edu/sites/fpg.unc.edu/files/resources/other-resources/What%20Racism%20Looks%20Like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FFE8F-EA4F-4837-A9AF-C346B488A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22</Pages>
  <Words>7822</Words>
  <Characters>44586</Characters>
  <Application>Microsoft Office Word</Application>
  <DocSecurity>0</DocSecurity>
  <Lines>371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XIMENA FRANCO</vt:lpstr>
    </vt:vector>
  </TitlesOfParts>
  <Company>M&amp;M Worldwide Inc.</Company>
  <LinksUpToDate>false</LinksUpToDate>
  <CharactersWithSpaces>52304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XIMENA FRANCO</dc:title>
  <dc:subject/>
  <dc:creator>Ximena Franco</dc:creator>
  <cp:keywords/>
  <dc:description/>
  <cp:lastModifiedBy>Neer, Katherine Fordham</cp:lastModifiedBy>
  <cp:revision>4</cp:revision>
  <cp:lastPrinted>2025-03-13T12:42:00Z</cp:lastPrinted>
  <dcterms:created xsi:type="dcterms:W3CDTF">2025-11-10T20:34:00Z</dcterms:created>
  <dcterms:modified xsi:type="dcterms:W3CDTF">2025-11-10T20:35:00Z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Acrobat PDFMaker 22 for Word</vt:lpwstr>
  </property>
  <property fmtid="{D5CDD505-2E9C-101B-9397-08002B2CF9AE}" pid="4" name="GrammarlyDocumentId">
    <vt:lpwstr>25ac3f9b66c4c664d9dde6357bc212df343a777504de27a037734f295b5ebff7</vt:lpwstr>
  </property>
  <property fmtid="{D5CDD505-2E9C-101B-9397-08002B2CF9AE}" pid="5" name="LastSaved">
    <vt:filetime>2023-03-22T00:00:00Z</vt:filetime>
  </property>
  <property fmtid="{D5CDD505-2E9C-101B-9397-08002B2CF9AE}" pid="6" name="Producer">
    <vt:lpwstr>Adobe PDF Library 22.3.98</vt:lpwstr>
  </property>
  <property fmtid="{D5CDD505-2E9C-101B-9397-08002B2CF9AE}" pid="7" name="SourceModified">
    <vt:lpwstr>D:20230320203856</vt:lpwstr>
  </property>
</Properties>
</file>